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14:paraId="601F3720" w14:textId="6CF0E3A0" w:rsidR="00642600" w:rsidRDefault="003A5013" w:rsidP="00244509">
      <w:r>
        <w:rPr>
          <w:noProof/>
        </w:rPr>
        <w:drawing>
          <wp:anchor distT="0" distB="0" distL="114300" distR="114300" simplePos="0" relativeHeight="251663360" behindDoc="0" locked="0" layoutInCell="1" allowOverlap="1" wp14:anchorId="70596782" wp14:editId="4FA8CB54">
            <wp:simplePos x="685800" y="914400"/>
            <wp:positionH relativeFrom="margin">
              <wp:align>center</wp:align>
            </wp:positionH>
            <wp:positionV relativeFrom="margin">
              <wp:align>top</wp:align>
            </wp:positionV>
            <wp:extent cx="552450" cy="552450"/>
            <wp:effectExtent l="0" t="0" r="0" b="0"/>
            <wp:wrapSquare wrapText="bothSides"/>
            <wp:docPr id="1" name="Resim 1" descr="çiz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f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p>
    <w:p w14:paraId="3056D556" w14:textId="198D2398" w:rsidR="00642600" w:rsidRDefault="00642600" w:rsidP="00642600">
      <w:pPr>
        <w:pStyle w:val="BodyA"/>
        <w:suppressAutoHyphens/>
        <w:spacing w:line="360" w:lineRule="auto"/>
        <w:jc w:val="both"/>
        <w:rPr>
          <w:rFonts w:ascii="Georgia" w:hAnsi="Georgia"/>
          <w:sz w:val="21"/>
          <w:szCs w:val="21"/>
          <w:lang w:val="en-GB"/>
        </w:rPr>
      </w:pPr>
      <w:bookmarkStart w:id="0" w:name="_Hlk44147148"/>
      <w:bookmarkEnd w:id="0"/>
    </w:p>
    <w:p w14:paraId="569B3C09" w14:textId="1C5AF97E" w:rsidR="003A5013" w:rsidRDefault="003A5013" w:rsidP="00642600">
      <w:pPr>
        <w:pStyle w:val="BodyA"/>
        <w:suppressAutoHyphens/>
        <w:spacing w:line="360" w:lineRule="auto"/>
        <w:jc w:val="both"/>
        <w:rPr>
          <w:rFonts w:ascii="Georgia" w:hAnsi="Georgia"/>
          <w:sz w:val="21"/>
          <w:szCs w:val="21"/>
          <w:lang w:val="en-GB"/>
        </w:rPr>
      </w:pPr>
    </w:p>
    <w:p w14:paraId="6922108A" w14:textId="77777777" w:rsidR="003A5013" w:rsidRPr="00662D0A" w:rsidRDefault="003A5013" w:rsidP="00642600">
      <w:pPr>
        <w:pStyle w:val="BodyA"/>
        <w:suppressAutoHyphens/>
        <w:spacing w:line="360" w:lineRule="auto"/>
        <w:jc w:val="both"/>
        <w:rPr>
          <w:rFonts w:ascii="Georgia" w:hAnsi="Georgia"/>
          <w:sz w:val="21"/>
          <w:szCs w:val="21"/>
          <w:lang w:val="en-GB"/>
        </w:rPr>
      </w:pPr>
    </w:p>
    <w:p w14:paraId="0E430A01" w14:textId="760EA631" w:rsidR="00642600" w:rsidRPr="00662D0A" w:rsidRDefault="00642600" w:rsidP="00642600">
      <w:pPr>
        <w:pStyle w:val="BodyA"/>
        <w:suppressAutoHyphens/>
        <w:spacing w:line="360" w:lineRule="auto"/>
        <w:jc w:val="center"/>
        <w:rPr>
          <w:rFonts w:ascii="Georgia" w:hAnsi="Georgia"/>
          <w:sz w:val="21"/>
          <w:szCs w:val="21"/>
          <w:lang w:val="en-GB"/>
        </w:rPr>
      </w:pPr>
      <w:r>
        <w:rPr>
          <w:rFonts w:ascii="Georgia" w:hAnsi="Georgia"/>
          <w:sz w:val="21"/>
          <w:szCs w:val="21"/>
          <w:lang w:val="en-GB"/>
        </w:rPr>
        <w:t>1 July 2020</w:t>
      </w:r>
    </w:p>
    <w:p w14:paraId="3CE37FF6" w14:textId="6D37AB73" w:rsidR="00642600" w:rsidRPr="00662D0A" w:rsidRDefault="00642600" w:rsidP="00642600">
      <w:pPr>
        <w:pStyle w:val="BodyA"/>
        <w:suppressAutoHyphens/>
        <w:spacing w:line="360" w:lineRule="auto"/>
        <w:jc w:val="center"/>
        <w:rPr>
          <w:rFonts w:ascii="Georgia" w:hAnsi="Georgia"/>
          <w:sz w:val="21"/>
          <w:szCs w:val="21"/>
          <w:lang w:val="en-GB"/>
        </w:rPr>
      </w:pPr>
    </w:p>
    <w:p w14:paraId="7EB0D1A9" w14:textId="7AB871EE" w:rsidR="00642600" w:rsidRPr="00662D0A" w:rsidRDefault="00642600" w:rsidP="00642600">
      <w:pPr>
        <w:pStyle w:val="BodyA"/>
        <w:suppressAutoHyphens/>
        <w:spacing w:line="360" w:lineRule="auto"/>
        <w:jc w:val="center"/>
        <w:rPr>
          <w:rFonts w:ascii="Georgia" w:hAnsi="Georgia"/>
          <w:b/>
          <w:bCs/>
          <w:color w:val="FF2600"/>
          <w:sz w:val="21"/>
          <w:szCs w:val="21"/>
          <w:u w:color="FF2600"/>
          <w:lang w:val="en-GB"/>
        </w:rPr>
      </w:pPr>
      <w:r>
        <w:rPr>
          <w:rFonts w:ascii="Georgia" w:hAnsi="Georgia"/>
          <w:b/>
          <w:bCs/>
          <w:sz w:val="21"/>
          <w:szCs w:val="21"/>
          <w:lang w:val="en-GB"/>
        </w:rPr>
        <w:t>Country Statements</w:t>
      </w:r>
    </w:p>
    <w:p w14:paraId="606843AB" w14:textId="497D27A5" w:rsidR="00642600" w:rsidRPr="00662D0A" w:rsidRDefault="00642600" w:rsidP="00642600">
      <w:pPr>
        <w:pStyle w:val="BodyA"/>
        <w:suppressAutoHyphens/>
        <w:spacing w:line="360" w:lineRule="auto"/>
        <w:jc w:val="center"/>
        <w:rPr>
          <w:rFonts w:ascii="Georgia" w:hAnsi="Georgia"/>
          <w:sz w:val="21"/>
          <w:szCs w:val="21"/>
          <w:lang w:val="en-GB"/>
        </w:rPr>
      </w:pPr>
    </w:p>
    <w:p w14:paraId="1AF8D9F4" w14:textId="77777777" w:rsidR="00642600" w:rsidRPr="00662D0A" w:rsidRDefault="00642600" w:rsidP="00642600">
      <w:pPr>
        <w:pStyle w:val="BodyA"/>
        <w:suppressAutoHyphens/>
        <w:spacing w:line="360" w:lineRule="auto"/>
        <w:jc w:val="center"/>
        <w:rPr>
          <w:rFonts w:ascii="Georgia" w:hAnsi="Georgia"/>
          <w:sz w:val="21"/>
          <w:szCs w:val="21"/>
          <w:lang w:val="en-GB"/>
        </w:rPr>
      </w:pPr>
      <w:r w:rsidRPr="00662D0A">
        <w:rPr>
          <w:rFonts w:ascii="Georgia" w:hAnsi="Georgia"/>
          <w:sz w:val="21"/>
          <w:szCs w:val="21"/>
          <w:lang w:val="en-GB"/>
        </w:rPr>
        <w:t>“</w:t>
      </w:r>
      <w:r w:rsidRPr="00662D0A">
        <w:rPr>
          <w:rFonts w:ascii="Georgia" w:hAnsi="Georgia"/>
          <w:i/>
          <w:sz w:val="21"/>
          <w:szCs w:val="21"/>
          <w:lang w:val="en-GB"/>
        </w:rPr>
        <w:t>The</w:t>
      </w:r>
      <w:r w:rsidRPr="00662D0A">
        <w:rPr>
          <w:rFonts w:ascii="Georgia" w:hAnsi="Georgia"/>
          <w:sz w:val="21"/>
          <w:szCs w:val="21"/>
          <w:lang w:val="en-GB"/>
        </w:rPr>
        <w:t xml:space="preserve"> </w:t>
      </w:r>
      <w:r w:rsidRPr="00662D0A">
        <w:rPr>
          <w:rFonts w:ascii="Georgia" w:hAnsi="Georgia"/>
          <w:i/>
          <w:iCs/>
          <w:sz w:val="21"/>
          <w:szCs w:val="21"/>
          <w:lang w:val="en-GB"/>
        </w:rPr>
        <w:t>State of the Global Entrepreneurship Ecosystem: A WBAF Survey</w:t>
      </w:r>
      <w:r w:rsidRPr="00662D0A">
        <w:rPr>
          <w:rFonts w:ascii="Georgia" w:hAnsi="Georgia"/>
          <w:sz w:val="21"/>
          <w:szCs w:val="21"/>
          <w:lang w:val="en-GB"/>
        </w:rPr>
        <w:t>”</w:t>
      </w:r>
    </w:p>
    <w:p w14:paraId="7940AE7A" w14:textId="69A95BCF" w:rsidR="00F1596A" w:rsidRDefault="00F1596A" w:rsidP="00642600">
      <w:pPr>
        <w:spacing w:line="360" w:lineRule="auto"/>
        <w:rPr>
          <w:rFonts w:ascii="Georgia" w:hAnsi="Georgia"/>
          <w:sz w:val="21"/>
          <w:szCs w:val="21"/>
        </w:rPr>
      </w:pPr>
    </w:p>
    <w:p w14:paraId="6A1F4BE7" w14:textId="21340B1D" w:rsidR="00F01BBA" w:rsidRDefault="003A5013" w:rsidP="006556CD">
      <w:pPr>
        <w:ind w:left="288"/>
        <w:rPr>
          <w:rFonts w:eastAsia="Times New Roman" w:cs="Arial"/>
          <w:color w:val="1155CC"/>
          <w:u w:val="single"/>
          <w:lang w:eastAsia="ja-JP"/>
        </w:rPr>
      </w:pPr>
      <w:r>
        <w:rPr>
          <w:rFonts w:eastAsia="Times New Roman" w:cs="Arial"/>
          <w:noProof/>
          <w:color w:val="1155CC"/>
          <w:u w:val="single"/>
          <w:lang w:eastAsia="ja-JP"/>
        </w:rPr>
        <w:drawing>
          <wp:anchor distT="0" distB="0" distL="114300" distR="114300" simplePos="0" relativeHeight="251662336" behindDoc="0" locked="0" layoutInCell="1" allowOverlap="1" wp14:anchorId="2F54ED84" wp14:editId="649B1520">
            <wp:simplePos x="0" y="0"/>
            <wp:positionH relativeFrom="margin">
              <wp:align>right</wp:align>
            </wp:positionH>
            <wp:positionV relativeFrom="margin">
              <wp:posOffset>2438400</wp:posOffset>
            </wp:positionV>
            <wp:extent cx="5962650" cy="2797810"/>
            <wp:effectExtent l="0" t="0" r="0" b="2540"/>
            <wp:wrapSquare wrapText="bothSides"/>
            <wp:docPr id="14" name="Resim 14" descr="ekran görüntüsü, dizüstü, oturma, bilgisaya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untry-statements-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2650" cy="2797810"/>
                    </a:xfrm>
                    <a:prstGeom prst="rect">
                      <a:avLst/>
                    </a:prstGeom>
                  </pic:spPr>
                </pic:pic>
              </a:graphicData>
            </a:graphic>
            <wp14:sizeRelH relativeFrom="margin">
              <wp14:pctWidth>0</wp14:pctWidth>
            </wp14:sizeRelH>
            <wp14:sizeRelV relativeFrom="margin">
              <wp14:pctHeight>0</wp14:pctHeight>
            </wp14:sizeRelV>
          </wp:anchor>
        </w:drawing>
      </w:r>
    </w:p>
    <w:p w14:paraId="6E5584D8" w14:textId="283A6A50" w:rsidR="00F01BBA" w:rsidRDefault="00F01BBA" w:rsidP="006556CD">
      <w:pPr>
        <w:ind w:left="288"/>
        <w:rPr>
          <w:rFonts w:eastAsia="Times New Roman" w:cs="Arial"/>
          <w:color w:val="1155CC"/>
          <w:u w:val="single"/>
          <w:lang w:eastAsia="ja-JP"/>
        </w:rPr>
      </w:pPr>
    </w:p>
    <w:p w14:paraId="7695DD93" w14:textId="1741434A" w:rsidR="00F01BBA" w:rsidRDefault="00F01BBA" w:rsidP="006556CD">
      <w:pPr>
        <w:ind w:left="288"/>
        <w:rPr>
          <w:rFonts w:eastAsia="Times New Roman" w:cs="Arial"/>
          <w:color w:val="1155CC"/>
          <w:u w:val="single"/>
          <w:lang w:eastAsia="ja-JP"/>
        </w:rPr>
      </w:pPr>
    </w:p>
    <w:p w14:paraId="48B8EA4D" w14:textId="10C07D05" w:rsidR="00F01BBA" w:rsidRDefault="00F01BBA" w:rsidP="006556CD">
      <w:pPr>
        <w:ind w:left="288"/>
        <w:rPr>
          <w:rFonts w:eastAsia="Times New Roman" w:cs="Arial"/>
          <w:color w:val="1155CC"/>
          <w:u w:val="single"/>
          <w:lang w:eastAsia="ja-JP"/>
        </w:rPr>
      </w:pPr>
    </w:p>
    <w:p w14:paraId="43F6C1E4" w14:textId="528044BC" w:rsidR="00F01BBA" w:rsidRDefault="00F01BBA" w:rsidP="006556CD">
      <w:pPr>
        <w:ind w:left="288"/>
        <w:rPr>
          <w:rFonts w:eastAsia="Times New Roman" w:cs="Arial"/>
          <w:color w:val="1155CC"/>
          <w:u w:val="single"/>
          <w:lang w:eastAsia="ja-JP"/>
        </w:rPr>
      </w:pPr>
    </w:p>
    <w:p w14:paraId="7FE4D994" w14:textId="56755931" w:rsidR="00F01BBA" w:rsidRDefault="00F01BBA" w:rsidP="006556CD">
      <w:pPr>
        <w:ind w:left="288"/>
        <w:rPr>
          <w:rFonts w:eastAsia="Times New Roman" w:cs="Arial"/>
          <w:color w:val="1155CC"/>
          <w:u w:val="single"/>
          <w:lang w:eastAsia="ja-JP"/>
        </w:rPr>
      </w:pPr>
    </w:p>
    <w:p w14:paraId="77B29D02" w14:textId="2EA3D827" w:rsidR="00F01BBA" w:rsidRDefault="00F01BBA" w:rsidP="006556CD">
      <w:pPr>
        <w:ind w:left="288"/>
        <w:rPr>
          <w:rFonts w:eastAsia="Times New Roman" w:cs="Arial"/>
          <w:color w:val="1155CC"/>
          <w:u w:val="single"/>
          <w:lang w:eastAsia="ja-JP"/>
        </w:rPr>
      </w:pPr>
    </w:p>
    <w:p w14:paraId="61D59B6A" w14:textId="4BBA451A" w:rsidR="00F01BBA" w:rsidRDefault="00F01BBA" w:rsidP="006556CD">
      <w:pPr>
        <w:ind w:left="288"/>
        <w:rPr>
          <w:rFonts w:eastAsia="Times New Roman" w:cs="Arial"/>
          <w:color w:val="1155CC"/>
          <w:u w:val="single"/>
          <w:lang w:eastAsia="ja-JP"/>
        </w:rPr>
      </w:pPr>
    </w:p>
    <w:p w14:paraId="6808050A" w14:textId="3D0DBF2C" w:rsidR="00F01BBA" w:rsidRDefault="00F01BBA" w:rsidP="006556CD">
      <w:pPr>
        <w:ind w:left="288"/>
        <w:rPr>
          <w:rFonts w:eastAsia="Times New Roman" w:cs="Arial"/>
          <w:color w:val="1155CC"/>
          <w:u w:val="single"/>
          <w:lang w:eastAsia="ja-JP"/>
        </w:rPr>
      </w:pPr>
    </w:p>
    <w:p w14:paraId="536BE05D" w14:textId="6C8B2068" w:rsidR="0081495E" w:rsidRDefault="0081495E" w:rsidP="006556CD">
      <w:pPr>
        <w:ind w:left="288"/>
        <w:rPr>
          <w:rFonts w:eastAsia="Times New Roman" w:cs="Arial"/>
          <w:color w:val="1155CC"/>
          <w:u w:val="single"/>
          <w:lang w:eastAsia="ja-JP"/>
        </w:rPr>
      </w:pPr>
    </w:p>
    <w:p w14:paraId="306720B5" w14:textId="7F5E7B05" w:rsidR="0081495E" w:rsidRDefault="0081495E" w:rsidP="006556CD">
      <w:pPr>
        <w:ind w:left="288"/>
        <w:rPr>
          <w:rFonts w:eastAsia="Times New Roman" w:cs="Arial"/>
          <w:color w:val="1155CC"/>
          <w:u w:val="single"/>
          <w:lang w:eastAsia="ja-JP"/>
        </w:rPr>
      </w:pPr>
    </w:p>
    <w:p w14:paraId="66A262A7" w14:textId="7EAF99F9" w:rsidR="0081495E" w:rsidRDefault="0081495E" w:rsidP="006556CD">
      <w:pPr>
        <w:ind w:left="288"/>
        <w:rPr>
          <w:rFonts w:eastAsia="Times New Roman" w:cs="Arial"/>
          <w:color w:val="1155CC"/>
          <w:u w:val="single"/>
          <w:lang w:eastAsia="ja-JP"/>
        </w:rPr>
      </w:pPr>
    </w:p>
    <w:p w14:paraId="31B2E895" w14:textId="3791712C" w:rsidR="0081495E" w:rsidRDefault="0081495E" w:rsidP="006556CD">
      <w:pPr>
        <w:ind w:left="288"/>
        <w:rPr>
          <w:rFonts w:eastAsia="Times New Roman" w:cs="Arial"/>
          <w:color w:val="1155CC"/>
          <w:u w:val="single"/>
          <w:lang w:eastAsia="ja-JP"/>
        </w:rPr>
      </w:pPr>
    </w:p>
    <w:p w14:paraId="61AF850A" w14:textId="258FCB98" w:rsidR="0081495E" w:rsidRDefault="0081495E" w:rsidP="006556CD">
      <w:pPr>
        <w:ind w:left="288"/>
        <w:rPr>
          <w:rFonts w:eastAsia="Times New Roman" w:cs="Arial"/>
          <w:color w:val="1155CC"/>
          <w:u w:val="single"/>
          <w:lang w:eastAsia="ja-JP"/>
        </w:rPr>
      </w:pPr>
    </w:p>
    <w:p w14:paraId="18823C78" w14:textId="57568E8D" w:rsidR="0081495E" w:rsidRDefault="0081495E" w:rsidP="006556CD">
      <w:pPr>
        <w:ind w:left="288"/>
        <w:rPr>
          <w:rFonts w:eastAsia="Times New Roman" w:cs="Arial"/>
          <w:color w:val="1155CC"/>
          <w:u w:val="single"/>
          <w:lang w:eastAsia="ja-JP"/>
        </w:rPr>
      </w:pPr>
    </w:p>
    <w:p w14:paraId="2EA79196" w14:textId="6D890394" w:rsidR="0081495E" w:rsidRDefault="0081495E" w:rsidP="006556CD">
      <w:pPr>
        <w:ind w:left="288"/>
        <w:rPr>
          <w:rFonts w:eastAsia="Times New Roman" w:cs="Arial"/>
          <w:color w:val="1155CC"/>
          <w:u w:val="single"/>
          <w:lang w:eastAsia="ja-JP"/>
        </w:rPr>
      </w:pPr>
    </w:p>
    <w:p w14:paraId="3C5B27AC" w14:textId="534875CC" w:rsidR="0081495E" w:rsidRDefault="0081495E" w:rsidP="006556CD">
      <w:pPr>
        <w:ind w:left="288"/>
        <w:rPr>
          <w:rFonts w:eastAsia="Times New Roman" w:cs="Arial"/>
          <w:color w:val="1155CC"/>
          <w:u w:val="single"/>
          <w:lang w:eastAsia="ja-JP"/>
        </w:rPr>
      </w:pPr>
    </w:p>
    <w:p w14:paraId="1DDBF246" w14:textId="3F1F3C04" w:rsidR="003A5013" w:rsidRDefault="003A5013" w:rsidP="006556CD">
      <w:pPr>
        <w:ind w:left="288"/>
        <w:rPr>
          <w:rFonts w:eastAsia="Times New Roman" w:cs="Arial"/>
          <w:color w:val="1155CC"/>
          <w:u w:val="single"/>
          <w:lang w:eastAsia="ja-JP"/>
        </w:rPr>
      </w:pPr>
    </w:p>
    <w:p w14:paraId="7AE51057" w14:textId="77777777" w:rsidR="0081495E" w:rsidRDefault="0081495E" w:rsidP="006556CD">
      <w:pPr>
        <w:ind w:left="288"/>
        <w:rPr>
          <w:rFonts w:eastAsia="Times New Roman" w:cs="Arial"/>
          <w:color w:val="1155CC"/>
          <w:u w:val="single"/>
          <w:lang w:eastAsia="ja-JP"/>
        </w:rPr>
      </w:pPr>
    </w:p>
    <w:p w14:paraId="6B509306" w14:textId="77777777" w:rsidR="00F01BBA" w:rsidRDefault="00F01BBA" w:rsidP="006556CD">
      <w:pPr>
        <w:ind w:left="288"/>
        <w:rPr>
          <w:rFonts w:eastAsia="Times New Roman" w:cs="Arial"/>
          <w:color w:val="1155CC"/>
          <w:u w:val="single"/>
          <w:lang w:eastAsia="ja-JP"/>
        </w:rPr>
      </w:pPr>
    </w:p>
    <w:p w14:paraId="0AEEE25C" w14:textId="16B65110" w:rsidR="006556CD" w:rsidRDefault="006556CD" w:rsidP="006556CD">
      <w:pPr>
        <w:ind w:left="288"/>
        <w:rPr>
          <w:rFonts w:eastAsia="Times New Roman" w:cs="Arial"/>
          <w:color w:val="1155CC"/>
          <w:u w:val="single"/>
          <w:lang w:eastAsia="ja-JP"/>
        </w:rPr>
      </w:pPr>
      <w:r>
        <w:rPr>
          <w:rFonts w:eastAsia="Times New Roman" w:cs="Arial"/>
          <w:noProof/>
          <w:color w:val="1155CC"/>
          <w:u w:val="single"/>
          <w:lang w:eastAsia="ja-JP"/>
        </w:rPr>
        <w:lastRenderedPageBreak/>
        <w:drawing>
          <wp:inline distT="0" distB="0" distL="0" distR="0" wp14:anchorId="4E91FCB3" wp14:editId="19790EEC">
            <wp:extent cx="866775" cy="486701"/>
            <wp:effectExtent l="0" t="0" r="0" b="8890"/>
            <wp:docPr id="21" name="Resim 21"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ighres_47684145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8885" cy="493501"/>
                    </a:xfrm>
                    <a:prstGeom prst="rect">
                      <a:avLst/>
                    </a:prstGeom>
                  </pic:spPr>
                </pic:pic>
              </a:graphicData>
            </a:graphic>
          </wp:inline>
        </w:drawing>
      </w:r>
    </w:p>
    <w:p w14:paraId="72C3B59B" w14:textId="591B0118" w:rsidR="006556CD" w:rsidRDefault="006556CD" w:rsidP="006556CD">
      <w:pPr>
        <w:ind w:left="288"/>
        <w:rPr>
          <w:rFonts w:eastAsia="Times New Roman" w:cs="Arial"/>
          <w:color w:val="1155CC"/>
          <w:u w:val="single"/>
          <w:lang w:eastAsia="ja-JP"/>
        </w:rPr>
      </w:pPr>
    </w:p>
    <w:p w14:paraId="2227A821" w14:textId="355BCCE4" w:rsidR="006556CD" w:rsidRPr="006556CD" w:rsidRDefault="006556CD" w:rsidP="006556CD">
      <w:pPr>
        <w:spacing w:line="360" w:lineRule="auto"/>
        <w:ind w:left="288"/>
        <w:rPr>
          <w:rFonts w:ascii="Georgia" w:eastAsia="Times New Roman" w:hAnsi="Georgia" w:cs="Times New Roman"/>
          <w:b/>
          <w:bCs/>
          <w:sz w:val="18"/>
          <w:szCs w:val="18"/>
          <w:lang w:eastAsia="ja-JP"/>
        </w:rPr>
      </w:pPr>
      <w:r w:rsidRPr="006556CD">
        <w:rPr>
          <w:rFonts w:ascii="Georgia" w:eastAsia="Times New Roman" w:hAnsi="Georgia" w:cs="Times New Roman"/>
          <w:b/>
          <w:bCs/>
          <w:sz w:val="18"/>
          <w:szCs w:val="18"/>
          <w:lang w:eastAsia="ja-JP"/>
        </w:rPr>
        <w:t>Junior Chamber International (JCI)</w:t>
      </w:r>
      <w:r w:rsidRPr="006556CD">
        <w:rPr>
          <w:rFonts w:ascii="Georgia" w:eastAsia="Times New Roman" w:hAnsi="Georgia" w:cs="Times New Roman"/>
          <w:b/>
          <w:bCs/>
          <w:sz w:val="18"/>
          <w:szCs w:val="18"/>
          <w:lang w:eastAsia="ja-JP"/>
        </w:rPr>
        <w:br/>
        <w:t>Kevin Hin</w:t>
      </w:r>
      <w:r>
        <w:rPr>
          <w:rFonts w:ascii="Georgia" w:eastAsia="Times New Roman" w:hAnsi="Georgia" w:cs="Times New Roman"/>
          <w:b/>
          <w:bCs/>
          <w:sz w:val="18"/>
          <w:szCs w:val="18"/>
          <w:lang w:eastAsia="ja-JP"/>
        </w:rPr>
        <w:t xml:space="preserve">, </w:t>
      </w:r>
      <w:r w:rsidRPr="006556CD">
        <w:rPr>
          <w:rFonts w:ascii="Georgia" w:eastAsia="Times New Roman" w:hAnsi="Georgia" w:cs="Times New Roman"/>
          <w:b/>
          <w:bCs/>
          <w:sz w:val="18"/>
          <w:szCs w:val="18"/>
          <w:lang w:eastAsia="ja-JP"/>
        </w:rPr>
        <w:t xml:space="preserve">Senator World Business Angels Investments Forum </w:t>
      </w:r>
    </w:p>
    <w:p w14:paraId="0BBD5160" w14:textId="5877495D" w:rsidR="006556CD" w:rsidRPr="006556CD" w:rsidRDefault="006556CD" w:rsidP="006556CD">
      <w:pPr>
        <w:spacing w:line="360" w:lineRule="auto"/>
        <w:ind w:left="288"/>
        <w:rPr>
          <w:rFonts w:ascii="Georgia" w:eastAsia="Times New Roman" w:hAnsi="Georgia" w:cs="Times New Roman"/>
          <w:b/>
          <w:bCs/>
          <w:sz w:val="18"/>
          <w:szCs w:val="18"/>
          <w:lang w:eastAsia="ja-JP"/>
        </w:rPr>
      </w:pPr>
      <w:r w:rsidRPr="006556CD">
        <w:rPr>
          <w:rFonts w:ascii="Georgia" w:eastAsia="Times New Roman" w:hAnsi="Georgia" w:cs="Times New Roman"/>
          <w:b/>
          <w:bCs/>
          <w:sz w:val="18"/>
          <w:szCs w:val="18"/>
          <w:lang w:eastAsia="ja-JP"/>
        </w:rPr>
        <w:t>Secretary General, JCI</w:t>
      </w:r>
      <w:r w:rsidR="003A5013">
        <w:rPr>
          <w:rFonts w:ascii="Georgia" w:eastAsia="Times New Roman" w:hAnsi="Georgia" w:cs="Times New Roman"/>
          <w:b/>
          <w:bCs/>
          <w:sz w:val="18"/>
          <w:szCs w:val="18"/>
          <w:lang w:eastAsia="ja-JP"/>
        </w:rPr>
        <w:t xml:space="preserve">, </w:t>
      </w:r>
      <w:hyperlink r:id="rId9" w:history="1">
        <w:r w:rsidR="003A5013" w:rsidRPr="00C22445">
          <w:rPr>
            <w:rStyle w:val="Kpr"/>
            <w:rFonts w:ascii="Georgia" w:eastAsia="Times New Roman" w:hAnsi="Georgia" w:cs="Times New Roman"/>
            <w:b/>
            <w:bCs/>
            <w:sz w:val="18"/>
            <w:szCs w:val="18"/>
            <w:lang w:eastAsia="ja-JP"/>
          </w:rPr>
          <w:t>khin@jci.cc</w:t>
        </w:r>
      </w:hyperlink>
    </w:p>
    <w:p w14:paraId="151D5A19" w14:textId="77777777" w:rsidR="006556CD" w:rsidRDefault="006556CD" w:rsidP="006556CD">
      <w:pPr>
        <w:pBdr>
          <w:bottom w:val="single" w:sz="4" w:space="1" w:color="auto"/>
        </w:pBdr>
        <w:spacing w:line="360" w:lineRule="auto"/>
        <w:ind w:left="288"/>
        <w:rPr>
          <w:rFonts w:ascii="Georgia" w:eastAsia="Times New Roman" w:hAnsi="Georgia" w:cs="Times New Roman"/>
          <w:sz w:val="18"/>
          <w:szCs w:val="18"/>
          <w:lang w:eastAsia="ja-JP"/>
        </w:rPr>
      </w:pPr>
    </w:p>
    <w:p w14:paraId="33BD0F26" w14:textId="218B6BE1" w:rsidR="006556CD" w:rsidRPr="006556CD" w:rsidRDefault="006556CD" w:rsidP="006556CD">
      <w:pPr>
        <w:spacing w:line="360" w:lineRule="auto"/>
        <w:ind w:left="288"/>
        <w:rPr>
          <w:rFonts w:ascii="Georgia" w:eastAsia="Times New Roman" w:hAnsi="Georgia" w:cs="Times New Roman"/>
          <w:sz w:val="18"/>
          <w:szCs w:val="18"/>
          <w:lang w:eastAsia="ja-JP"/>
        </w:rPr>
      </w:pPr>
      <w:r>
        <w:rPr>
          <w:rFonts w:ascii="Georgia" w:eastAsia="Times New Roman" w:hAnsi="Georgia" w:cs="Arial"/>
          <w:color w:val="000000"/>
          <w:sz w:val="18"/>
          <w:szCs w:val="18"/>
          <w:lang w:eastAsia="ja-JP"/>
        </w:rPr>
        <w:br/>
      </w:r>
      <w:r w:rsidRPr="006556CD">
        <w:rPr>
          <w:rFonts w:ascii="Georgia" w:eastAsia="Times New Roman" w:hAnsi="Georgia" w:cs="Arial"/>
          <w:color w:val="000000"/>
          <w:sz w:val="18"/>
          <w:szCs w:val="18"/>
          <w:lang w:eastAsia="ja-JP"/>
        </w:rPr>
        <w:t>The impact that recent economic turbulence has had upon business owners and entrepreneurs means that forward-thinking action must be taken to assist these individuals and the communities they support. The COVID-19 pandemic has impeded economies at every level, but JCI’s global network of enterprising young leaders are using their skills to make a tangible impact now, which will help secure a brighter future.</w:t>
      </w:r>
      <w:r>
        <w:rPr>
          <w:rFonts w:ascii="Georgia" w:eastAsia="Times New Roman" w:hAnsi="Georgia" w:cs="Times New Roman"/>
          <w:sz w:val="18"/>
          <w:szCs w:val="18"/>
          <w:lang w:eastAsia="ja-JP"/>
        </w:rPr>
        <w:br/>
      </w:r>
      <w:r>
        <w:rPr>
          <w:rFonts w:ascii="Georgia" w:eastAsia="Times New Roman" w:hAnsi="Georgia" w:cs="Times New Roman"/>
          <w:sz w:val="18"/>
          <w:szCs w:val="18"/>
          <w:lang w:eastAsia="ja-JP"/>
        </w:rPr>
        <w:br/>
      </w:r>
      <w:r w:rsidRPr="006556CD">
        <w:rPr>
          <w:rFonts w:ascii="Georgia" w:eastAsia="Times New Roman" w:hAnsi="Georgia" w:cs="Arial"/>
          <w:color w:val="000000"/>
          <w:sz w:val="18"/>
          <w:szCs w:val="18"/>
          <w:lang w:eastAsia="ja-JP"/>
        </w:rPr>
        <w:t>This can be achieved by helping small business owners rethink and adapt their business models in order for them to survive and thrive in the wake of COVID-19. Small businesses are the lifeblood of every community, and they have seen a dramatic decrease in revenue since the beginning of the global pandemic. Investing time and resources in them is investing in the future of economies whilst encouraging local consumption. This directly relates to the United Nations’ Sustainable Development Goal (SDG) 11 - Sustainable Cities and Communities. </w:t>
      </w:r>
      <w:r>
        <w:rPr>
          <w:rFonts w:ascii="Georgia" w:eastAsia="Times New Roman" w:hAnsi="Georgia" w:cs="Times New Roman"/>
          <w:sz w:val="18"/>
          <w:szCs w:val="18"/>
          <w:lang w:eastAsia="ja-JP"/>
        </w:rPr>
        <w:br/>
      </w:r>
      <w:r>
        <w:rPr>
          <w:rFonts w:ascii="Georgia" w:eastAsia="Times New Roman" w:hAnsi="Georgia" w:cs="Times New Roman"/>
          <w:sz w:val="18"/>
          <w:szCs w:val="18"/>
          <w:lang w:eastAsia="ja-JP"/>
        </w:rPr>
        <w:br/>
      </w:r>
      <w:r w:rsidRPr="006556CD">
        <w:rPr>
          <w:rFonts w:ascii="Georgia" w:eastAsia="Times New Roman" w:hAnsi="Georgia" w:cs="Arial"/>
          <w:color w:val="000000"/>
          <w:sz w:val="18"/>
          <w:szCs w:val="18"/>
          <w:lang w:eastAsia="ja-JP"/>
        </w:rPr>
        <w:t>Through JCI projects and training, young leaders and entrepreneurs will also be encouraged to amplify their existing talents and create solutions to the problems facing the world today. With a focus on individual development, business and entrepreneurship, community action and international cooperation, young people can be empowered to lead the way and meet challenges with innovation.</w:t>
      </w:r>
      <w:r>
        <w:rPr>
          <w:rFonts w:ascii="Georgia" w:eastAsia="Times New Roman" w:hAnsi="Georgia" w:cs="Times New Roman"/>
          <w:sz w:val="18"/>
          <w:szCs w:val="18"/>
          <w:lang w:eastAsia="ja-JP"/>
        </w:rPr>
        <w:br/>
      </w:r>
      <w:r>
        <w:rPr>
          <w:rFonts w:ascii="Georgia" w:eastAsia="Times New Roman" w:hAnsi="Georgia" w:cs="Times New Roman"/>
          <w:sz w:val="18"/>
          <w:szCs w:val="18"/>
          <w:lang w:eastAsia="ja-JP"/>
        </w:rPr>
        <w:br/>
      </w:r>
      <w:r w:rsidRPr="006556CD">
        <w:rPr>
          <w:rFonts w:ascii="Georgia" w:eastAsia="Times New Roman" w:hAnsi="Georgia" w:cs="Arial"/>
          <w:color w:val="000000"/>
          <w:sz w:val="18"/>
          <w:szCs w:val="18"/>
          <w:lang w:eastAsia="ja-JP"/>
        </w:rPr>
        <w:t>It will be essential to not run back towards the safety and comfort of “business as usual.” Entrepreneurs and business owners must take this unique moment in history to exceed the limitations of the past and build a more sustainable future. This goes beyond simply making profitable businesses; it requires building a dynamic workforce. That can be achieved through providing new and innovative educational opportunities (UN SDG 4) to spur an entrepreneurial mindset and sustainable development, or working to make sure everyone has a place in the workforce (UN SDG 5 &amp; 10), without barriers like age, ethnicity, gender or disability getting in the way. </w:t>
      </w:r>
      <w:r>
        <w:rPr>
          <w:rFonts w:ascii="Georgia" w:eastAsia="Times New Roman" w:hAnsi="Georgia" w:cs="Times New Roman"/>
          <w:sz w:val="18"/>
          <w:szCs w:val="18"/>
          <w:lang w:eastAsia="ja-JP"/>
        </w:rPr>
        <w:br/>
      </w:r>
      <w:r>
        <w:rPr>
          <w:rFonts w:ascii="Georgia" w:eastAsia="Times New Roman" w:hAnsi="Georgia" w:cs="Times New Roman"/>
          <w:sz w:val="18"/>
          <w:szCs w:val="18"/>
          <w:lang w:eastAsia="ja-JP"/>
        </w:rPr>
        <w:br/>
      </w:r>
      <w:r w:rsidRPr="006556CD">
        <w:rPr>
          <w:rFonts w:ascii="Georgia" w:eastAsia="Times New Roman" w:hAnsi="Georgia" w:cs="Arial"/>
          <w:color w:val="000000"/>
          <w:sz w:val="18"/>
          <w:szCs w:val="18"/>
          <w:lang w:eastAsia="ja-JP"/>
        </w:rPr>
        <w:t>There are positive lessons to be learned from the last six months, ones that young leaders and enterprising individuals can turn into new opportunities for success. </w:t>
      </w:r>
    </w:p>
    <w:p w14:paraId="5D7310D6" w14:textId="0327BF97" w:rsidR="006556CD" w:rsidRPr="00C87EE3" w:rsidRDefault="006556CD" w:rsidP="00C87EE3">
      <w:pPr>
        <w:spacing w:line="360" w:lineRule="auto"/>
        <w:ind w:left="288"/>
        <w:rPr>
          <w:rFonts w:ascii="Georgia" w:eastAsia="Times New Roman" w:hAnsi="Georgia" w:cs="Times New Roman"/>
          <w:sz w:val="18"/>
          <w:szCs w:val="18"/>
          <w:lang w:eastAsia="ja-JP"/>
        </w:rPr>
      </w:pPr>
      <w:r w:rsidRPr="006556CD">
        <w:rPr>
          <w:rFonts w:ascii="Georgia" w:eastAsia="Times New Roman" w:hAnsi="Georgia" w:cs="Arial"/>
          <w:color w:val="000000"/>
          <w:sz w:val="18"/>
          <w:szCs w:val="18"/>
          <w:lang w:eastAsia="ja-JP"/>
        </w:rPr>
        <w:t>We can take the lessons we have learned in this period of extreme difficulty to grow, to overcome the challenges we face and to make the world a better place for all people.</w:t>
      </w:r>
    </w:p>
    <w:p w14:paraId="0E7B3722" w14:textId="4E95CB10" w:rsidR="00F1596A" w:rsidRPr="00B33186" w:rsidRDefault="00C87EE3" w:rsidP="00F1596A">
      <w:pPr>
        <w:spacing w:line="360" w:lineRule="auto"/>
        <w:rPr>
          <w:rFonts w:ascii="Georgia" w:hAnsi="Georgia"/>
          <w:b/>
          <w:bCs/>
          <w:sz w:val="18"/>
          <w:szCs w:val="18"/>
        </w:rPr>
      </w:pPr>
      <w:r>
        <w:rPr>
          <w:rFonts w:ascii="Georgia" w:hAnsi="Georgia"/>
          <w:b/>
          <w:bCs/>
          <w:noProof/>
          <w:sz w:val="18"/>
          <w:szCs w:val="18"/>
        </w:rPr>
        <w:lastRenderedPageBreak/>
        <w:drawing>
          <wp:inline distT="0" distB="0" distL="0" distR="0" wp14:anchorId="639BF309" wp14:editId="5F9C1D95">
            <wp:extent cx="1689485" cy="1333804"/>
            <wp:effectExtent l="0" t="0" r="6350" b="0"/>
            <wp:docPr id="22" name="Resim 22" descr="işaret, gömle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lbania.png"/>
                    <pic:cNvPicPr/>
                  </pic:nvPicPr>
                  <pic:blipFill>
                    <a:blip r:embed="rId10">
                      <a:extLst>
                        <a:ext uri="{28A0092B-C50C-407E-A947-70E740481C1C}">
                          <a14:useLocalDpi xmlns:a14="http://schemas.microsoft.com/office/drawing/2010/main" val="0"/>
                        </a:ext>
                      </a:extLst>
                    </a:blip>
                    <a:stretch>
                      <a:fillRect/>
                    </a:stretch>
                  </pic:blipFill>
                  <pic:spPr>
                    <a:xfrm>
                      <a:off x="0" y="0"/>
                      <a:ext cx="1689485" cy="1333804"/>
                    </a:xfrm>
                    <a:prstGeom prst="rect">
                      <a:avLst/>
                    </a:prstGeom>
                  </pic:spPr>
                </pic:pic>
              </a:graphicData>
            </a:graphic>
          </wp:inline>
        </w:drawing>
      </w:r>
      <w:r w:rsidR="00F1596A" w:rsidRPr="00B33186">
        <w:rPr>
          <w:rFonts w:ascii="Georgia" w:hAnsi="Georgia"/>
          <w:b/>
          <w:bCs/>
          <w:sz w:val="18"/>
          <w:szCs w:val="18"/>
        </w:rPr>
        <w:br/>
      </w:r>
      <w:r w:rsidR="00F1596A" w:rsidRPr="00B33186">
        <w:rPr>
          <w:rFonts w:ascii="Georgia" w:hAnsi="Georgia"/>
          <w:b/>
          <w:bCs/>
          <w:sz w:val="18"/>
          <w:szCs w:val="18"/>
        </w:rPr>
        <w:br/>
      </w:r>
      <w:bookmarkStart w:id="1" w:name="_Hlk44400341"/>
      <w:r w:rsidR="00F1596A" w:rsidRPr="00B33186">
        <w:rPr>
          <w:rFonts w:ascii="Georgia" w:hAnsi="Georgia"/>
          <w:b/>
          <w:bCs/>
          <w:sz w:val="18"/>
          <w:szCs w:val="18"/>
        </w:rPr>
        <w:t>Albania</w:t>
      </w:r>
    </w:p>
    <w:p w14:paraId="27FEDC1C" w14:textId="77777777" w:rsidR="00F1596A" w:rsidRDefault="00F1596A" w:rsidP="00F1596A">
      <w:pPr>
        <w:spacing w:line="360" w:lineRule="auto"/>
        <w:rPr>
          <w:rFonts w:ascii="Georgia" w:hAnsi="Georgia"/>
          <w:b/>
          <w:bCs/>
          <w:sz w:val="18"/>
          <w:szCs w:val="18"/>
        </w:rPr>
      </w:pPr>
      <w:r w:rsidRPr="00B33186">
        <w:rPr>
          <w:rFonts w:ascii="Georgia" w:hAnsi="Georgia"/>
          <w:b/>
          <w:bCs/>
          <w:sz w:val="18"/>
          <w:szCs w:val="18"/>
        </w:rPr>
        <w:t xml:space="preserve">Enriko Ceko </w:t>
      </w:r>
      <w:r w:rsidRPr="00B33186">
        <w:rPr>
          <w:rFonts w:ascii="Georgia" w:hAnsi="Georgia"/>
          <w:b/>
          <w:bCs/>
          <w:sz w:val="18"/>
          <w:szCs w:val="18"/>
        </w:rPr>
        <w:br/>
        <w:t xml:space="preserve">Senator World Business Angels Investments Forum </w:t>
      </w:r>
    </w:p>
    <w:p w14:paraId="774EDFF5" w14:textId="77777777" w:rsidR="00F1596A" w:rsidRDefault="00F1596A" w:rsidP="00F1596A">
      <w:pPr>
        <w:spacing w:line="360" w:lineRule="auto"/>
        <w:rPr>
          <w:rFonts w:ascii="Georgia" w:hAnsi="Georgia"/>
          <w:b/>
          <w:bCs/>
          <w:sz w:val="18"/>
          <w:szCs w:val="18"/>
        </w:rPr>
      </w:pPr>
    </w:p>
    <w:p w14:paraId="27F2A647" w14:textId="77777777" w:rsidR="00F1596A" w:rsidRDefault="00F1596A" w:rsidP="00F1596A">
      <w:pPr>
        <w:spacing w:line="360" w:lineRule="auto"/>
        <w:rPr>
          <w:rFonts w:ascii="Georgia" w:hAnsi="Georgia"/>
          <w:sz w:val="18"/>
          <w:szCs w:val="18"/>
        </w:rPr>
      </w:pPr>
      <w:r w:rsidRPr="00B33186">
        <w:rPr>
          <w:rFonts w:ascii="Georgia" w:hAnsi="Georgia"/>
          <w:b/>
          <w:bCs/>
          <w:sz w:val="18"/>
          <w:szCs w:val="18"/>
        </w:rPr>
        <w:t xml:space="preserve">Dean of the Economics and Social Sciences Faculty, </w:t>
      </w:r>
      <w:proofErr w:type="spellStart"/>
      <w:r w:rsidRPr="00B33186">
        <w:rPr>
          <w:rFonts w:ascii="Georgia" w:hAnsi="Georgia"/>
          <w:b/>
          <w:bCs/>
          <w:sz w:val="18"/>
          <w:szCs w:val="18"/>
        </w:rPr>
        <w:t>Kolegji</w:t>
      </w:r>
      <w:proofErr w:type="spellEnd"/>
      <w:r w:rsidRPr="00B33186">
        <w:rPr>
          <w:rFonts w:ascii="Georgia" w:hAnsi="Georgia"/>
          <w:b/>
          <w:bCs/>
          <w:sz w:val="18"/>
          <w:szCs w:val="18"/>
        </w:rPr>
        <w:t xml:space="preserve"> </w:t>
      </w:r>
      <w:proofErr w:type="spellStart"/>
      <w:r w:rsidRPr="00B33186">
        <w:rPr>
          <w:rFonts w:ascii="Georgia" w:hAnsi="Georgia"/>
          <w:b/>
          <w:bCs/>
          <w:sz w:val="18"/>
          <w:szCs w:val="18"/>
        </w:rPr>
        <w:t>Universitar</w:t>
      </w:r>
      <w:proofErr w:type="spellEnd"/>
      <w:r w:rsidRPr="00B33186">
        <w:rPr>
          <w:rFonts w:ascii="Georgia" w:hAnsi="Georgia"/>
          <w:b/>
          <w:bCs/>
          <w:sz w:val="18"/>
          <w:szCs w:val="18"/>
        </w:rPr>
        <w:t xml:space="preserve"> WISDOM</w:t>
      </w:r>
      <w:r>
        <w:rPr>
          <w:rFonts w:ascii="Georgia" w:hAnsi="Georgia"/>
          <w:b/>
          <w:bCs/>
          <w:sz w:val="18"/>
          <w:szCs w:val="18"/>
        </w:rPr>
        <w:t xml:space="preserve"> I </w:t>
      </w:r>
      <w:r w:rsidRPr="00B33186">
        <w:rPr>
          <w:rFonts w:ascii="Georgia" w:hAnsi="Georgia"/>
          <w:b/>
          <w:bCs/>
          <w:sz w:val="18"/>
          <w:szCs w:val="18"/>
        </w:rPr>
        <w:t>enrikoceko@y</w:t>
      </w:r>
      <w:r>
        <w:rPr>
          <w:rFonts w:ascii="Georgia" w:hAnsi="Georgia"/>
          <w:b/>
          <w:bCs/>
          <w:sz w:val="18"/>
          <w:szCs w:val="18"/>
        </w:rPr>
        <w:t>a</w:t>
      </w:r>
      <w:r w:rsidRPr="00B33186">
        <w:rPr>
          <w:rFonts w:ascii="Georgia" w:hAnsi="Georgia"/>
          <w:b/>
          <w:bCs/>
          <w:sz w:val="18"/>
          <w:szCs w:val="18"/>
        </w:rPr>
        <w:t xml:space="preserve">hoo.co.uk </w:t>
      </w:r>
      <w:r>
        <w:rPr>
          <w:rFonts w:ascii="Georgia" w:hAnsi="Georgia"/>
          <w:b/>
          <w:bCs/>
          <w:sz w:val="18"/>
          <w:szCs w:val="18"/>
        </w:rPr>
        <w:t xml:space="preserve">I </w:t>
      </w:r>
      <w:r w:rsidRPr="00B33186">
        <w:rPr>
          <w:rFonts w:ascii="Georgia" w:hAnsi="Georgia"/>
          <w:b/>
          <w:bCs/>
          <w:sz w:val="18"/>
          <w:szCs w:val="18"/>
        </w:rPr>
        <w:t>+355(0)692029631</w:t>
      </w:r>
      <w:r w:rsidRPr="00B33186">
        <w:rPr>
          <w:rFonts w:ascii="Georgia" w:hAnsi="Georgia"/>
          <w:b/>
          <w:bCs/>
          <w:sz w:val="18"/>
          <w:szCs w:val="18"/>
        </w:rPr>
        <w:br/>
      </w:r>
    </w:p>
    <w:bookmarkEnd w:id="1"/>
    <w:p w14:paraId="22E1B767" w14:textId="77777777" w:rsidR="00F1596A" w:rsidRPr="00B33186" w:rsidRDefault="00F1596A" w:rsidP="00F1596A">
      <w:pPr>
        <w:pBdr>
          <w:bottom w:val="single" w:sz="4" w:space="1" w:color="auto"/>
        </w:pBdr>
        <w:spacing w:line="360" w:lineRule="auto"/>
        <w:rPr>
          <w:rFonts w:ascii="Georgia" w:hAnsi="Georgia"/>
          <w:sz w:val="18"/>
          <w:szCs w:val="18"/>
        </w:rPr>
      </w:pPr>
    </w:p>
    <w:p w14:paraId="4845BA71" w14:textId="77777777" w:rsidR="00F1596A" w:rsidRPr="00B33186" w:rsidRDefault="00F1596A" w:rsidP="00F1596A">
      <w:pPr>
        <w:spacing w:line="360" w:lineRule="auto"/>
        <w:jc w:val="both"/>
        <w:rPr>
          <w:rFonts w:ascii="Georgia" w:hAnsi="Georgia"/>
          <w:sz w:val="18"/>
          <w:szCs w:val="18"/>
        </w:rPr>
      </w:pPr>
      <w:r w:rsidRPr="00B33186">
        <w:rPr>
          <w:rFonts w:ascii="Georgia" w:hAnsi="Georgia"/>
          <w:sz w:val="18"/>
          <w:szCs w:val="18"/>
        </w:rPr>
        <w:br/>
        <w:t>Recent global developments, in light of the COVID pandemic, have had a significant negative impact on Albania's economic growth prospects, whose economy was in difficult situation due to the November 26, 2019 earthquake and for other reasons too.</w:t>
      </w:r>
    </w:p>
    <w:p w14:paraId="360E5A97" w14:textId="77777777" w:rsidR="00F1596A" w:rsidRPr="00B33186" w:rsidRDefault="00F1596A" w:rsidP="00F1596A">
      <w:pPr>
        <w:spacing w:line="360" w:lineRule="auto"/>
        <w:jc w:val="both"/>
        <w:rPr>
          <w:rFonts w:ascii="Georgia" w:hAnsi="Georgia"/>
          <w:sz w:val="18"/>
          <w:szCs w:val="18"/>
        </w:rPr>
      </w:pPr>
      <w:r w:rsidRPr="00B33186">
        <w:rPr>
          <w:rFonts w:ascii="Georgia" w:hAnsi="Georgia"/>
          <w:sz w:val="18"/>
          <w:szCs w:val="18"/>
        </w:rPr>
        <w:t xml:space="preserve">The impact of </w:t>
      </w:r>
      <w:proofErr w:type="spellStart"/>
      <w:r w:rsidRPr="00B33186">
        <w:rPr>
          <w:rFonts w:ascii="Georgia" w:hAnsi="Georgia"/>
          <w:sz w:val="18"/>
          <w:szCs w:val="18"/>
        </w:rPr>
        <w:t>Covid</w:t>
      </w:r>
      <w:proofErr w:type="spellEnd"/>
      <w:r w:rsidRPr="00B33186">
        <w:rPr>
          <w:rFonts w:ascii="Georgia" w:hAnsi="Georgia"/>
          <w:sz w:val="18"/>
          <w:szCs w:val="18"/>
        </w:rPr>
        <w:t xml:space="preserve"> - 19 was observed in the slowdown of economic activities of export - import, production and services, tourism, agriculture, agribusiness, etc.</w:t>
      </w:r>
    </w:p>
    <w:p w14:paraId="5FB62F04" w14:textId="77777777" w:rsidR="00F1596A" w:rsidRPr="00B33186" w:rsidRDefault="00F1596A" w:rsidP="00F1596A">
      <w:pPr>
        <w:spacing w:line="360" w:lineRule="auto"/>
        <w:jc w:val="both"/>
        <w:rPr>
          <w:rFonts w:ascii="Georgia" w:hAnsi="Georgia"/>
          <w:sz w:val="18"/>
          <w:szCs w:val="18"/>
        </w:rPr>
      </w:pPr>
      <w:r w:rsidRPr="00B33186">
        <w:rPr>
          <w:rFonts w:ascii="Georgia" w:hAnsi="Georgia"/>
          <w:sz w:val="18"/>
          <w:szCs w:val="18"/>
        </w:rPr>
        <w:t>The economic shock caused by Covid-19 has already taken an extended form, trying to cause recession not only in the Albanian economy but also in the regional economy and beyond, worsening the financial situation of economic agents, individuals, families, businesses and government.</w:t>
      </w:r>
    </w:p>
    <w:p w14:paraId="6B369653" w14:textId="77777777" w:rsidR="00F1596A" w:rsidRPr="00B33186" w:rsidRDefault="00F1596A" w:rsidP="00F1596A">
      <w:pPr>
        <w:spacing w:line="360" w:lineRule="auto"/>
        <w:jc w:val="both"/>
        <w:rPr>
          <w:rFonts w:ascii="Georgia" w:hAnsi="Georgia"/>
          <w:sz w:val="18"/>
          <w:szCs w:val="18"/>
        </w:rPr>
      </w:pPr>
      <w:r w:rsidRPr="00B33186">
        <w:rPr>
          <w:rFonts w:ascii="Georgia" w:hAnsi="Georgia"/>
          <w:sz w:val="18"/>
          <w:szCs w:val="18"/>
        </w:rPr>
        <w:t>In Albania, the impact of Covid-19 was observed in several aspects:</w:t>
      </w:r>
    </w:p>
    <w:p w14:paraId="2831E13E" w14:textId="77777777" w:rsidR="00F1596A" w:rsidRPr="00B33186" w:rsidRDefault="00F1596A" w:rsidP="00F1596A">
      <w:pPr>
        <w:spacing w:line="360" w:lineRule="auto"/>
        <w:jc w:val="both"/>
        <w:rPr>
          <w:rFonts w:ascii="Georgia" w:hAnsi="Georgia"/>
          <w:sz w:val="18"/>
          <w:szCs w:val="18"/>
        </w:rPr>
      </w:pPr>
      <w:r w:rsidRPr="00B33186">
        <w:rPr>
          <w:rFonts w:ascii="Georgia" w:hAnsi="Georgia"/>
          <w:sz w:val="18"/>
          <w:szCs w:val="18"/>
        </w:rPr>
        <w:t>1) Decreased demand for manufactured and imported goods and services.</w:t>
      </w:r>
    </w:p>
    <w:p w14:paraId="1C9AE15D" w14:textId="77777777" w:rsidR="00F1596A" w:rsidRPr="00B33186" w:rsidRDefault="00F1596A" w:rsidP="00F1596A">
      <w:pPr>
        <w:spacing w:line="360" w:lineRule="auto"/>
        <w:jc w:val="both"/>
        <w:rPr>
          <w:rFonts w:ascii="Georgia" w:hAnsi="Georgia"/>
          <w:sz w:val="18"/>
          <w:szCs w:val="18"/>
        </w:rPr>
      </w:pPr>
      <w:r w:rsidRPr="00B33186">
        <w:rPr>
          <w:rFonts w:ascii="Georgia" w:hAnsi="Georgia"/>
          <w:sz w:val="18"/>
          <w:szCs w:val="18"/>
        </w:rPr>
        <w:t>2) Decrease in domestic supply and demand</w:t>
      </w:r>
    </w:p>
    <w:p w14:paraId="7CC47E74" w14:textId="77777777" w:rsidR="00F1596A" w:rsidRPr="00B33186" w:rsidRDefault="00F1596A" w:rsidP="00F1596A">
      <w:pPr>
        <w:spacing w:line="360" w:lineRule="auto"/>
        <w:jc w:val="both"/>
        <w:rPr>
          <w:rFonts w:ascii="Georgia" w:hAnsi="Georgia"/>
          <w:sz w:val="18"/>
          <w:szCs w:val="18"/>
        </w:rPr>
      </w:pPr>
      <w:r w:rsidRPr="00B33186">
        <w:rPr>
          <w:rFonts w:ascii="Georgia" w:hAnsi="Georgia"/>
          <w:sz w:val="18"/>
          <w:szCs w:val="18"/>
        </w:rPr>
        <w:t>3) Reduction of revenues from the main sectors of the Albanian economy such as services, tourism, agriculture, agribusiness, textile and shoe manufacturing industry, wholesale and retail trade, etc.</w:t>
      </w:r>
    </w:p>
    <w:p w14:paraId="193427E5" w14:textId="77777777" w:rsidR="00F1596A" w:rsidRPr="00B33186" w:rsidRDefault="00F1596A" w:rsidP="00F1596A">
      <w:pPr>
        <w:spacing w:line="360" w:lineRule="auto"/>
        <w:jc w:val="both"/>
        <w:rPr>
          <w:rFonts w:ascii="Georgia" w:hAnsi="Georgia"/>
          <w:sz w:val="18"/>
          <w:szCs w:val="18"/>
        </w:rPr>
      </w:pPr>
      <w:r w:rsidRPr="00B33186">
        <w:rPr>
          <w:rFonts w:ascii="Georgia" w:hAnsi="Georgia"/>
          <w:sz w:val="18"/>
          <w:szCs w:val="18"/>
        </w:rPr>
        <w:t>The Albanian government has responded to these impacts with several packages, the effect of which is under consideration.</w:t>
      </w:r>
    </w:p>
    <w:p w14:paraId="00EB4A7F" w14:textId="77777777" w:rsidR="00F1596A" w:rsidRPr="00B33186" w:rsidRDefault="00F1596A" w:rsidP="00F1596A">
      <w:pPr>
        <w:spacing w:line="360" w:lineRule="auto"/>
        <w:jc w:val="both"/>
        <w:rPr>
          <w:rFonts w:ascii="Georgia" w:hAnsi="Georgia"/>
          <w:sz w:val="18"/>
          <w:szCs w:val="18"/>
        </w:rPr>
      </w:pPr>
      <w:r w:rsidRPr="00B33186">
        <w:rPr>
          <w:rFonts w:ascii="Georgia" w:hAnsi="Georgia"/>
          <w:sz w:val="18"/>
          <w:szCs w:val="18"/>
        </w:rPr>
        <w:t>Currently, there are not enough funds available in the private sector in the country to finance liquidity, which requires additional financial resources to finance business activities and short-term liabilities of all kinds.</w:t>
      </w:r>
    </w:p>
    <w:p w14:paraId="5D95967E" w14:textId="77777777" w:rsidR="00F1596A" w:rsidRPr="00B33186" w:rsidRDefault="00F1596A" w:rsidP="00F1596A">
      <w:pPr>
        <w:spacing w:line="360" w:lineRule="auto"/>
        <w:jc w:val="both"/>
        <w:rPr>
          <w:rFonts w:ascii="Georgia" w:hAnsi="Georgia"/>
          <w:sz w:val="18"/>
          <w:szCs w:val="18"/>
        </w:rPr>
      </w:pPr>
      <w:r w:rsidRPr="00B33186">
        <w:rPr>
          <w:rFonts w:ascii="Georgia" w:hAnsi="Georgia"/>
          <w:sz w:val="18"/>
          <w:szCs w:val="18"/>
        </w:rPr>
        <w:t>It is obvious that the Albanian economy urgently needs its diversification, the deepening of digitalization in all of political, legal, economic, social, environmental, sports, cultural, etc., functions, towards sustainable development.</w:t>
      </w:r>
    </w:p>
    <w:p w14:paraId="2AEFDDA9" w14:textId="7C5A69D5" w:rsidR="00F1596A" w:rsidRDefault="00F1596A" w:rsidP="00F1596A">
      <w:pPr>
        <w:pBdr>
          <w:bottom w:val="single" w:sz="4" w:space="1" w:color="auto"/>
        </w:pBdr>
        <w:spacing w:line="360" w:lineRule="auto"/>
        <w:rPr>
          <w:rFonts w:ascii="Georgia" w:hAnsi="Georgia"/>
          <w:sz w:val="18"/>
          <w:szCs w:val="18"/>
        </w:rPr>
      </w:pPr>
    </w:p>
    <w:p w14:paraId="339B123B" w14:textId="5F173307" w:rsidR="00B267EF" w:rsidRDefault="00B267EF" w:rsidP="00F1596A">
      <w:pPr>
        <w:pBdr>
          <w:bottom w:val="single" w:sz="4" w:space="1" w:color="auto"/>
        </w:pBdr>
        <w:spacing w:line="360" w:lineRule="auto"/>
        <w:rPr>
          <w:rFonts w:ascii="Georgia" w:hAnsi="Georgia"/>
          <w:sz w:val="18"/>
          <w:szCs w:val="18"/>
        </w:rPr>
      </w:pPr>
    </w:p>
    <w:p w14:paraId="180D8C55" w14:textId="77777777" w:rsidR="00B267EF" w:rsidRPr="00B33186" w:rsidRDefault="00B267EF" w:rsidP="00F1596A">
      <w:pPr>
        <w:pBdr>
          <w:bottom w:val="single" w:sz="4" w:space="1" w:color="auto"/>
        </w:pBdr>
        <w:spacing w:line="360" w:lineRule="auto"/>
        <w:rPr>
          <w:rFonts w:ascii="Georgia" w:hAnsi="Georgia"/>
          <w:sz w:val="18"/>
          <w:szCs w:val="18"/>
        </w:rPr>
      </w:pPr>
    </w:p>
    <w:p w14:paraId="4F175BDC" w14:textId="77777777" w:rsidR="00F1596A" w:rsidRPr="00B33186" w:rsidRDefault="00F1596A" w:rsidP="00F1596A">
      <w:pPr>
        <w:spacing w:after="0" w:line="360" w:lineRule="auto"/>
        <w:jc w:val="both"/>
        <w:rPr>
          <w:rFonts w:ascii="Georgia" w:hAnsi="Georgia" w:cstheme="minorHAnsi"/>
          <w:sz w:val="18"/>
          <w:szCs w:val="18"/>
        </w:rPr>
      </w:pPr>
      <w:r w:rsidRPr="00B33186">
        <w:rPr>
          <w:rFonts w:ascii="Georgia" w:hAnsi="Georgia"/>
          <w:sz w:val="18"/>
          <w:szCs w:val="18"/>
        </w:rPr>
        <w:br/>
      </w:r>
      <w:proofErr w:type="spellStart"/>
      <w:r w:rsidRPr="00B33186">
        <w:rPr>
          <w:rFonts w:ascii="Georgia" w:hAnsi="Georgia" w:cstheme="minorHAnsi"/>
          <w:sz w:val="18"/>
          <w:szCs w:val="18"/>
        </w:rPr>
        <w:t>Zhvillimet</w:t>
      </w:r>
      <w:proofErr w:type="spellEnd"/>
      <w:r w:rsidRPr="00B33186">
        <w:rPr>
          <w:rFonts w:ascii="Georgia" w:hAnsi="Georgia" w:cstheme="minorHAnsi"/>
          <w:sz w:val="18"/>
          <w:szCs w:val="18"/>
        </w:rPr>
        <w:t xml:space="preserve"> e </w:t>
      </w:r>
      <w:proofErr w:type="spellStart"/>
      <w:r w:rsidRPr="00B33186">
        <w:rPr>
          <w:rFonts w:ascii="Georgia" w:hAnsi="Georgia" w:cstheme="minorHAnsi"/>
          <w:sz w:val="18"/>
          <w:szCs w:val="18"/>
        </w:rPr>
        <w:t>fundit</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globale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dritën</w:t>
      </w:r>
      <w:proofErr w:type="spellEnd"/>
      <w:r w:rsidRPr="00B33186">
        <w:rPr>
          <w:rFonts w:ascii="Georgia" w:hAnsi="Georgia" w:cstheme="minorHAnsi"/>
          <w:sz w:val="18"/>
          <w:szCs w:val="18"/>
        </w:rPr>
        <w:t xml:space="preserve"> e </w:t>
      </w:r>
      <w:proofErr w:type="spellStart"/>
      <w:r w:rsidRPr="00B33186">
        <w:rPr>
          <w:rFonts w:ascii="Georgia" w:hAnsi="Georgia" w:cstheme="minorHAnsi"/>
          <w:sz w:val="18"/>
          <w:szCs w:val="18"/>
        </w:rPr>
        <w:t>pandemisë</w:t>
      </w:r>
      <w:proofErr w:type="spellEnd"/>
      <w:r w:rsidRPr="00B33186">
        <w:rPr>
          <w:rFonts w:ascii="Georgia" w:hAnsi="Georgia" w:cstheme="minorHAnsi"/>
          <w:sz w:val="18"/>
          <w:szCs w:val="18"/>
        </w:rPr>
        <w:t xml:space="preserve"> COVID, </w:t>
      </w:r>
      <w:proofErr w:type="spellStart"/>
      <w:r w:rsidRPr="00B33186">
        <w:rPr>
          <w:rFonts w:ascii="Georgia" w:hAnsi="Georgia" w:cstheme="minorHAnsi"/>
          <w:sz w:val="18"/>
          <w:szCs w:val="18"/>
        </w:rPr>
        <w:t>patën</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një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ndikim</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rëndësishëm</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negativ</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perspektivat</w:t>
      </w:r>
      <w:proofErr w:type="spellEnd"/>
      <w:r w:rsidRPr="00B33186">
        <w:rPr>
          <w:rFonts w:ascii="Georgia" w:hAnsi="Georgia" w:cstheme="minorHAnsi"/>
          <w:sz w:val="18"/>
          <w:szCs w:val="18"/>
        </w:rPr>
        <w:t xml:space="preserve"> e </w:t>
      </w:r>
      <w:proofErr w:type="spellStart"/>
      <w:r w:rsidRPr="00B33186">
        <w:rPr>
          <w:rFonts w:ascii="Georgia" w:hAnsi="Georgia" w:cstheme="minorHAnsi"/>
          <w:sz w:val="18"/>
          <w:szCs w:val="18"/>
        </w:rPr>
        <w:t>rritjes</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ekonomike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Shqipëri</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ekonomia</w:t>
      </w:r>
      <w:proofErr w:type="spellEnd"/>
      <w:r w:rsidRPr="00B33186">
        <w:rPr>
          <w:rFonts w:ascii="Georgia" w:hAnsi="Georgia" w:cstheme="minorHAnsi"/>
          <w:sz w:val="18"/>
          <w:szCs w:val="18"/>
        </w:rPr>
        <w:t xml:space="preserve"> e </w:t>
      </w:r>
      <w:proofErr w:type="spellStart"/>
      <w:r w:rsidRPr="00B33186">
        <w:rPr>
          <w:rFonts w:ascii="Georgia" w:hAnsi="Georgia" w:cstheme="minorHAnsi"/>
          <w:sz w:val="18"/>
          <w:szCs w:val="18"/>
        </w:rPr>
        <w:t>së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cilës</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ishte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një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gjendje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vështirë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edhe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për</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shkak</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tërmetit</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w:t>
      </w:r>
      <w:proofErr w:type="spellEnd"/>
      <w:r w:rsidRPr="00B33186">
        <w:rPr>
          <w:rFonts w:ascii="Georgia" w:hAnsi="Georgia" w:cstheme="minorHAnsi"/>
          <w:sz w:val="18"/>
          <w:szCs w:val="18"/>
        </w:rPr>
        <w:t xml:space="preserve"> 26 </w:t>
      </w:r>
      <w:proofErr w:type="spellStart"/>
      <w:r w:rsidRPr="00B33186">
        <w:rPr>
          <w:rFonts w:ascii="Georgia" w:hAnsi="Georgia" w:cstheme="minorHAnsi"/>
          <w:sz w:val="18"/>
          <w:szCs w:val="18"/>
        </w:rPr>
        <w:t>Nëntorit</w:t>
      </w:r>
      <w:proofErr w:type="spellEnd"/>
      <w:r w:rsidRPr="00B33186">
        <w:rPr>
          <w:rFonts w:ascii="Georgia" w:hAnsi="Georgia" w:cstheme="minorHAnsi"/>
          <w:sz w:val="18"/>
          <w:szCs w:val="18"/>
        </w:rPr>
        <w:t xml:space="preserve"> 2019 </w:t>
      </w:r>
      <w:proofErr w:type="spellStart"/>
      <w:r w:rsidRPr="00B33186">
        <w:rPr>
          <w:rFonts w:ascii="Georgia" w:hAnsi="Georgia" w:cstheme="minorHAnsi"/>
          <w:sz w:val="18"/>
          <w:szCs w:val="18"/>
        </w:rPr>
        <w:t>dhe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për</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arsye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tjera</w:t>
      </w:r>
      <w:proofErr w:type="spellEnd"/>
      <w:r w:rsidRPr="00B33186">
        <w:rPr>
          <w:rFonts w:ascii="Georgia" w:hAnsi="Georgia" w:cstheme="minorHAnsi"/>
          <w:sz w:val="18"/>
          <w:szCs w:val="18"/>
        </w:rPr>
        <w:t>.</w:t>
      </w:r>
    </w:p>
    <w:p w14:paraId="4E2BDAFE" w14:textId="77777777" w:rsidR="00F1596A" w:rsidRPr="00B33186" w:rsidRDefault="00F1596A" w:rsidP="00F1596A">
      <w:pPr>
        <w:spacing w:after="0" w:line="360" w:lineRule="auto"/>
        <w:jc w:val="both"/>
        <w:rPr>
          <w:rFonts w:ascii="Georgia" w:hAnsi="Georgia" w:cstheme="minorHAnsi"/>
          <w:sz w:val="18"/>
          <w:szCs w:val="18"/>
        </w:rPr>
      </w:pPr>
    </w:p>
    <w:p w14:paraId="037D1479" w14:textId="77777777" w:rsidR="00F1596A" w:rsidRPr="00B33186" w:rsidRDefault="00F1596A" w:rsidP="00F1596A">
      <w:pPr>
        <w:spacing w:after="0" w:line="360" w:lineRule="auto"/>
        <w:jc w:val="both"/>
        <w:rPr>
          <w:rFonts w:ascii="Georgia" w:hAnsi="Georgia" w:cstheme="minorHAnsi"/>
          <w:sz w:val="18"/>
          <w:szCs w:val="18"/>
        </w:rPr>
      </w:pPr>
      <w:proofErr w:type="spellStart"/>
      <w:r w:rsidRPr="00B33186">
        <w:rPr>
          <w:rFonts w:ascii="Georgia" w:hAnsi="Georgia" w:cstheme="minorHAnsi"/>
          <w:sz w:val="18"/>
          <w:szCs w:val="18"/>
        </w:rPr>
        <w:t>Ndikimi</w:t>
      </w:r>
      <w:proofErr w:type="spellEnd"/>
      <w:r w:rsidRPr="00B33186">
        <w:rPr>
          <w:rFonts w:ascii="Georgia" w:hAnsi="Georgia" w:cstheme="minorHAnsi"/>
          <w:sz w:val="18"/>
          <w:szCs w:val="18"/>
        </w:rPr>
        <w:t xml:space="preserve"> i </w:t>
      </w:r>
      <w:proofErr w:type="spellStart"/>
      <w:r w:rsidRPr="00B33186">
        <w:rPr>
          <w:rFonts w:ascii="Georgia" w:hAnsi="Georgia" w:cstheme="minorHAnsi"/>
          <w:sz w:val="18"/>
          <w:szCs w:val="18"/>
        </w:rPr>
        <w:t>Covid</w:t>
      </w:r>
      <w:proofErr w:type="spellEnd"/>
      <w:r w:rsidRPr="00B33186">
        <w:rPr>
          <w:rFonts w:ascii="Georgia" w:hAnsi="Georgia" w:cstheme="minorHAnsi"/>
          <w:sz w:val="18"/>
          <w:szCs w:val="18"/>
        </w:rPr>
        <w:t xml:space="preserve"> – 19 u </w:t>
      </w:r>
      <w:proofErr w:type="spellStart"/>
      <w:r w:rsidRPr="00B33186">
        <w:rPr>
          <w:rFonts w:ascii="Georgia" w:hAnsi="Georgia" w:cstheme="minorHAnsi"/>
          <w:sz w:val="18"/>
          <w:szCs w:val="18"/>
        </w:rPr>
        <w:t>vërejt</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ngadalësimin</w:t>
      </w:r>
      <w:proofErr w:type="spellEnd"/>
      <w:r w:rsidRPr="00B33186">
        <w:rPr>
          <w:rFonts w:ascii="Georgia" w:hAnsi="Georgia" w:cstheme="minorHAnsi"/>
          <w:sz w:val="18"/>
          <w:szCs w:val="18"/>
        </w:rPr>
        <w:t xml:space="preserve"> e </w:t>
      </w:r>
      <w:proofErr w:type="spellStart"/>
      <w:r w:rsidRPr="00B33186">
        <w:rPr>
          <w:rFonts w:ascii="Georgia" w:hAnsi="Georgia" w:cstheme="minorHAnsi"/>
          <w:sz w:val="18"/>
          <w:szCs w:val="18"/>
        </w:rPr>
        <w:t>veprimtarive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ekonomike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eksport</w:t>
      </w:r>
      <w:proofErr w:type="spellEnd"/>
      <w:r w:rsidRPr="00B33186">
        <w:rPr>
          <w:rFonts w:ascii="Georgia" w:hAnsi="Georgia" w:cstheme="minorHAnsi"/>
          <w:sz w:val="18"/>
          <w:szCs w:val="18"/>
        </w:rPr>
        <w:t xml:space="preserve"> – </w:t>
      </w:r>
      <w:proofErr w:type="spellStart"/>
      <w:r w:rsidRPr="00B33186">
        <w:rPr>
          <w:rFonts w:ascii="Georgia" w:hAnsi="Georgia" w:cstheme="minorHAnsi"/>
          <w:sz w:val="18"/>
          <w:szCs w:val="18"/>
        </w:rPr>
        <w:t>importit</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prodhimit</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dhe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shërbimeve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turizmit</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bujqësisë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agrobiznesit</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etj</w:t>
      </w:r>
      <w:proofErr w:type="spellEnd"/>
      <w:r w:rsidRPr="00B33186">
        <w:rPr>
          <w:rFonts w:ascii="Georgia" w:hAnsi="Georgia" w:cstheme="minorHAnsi"/>
          <w:sz w:val="18"/>
          <w:szCs w:val="18"/>
        </w:rPr>
        <w:t xml:space="preserve">. </w:t>
      </w:r>
    </w:p>
    <w:p w14:paraId="70872365" w14:textId="77777777" w:rsidR="00F1596A" w:rsidRPr="00B33186" w:rsidRDefault="00F1596A" w:rsidP="00F1596A">
      <w:pPr>
        <w:spacing w:after="0" w:line="360" w:lineRule="auto"/>
        <w:jc w:val="both"/>
        <w:rPr>
          <w:rFonts w:ascii="Georgia" w:hAnsi="Georgia" w:cstheme="minorHAnsi"/>
          <w:sz w:val="18"/>
          <w:szCs w:val="18"/>
        </w:rPr>
      </w:pPr>
    </w:p>
    <w:p w14:paraId="0B65D7CD" w14:textId="77777777" w:rsidR="00F1596A" w:rsidRPr="00B33186" w:rsidRDefault="00F1596A" w:rsidP="00F1596A">
      <w:pPr>
        <w:spacing w:after="0" w:line="360" w:lineRule="auto"/>
        <w:jc w:val="both"/>
        <w:rPr>
          <w:rFonts w:ascii="Georgia" w:hAnsi="Georgia" w:cstheme="minorHAnsi"/>
          <w:sz w:val="18"/>
          <w:szCs w:val="18"/>
        </w:rPr>
      </w:pPr>
      <w:proofErr w:type="spellStart"/>
      <w:r w:rsidRPr="00B33186">
        <w:rPr>
          <w:rFonts w:ascii="Georgia" w:hAnsi="Georgia" w:cstheme="minorHAnsi"/>
          <w:sz w:val="18"/>
          <w:szCs w:val="18"/>
        </w:rPr>
        <w:t>Shoku</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ekonomik</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shkaktuar</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nga</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Covid</w:t>
      </w:r>
      <w:proofErr w:type="spellEnd"/>
      <w:r w:rsidRPr="00B33186">
        <w:rPr>
          <w:rFonts w:ascii="Georgia" w:hAnsi="Georgia" w:cstheme="minorHAnsi"/>
          <w:sz w:val="18"/>
          <w:szCs w:val="18"/>
        </w:rPr>
        <w:t xml:space="preserve"> – 19 </w:t>
      </w:r>
      <w:proofErr w:type="spellStart"/>
      <w:r w:rsidRPr="00B33186">
        <w:rPr>
          <w:rFonts w:ascii="Georgia" w:hAnsi="Georgia" w:cstheme="minorHAnsi"/>
          <w:sz w:val="18"/>
          <w:szCs w:val="18"/>
        </w:rPr>
        <w:t>tashmë</w:t>
      </w:r>
      <w:proofErr w:type="spellEnd"/>
      <w:r w:rsidRPr="00B33186">
        <w:rPr>
          <w:rFonts w:ascii="Georgia" w:hAnsi="Georgia" w:cstheme="minorHAnsi"/>
          <w:sz w:val="18"/>
          <w:szCs w:val="18"/>
        </w:rPr>
        <w:t xml:space="preserve"> ka </w:t>
      </w:r>
      <w:proofErr w:type="spellStart"/>
      <w:r w:rsidRPr="00B33186">
        <w:rPr>
          <w:rFonts w:ascii="Georgia" w:hAnsi="Georgia" w:cstheme="minorHAnsi"/>
          <w:sz w:val="18"/>
          <w:szCs w:val="18"/>
        </w:rPr>
        <w:t>marrë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formë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zgjatur</w:t>
      </w:r>
      <w:proofErr w:type="spellEnd"/>
      <w:r w:rsidRPr="00B33186">
        <w:rPr>
          <w:rFonts w:ascii="Georgia" w:hAnsi="Georgia" w:cstheme="minorHAnsi"/>
          <w:sz w:val="18"/>
          <w:szCs w:val="18"/>
        </w:rPr>
        <w:t xml:space="preserve">, duke </w:t>
      </w:r>
      <w:proofErr w:type="spellStart"/>
      <w:r w:rsidRPr="00B33186">
        <w:rPr>
          <w:rFonts w:ascii="Georgia" w:hAnsi="Georgia" w:cstheme="minorHAnsi"/>
          <w:sz w:val="18"/>
          <w:szCs w:val="18"/>
        </w:rPr>
        <w:t>tentuar</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shkaktojë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recezion</w:t>
      </w:r>
      <w:proofErr w:type="spellEnd"/>
      <w:r w:rsidRPr="00B33186">
        <w:rPr>
          <w:rFonts w:ascii="Georgia" w:hAnsi="Georgia" w:cstheme="minorHAnsi"/>
          <w:sz w:val="18"/>
          <w:szCs w:val="18"/>
        </w:rPr>
        <w:t xml:space="preserve"> jo </w:t>
      </w:r>
      <w:proofErr w:type="spellStart"/>
      <w:r w:rsidRPr="00B33186">
        <w:rPr>
          <w:rFonts w:ascii="Georgia" w:hAnsi="Georgia" w:cstheme="minorHAnsi"/>
          <w:sz w:val="18"/>
          <w:szCs w:val="18"/>
        </w:rPr>
        <w:t>vetëm</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ekonominë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shqiptare</w:t>
      </w:r>
      <w:proofErr w:type="spellEnd"/>
      <w:r w:rsidRPr="00B33186">
        <w:rPr>
          <w:rFonts w:ascii="Georgia" w:hAnsi="Georgia" w:cstheme="minorHAnsi"/>
          <w:sz w:val="18"/>
          <w:szCs w:val="18"/>
        </w:rPr>
        <w:t xml:space="preserve"> por </w:t>
      </w:r>
      <w:proofErr w:type="spellStart"/>
      <w:r w:rsidRPr="00B33186">
        <w:rPr>
          <w:rFonts w:ascii="Georgia" w:hAnsi="Georgia" w:cstheme="minorHAnsi"/>
          <w:sz w:val="18"/>
          <w:szCs w:val="18"/>
        </w:rPr>
        <w:t>edhe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ekonominë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rajonale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dhe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më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gjerë</w:t>
      </w:r>
      <w:proofErr w:type="spellEnd"/>
      <w:r w:rsidRPr="00B33186">
        <w:rPr>
          <w:rFonts w:ascii="Georgia" w:hAnsi="Georgia" w:cstheme="minorHAnsi"/>
          <w:sz w:val="18"/>
          <w:szCs w:val="18"/>
        </w:rPr>
        <w:t xml:space="preserve">, duke </w:t>
      </w:r>
      <w:proofErr w:type="spellStart"/>
      <w:r w:rsidRPr="00B33186">
        <w:rPr>
          <w:rFonts w:ascii="Georgia" w:hAnsi="Georgia" w:cstheme="minorHAnsi"/>
          <w:sz w:val="18"/>
          <w:szCs w:val="18"/>
        </w:rPr>
        <w:t>përkeqësuar</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gjendjen</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financiare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agjentëve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ekonomikë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individëve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familjeve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bizneseve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dhe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qeverisë</w:t>
      </w:r>
      <w:proofErr w:type="spellEnd"/>
      <w:r w:rsidRPr="00B33186">
        <w:rPr>
          <w:rFonts w:ascii="Georgia" w:hAnsi="Georgia" w:cstheme="minorHAnsi"/>
          <w:sz w:val="18"/>
          <w:szCs w:val="18"/>
        </w:rPr>
        <w:t xml:space="preserve">. </w:t>
      </w:r>
    </w:p>
    <w:p w14:paraId="5D147B8F" w14:textId="77777777" w:rsidR="00F1596A" w:rsidRPr="00B33186" w:rsidRDefault="00F1596A" w:rsidP="00F1596A">
      <w:pPr>
        <w:spacing w:after="0" w:line="360" w:lineRule="auto"/>
        <w:jc w:val="both"/>
        <w:rPr>
          <w:rFonts w:ascii="Georgia" w:hAnsi="Georgia" w:cstheme="minorHAnsi"/>
          <w:sz w:val="18"/>
          <w:szCs w:val="18"/>
        </w:rPr>
      </w:pPr>
    </w:p>
    <w:p w14:paraId="75D4FD9B" w14:textId="77777777" w:rsidR="00F1596A" w:rsidRPr="00B33186" w:rsidRDefault="00F1596A" w:rsidP="00F1596A">
      <w:pPr>
        <w:spacing w:after="0" w:line="360" w:lineRule="auto"/>
        <w:jc w:val="both"/>
        <w:rPr>
          <w:rFonts w:ascii="Georgia" w:hAnsi="Georgia" w:cstheme="minorHAnsi"/>
          <w:sz w:val="18"/>
          <w:szCs w:val="18"/>
        </w:rPr>
      </w:pPr>
      <w:proofErr w:type="spellStart"/>
      <w:r w:rsidRPr="00B33186">
        <w:rPr>
          <w:rFonts w:ascii="Georgia" w:hAnsi="Georgia" w:cstheme="minorHAnsi"/>
          <w:sz w:val="18"/>
          <w:szCs w:val="18"/>
        </w:rPr>
        <w:t>Në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Shqipëri</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ndikimi</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i</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Covid</w:t>
      </w:r>
      <w:proofErr w:type="spellEnd"/>
      <w:r w:rsidRPr="00B33186">
        <w:rPr>
          <w:rFonts w:ascii="Georgia" w:hAnsi="Georgia" w:cstheme="minorHAnsi"/>
          <w:sz w:val="18"/>
          <w:szCs w:val="18"/>
        </w:rPr>
        <w:t xml:space="preserve"> – 19 u </w:t>
      </w:r>
      <w:proofErr w:type="spellStart"/>
      <w:r w:rsidRPr="00B33186">
        <w:rPr>
          <w:rFonts w:ascii="Georgia" w:hAnsi="Georgia" w:cstheme="minorHAnsi"/>
          <w:sz w:val="18"/>
          <w:szCs w:val="18"/>
        </w:rPr>
        <w:t>vërejt</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disa</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aspekte</w:t>
      </w:r>
      <w:proofErr w:type="spellEnd"/>
      <w:r w:rsidRPr="00B33186">
        <w:rPr>
          <w:rFonts w:ascii="Georgia" w:hAnsi="Georgia" w:cstheme="minorHAnsi"/>
          <w:sz w:val="18"/>
          <w:szCs w:val="18"/>
        </w:rPr>
        <w:t>:</w:t>
      </w:r>
    </w:p>
    <w:p w14:paraId="0712094A" w14:textId="77777777" w:rsidR="00F1596A" w:rsidRPr="00B33186" w:rsidRDefault="00F1596A" w:rsidP="00F1596A">
      <w:pPr>
        <w:spacing w:after="0" w:line="360" w:lineRule="auto"/>
        <w:jc w:val="both"/>
        <w:rPr>
          <w:rFonts w:ascii="Georgia" w:hAnsi="Georgia" w:cstheme="minorHAnsi"/>
          <w:sz w:val="18"/>
          <w:szCs w:val="18"/>
        </w:rPr>
      </w:pPr>
    </w:p>
    <w:p w14:paraId="59FB1799" w14:textId="77777777" w:rsidR="00F1596A" w:rsidRPr="00B33186" w:rsidRDefault="00F1596A" w:rsidP="00F1596A">
      <w:pPr>
        <w:spacing w:after="0" w:line="360" w:lineRule="auto"/>
        <w:jc w:val="both"/>
        <w:rPr>
          <w:rFonts w:ascii="Georgia" w:hAnsi="Georgia" w:cstheme="minorHAnsi"/>
          <w:sz w:val="18"/>
          <w:szCs w:val="18"/>
        </w:rPr>
      </w:pPr>
      <w:r w:rsidRPr="00B33186">
        <w:rPr>
          <w:rFonts w:ascii="Georgia" w:hAnsi="Georgia" w:cstheme="minorHAnsi"/>
          <w:sz w:val="18"/>
          <w:szCs w:val="18"/>
        </w:rPr>
        <w:t xml:space="preserve">1) </w:t>
      </w:r>
      <w:proofErr w:type="spellStart"/>
      <w:r w:rsidRPr="00B33186">
        <w:rPr>
          <w:rFonts w:ascii="Georgia" w:hAnsi="Georgia" w:cstheme="minorHAnsi"/>
          <w:sz w:val="18"/>
          <w:szCs w:val="18"/>
        </w:rPr>
        <w:t>Rënie</w:t>
      </w:r>
      <w:proofErr w:type="spellEnd"/>
      <w:r w:rsidRPr="00B33186">
        <w:rPr>
          <w:rFonts w:ascii="Georgia" w:hAnsi="Georgia" w:cstheme="minorHAnsi"/>
          <w:sz w:val="18"/>
          <w:szCs w:val="18"/>
        </w:rPr>
        <w:t xml:space="preserve"> e </w:t>
      </w:r>
      <w:proofErr w:type="spellStart"/>
      <w:r w:rsidRPr="00B33186">
        <w:rPr>
          <w:rFonts w:ascii="Georgia" w:hAnsi="Georgia" w:cstheme="minorHAnsi"/>
          <w:sz w:val="18"/>
          <w:szCs w:val="18"/>
        </w:rPr>
        <w:t>kërkesës</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për</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mallra</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dhe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shërbime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prodhuara</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dhe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importi</w:t>
      </w:r>
      <w:proofErr w:type="spellEnd"/>
      <w:r w:rsidRPr="00B33186">
        <w:rPr>
          <w:rFonts w:ascii="Georgia" w:hAnsi="Georgia" w:cstheme="minorHAnsi"/>
          <w:sz w:val="18"/>
          <w:szCs w:val="18"/>
        </w:rPr>
        <w:t xml:space="preserve">. </w:t>
      </w:r>
    </w:p>
    <w:p w14:paraId="10C53FDF" w14:textId="77777777" w:rsidR="00F1596A" w:rsidRPr="00B33186" w:rsidRDefault="00F1596A" w:rsidP="00F1596A">
      <w:pPr>
        <w:spacing w:after="0" w:line="360" w:lineRule="auto"/>
        <w:jc w:val="both"/>
        <w:rPr>
          <w:rFonts w:ascii="Georgia" w:hAnsi="Georgia" w:cstheme="minorHAnsi"/>
          <w:sz w:val="18"/>
          <w:szCs w:val="18"/>
        </w:rPr>
      </w:pPr>
    </w:p>
    <w:p w14:paraId="7A300814" w14:textId="77777777" w:rsidR="00F1596A" w:rsidRPr="00B33186" w:rsidRDefault="00F1596A" w:rsidP="00F1596A">
      <w:pPr>
        <w:spacing w:after="0" w:line="360" w:lineRule="auto"/>
        <w:jc w:val="both"/>
        <w:rPr>
          <w:rFonts w:ascii="Georgia" w:hAnsi="Georgia" w:cstheme="minorHAnsi"/>
          <w:sz w:val="18"/>
          <w:szCs w:val="18"/>
        </w:rPr>
      </w:pPr>
      <w:r w:rsidRPr="00B33186">
        <w:rPr>
          <w:rFonts w:ascii="Georgia" w:hAnsi="Georgia" w:cstheme="minorHAnsi"/>
          <w:sz w:val="18"/>
          <w:szCs w:val="18"/>
        </w:rPr>
        <w:t xml:space="preserve">2) </w:t>
      </w:r>
      <w:proofErr w:type="spellStart"/>
      <w:r w:rsidRPr="00B33186">
        <w:rPr>
          <w:rFonts w:ascii="Georgia" w:hAnsi="Georgia" w:cstheme="minorHAnsi"/>
          <w:sz w:val="18"/>
          <w:szCs w:val="18"/>
        </w:rPr>
        <w:t>Rënie</w:t>
      </w:r>
      <w:proofErr w:type="spellEnd"/>
      <w:r w:rsidRPr="00B33186">
        <w:rPr>
          <w:rFonts w:ascii="Georgia" w:hAnsi="Georgia" w:cstheme="minorHAnsi"/>
          <w:sz w:val="18"/>
          <w:szCs w:val="18"/>
        </w:rPr>
        <w:t xml:space="preserve"> e </w:t>
      </w:r>
      <w:proofErr w:type="spellStart"/>
      <w:r w:rsidRPr="00B33186">
        <w:rPr>
          <w:rFonts w:ascii="Georgia" w:hAnsi="Georgia" w:cstheme="minorHAnsi"/>
          <w:sz w:val="18"/>
          <w:szCs w:val="18"/>
        </w:rPr>
        <w:t>ofertës</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dhe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kërkesës</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së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brendshme</w:t>
      </w:r>
      <w:proofErr w:type="spellEnd"/>
    </w:p>
    <w:p w14:paraId="1FB2DEB4" w14:textId="77777777" w:rsidR="00F1596A" w:rsidRPr="00B33186" w:rsidRDefault="00F1596A" w:rsidP="00F1596A">
      <w:pPr>
        <w:spacing w:after="0" w:line="360" w:lineRule="auto"/>
        <w:jc w:val="both"/>
        <w:rPr>
          <w:rFonts w:ascii="Georgia" w:hAnsi="Georgia" w:cstheme="minorHAnsi"/>
          <w:sz w:val="18"/>
          <w:szCs w:val="18"/>
        </w:rPr>
      </w:pPr>
    </w:p>
    <w:p w14:paraId="2C16678C" w14:textId="77777777" w:rsidR="00F1596A" w:rsidRPr="00B33186" w:rsidRDefault="00F1596A" w:rsidP="00F1596A">
      <w:pPr>
        <w:spacing w:after="0" w:line="360" w:lineRule="auto"/>
        <w:jc w:val="both"/>
        <w:rPr>
          <w:rFonts w:ascii="Georgia" w:hAnsi="Georgia" w:cstheme="minorHAnsi"/>
          <w:sz w:val="18"/>
          <w:szCs w:val="18"/>
        </w:rPr>
      </w:pPr>
      <w:r w:rsidRPr="00B33186">
        <w:rPr>
          <w:rFonts w:ascii="Georgia" w:hAnsi="Georgia" w:cstheme="minorHAnsi"/>
          <w:sz w:val="18"/>
          <w:szCs w:val="18"/>
        </w:rPr>
        <w:t xml:space="preserve">3) </w:t>
      </w:r>
      <w:proofErr w:type="spellStart"/>
      <w:r w:rsidRPr="00B33186">
        <w:rPr>
          <w:rFonts w:ascii="Georgia" w:hAnsi="Georgia" w:cstheme="minorHAnsi"/>
          <w:sz w:val="18"/>
          <w:szCs w:val="18"/>
        </w:rPr>
        <w:t>Ulje</w:t>
      </w:r>
      <w:proofErr w:type="spellEnd"/>
      <w:r w:rsidRPr="00B33186">
        <w:rPr>
          <w:rFonts w:ascii="Georgia" w:hAnsi="Georgia" w:cstheme="minorHAnsi"/>
          <w:sz w:val="18"/>
          <w:szCs w:val="18"/>
        </w:rPr>
        <w:t xml:space="preserve"> e </w:t>
      </w:r>
      <w:proofErr w:type="spellStart"/>
      <w:r w:rsidRPr="00B33186">
        <w:rPr>
          <w:rFonts w:ascii="Georgia" w:hAnsi="Georgia" w:cstheme="minorHAnsi"/>
          <w:sz w:val="18"/>
          <w:szCs w:val="18"/>
        </w:rPr>
        <w:t>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ardhurave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nga</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sektorët</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kryesorë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ekonomisë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shqiptare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si</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shërbimet</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turizmi</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bujqësia</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agrobiznesi</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industria</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tekstile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dhe</w:t>
      </w:r>
      <w:proofErr w:type="spellEnd"/>
      <w:r w:rsidRPr="00B33186">
        <w:rPr>
          <w:rFonts w:ascii="Georgia" w:hAnsi="Georgia" w:cstheme="minorHAnsi"/>
          <w:sz w:val="18"/>
          <w:szCs w:val="18"/>
        </w:rPr>
        <w:t xml:space="preserve"> e </w:t>
      </w:r>
      <w:proofErr w:type="spellStart"/>
      <w:r w:rsidRPr="00B33186">
        <w:rPr>
          <w:rFonts w:ascii="Georgia" w:hAnsi="Georgia" w:cstheme="minorHAnsi"/>
          <w:sz w:val="18"/>
          <w:szCs w:val="18"/>
        </w:rPr>
        <w:t>prodhimit</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këpucëve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tregtia</w:t>
      </w:r>
      <w:proofErr w:type="spellEnd"/>
      <w:r w:rsidRPr="00B33186">
        <w:rPr>
          <w:rFonts w:ascii="Georgia" w:hAnsi="Georgia" w:cstheme="minorHAnsi"/>
          <w:sz w:val="18"/>
          <w:szCs w:val="18"/>
        </w:rPr>
        <w:t xml:space="preserve"> me </w:t>
      </w:r>
      <w:proofErr w:type="spellStart"/>
      <w:r w:rsidRPr="00B33186">
        <w:rPr>
          <w:rFonts w:ascii="Georgia" w:hAnsi="Georgia" w:cstheme="minorHAnsi"/>
          <w:sz w:val="18"/>
          <w:szCs w:val="18"/>
        </w:rPr>
        <w:t>shumicë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dhe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pakicë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etj</w:t>
      </w:r>
      <w:proofErr w:type="spellEnd"/>
      <w:r w:rsidRPr="00B33186">
        <w:rPr>
          <w:rFonts w:ascii="Georgia" w:hAnsi="Georgia" w:cstheme="minorHAnsi"/>
          <w:sz w:val="18"/>
          <w:szCs w:val="18"/>
        </w:rPr>
        <w:t xml:space="preserve">. </w:t>
      </w:r>
    </w:p>
    <w:p w14:paraId="728F3CA0" w14:textId="77777777" w:rsidR="00F1596A" w:rsidRPr="00B33186" w:rsidRDefault="00F1596A" w:rsidP="00F1596A">
      <w:pPr>
        <w:spacing w:after="0" w:line="360" w:lineRule="auto"/>
        <w:jc w:val="both"/>
        <w:rPr>
          <w:rFonts w:ascii="Georgia" w:hAnsi="Georgia" w:cstheme="minorHAnsi"/>
          <w:sz w:val="18"/>
          <w:szCs w:val="18"/>
        </w:rPr>
      </w:pPr>
    </w:p>
    <w:p w14:paraId="7C15AD00" w14:textId="77777777" w:rsidR="00F1596A" w:rsidRPr="00B33186" w:rsidRDefault="00F1596A" w:rsidP="00F1596A">
      <w:pPr>
        <w:spacing w:after="0" w:line="360" w:lineRule="auto"/>
        <w:jc w:val="both"/>
        <w:rPr>
          <w:rFonts w:ascii="Georgia" w:hAnsi="Georgia" w:cstheme="minorHAnsi"/>
          <w:sz w:val="18"/>
          <w:szCs w:val="18"/>
        </w:rPr>
      </w:pPr>
      <w:proofErr w:type="spellStart"/>
      <w:r w:rsidRPr="00B33186">
        <w:rPr>
          <w:rFonts w:ascii="Georgia" w:hAnsi="Georgia" w:cstheme="minorHAnsi"/>
          <w:sz w:val="18"/>
          <w:szCs w:val="18"/>
        </w:rPr>
        <w:t>Qeveria</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shqiptare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është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përgjigjur</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ndaj</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këtyre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ndikimeve</w:t>
      </w:r>
      <w:proofErr w:type="spellEnd"/>
      <w:r w:rsidRPr="00B33186">
        <w:rPr>
          <w:rFonts w:ascii="Georgia" w:hAnsi="Georgia" w:cstheme="minorHAnsi"/>
          <w:sz w:val="18"/>
          <w:szCs w:val="18"/>
        </w:rPr>
        <w:t xml:space="preserve"> me </w:t>
      </w:r>
      <w:proofErr w:type="spellStart"/>
      <w:r w:rsidRPr="00B33186">
        <w:rPr>
          <w:rFonts w:ascii="Georgia" w:hAnsi="Georgia" w:cstheme="minorHAnsi"/>
          <w:sz w:val="18"/>
          <w:szCs w:val="18"/>
        </w:rPr>
        <w:t>disa</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paketa</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efekti</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i</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cilave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është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shqyrtim</w:t>
      </w:r>
      <w:proofErr w:type="spellEnd"/>
      <w:r w:rsidRPr="00B33186">
        <w:rPr>
          <w:rFonts w:ascii="Georgia" w:hAnsi="Georgia" w:cstheme="minorHAnsi"/>
          <w:sz w:val="18"/>
          <w:szCs w:val="18"/>
        </w:rPr>
        <w:t>.</w:t>
      </w:r>
    </w:p>
    <w:p w14:paraId="669AC1F9" w14:textId="77777777" w:rsidR="00F1596A" w:rsidRPr="00B33186" w:rsidRDefault="00F1596A" w:rsidP="00F1596A">
      <w:pPr>
        <w:spacing w:after="0" w:line="360" w:lineRule="auto"/>
        <w:jc w:val="both"/>
        <w:rPr>
          <w:rFonts w:ascii="Georgia" w:hAnsi="Georgia" w:cstheme="minorHAnsi"/>
          <w:sz w:val="18"/>
          <w:szCs w:val="18"/>
        </w:rPr>
      </w:pPr>
    </w:p>
    <w:p w14:paraId="5A1059BA" w14:textId="77777777" w:rsidR="00F1596A" w:rsidRPr="00B33186" w:rsidRDefault="00F1596A" w:rsidP="00F1596A">
      <w:pPr>
        <w:spacing w:after="0" w:line="360" w:lineRule="auto"/>
        <w:jc w:val="both"/>
        <w:rPr>
          <w:rFonts w:ascii="Georgia" w:hAnsi="Georgia" w:cstheme="minorHAnsi"/>
          <w:sz w:val="18"/>
          <w:szCs w:val="18"/>
        </w:rPr>
      </w:pPr>
      <w:proofErr w:type="spellStart"/>
      <w:r w:rsidRPr="00B33186">
        <w:rPr>
          <w:rFonts w:ascii="Georgia" w:hAnsi="Georgia" w:cstheme="minorHAnsi"/>
          <w:sz w:val="18"/>
          <w:szCs w:val="18"/>
        </w:rPr>
        <w:t>Aktualisht</w:t>
      </w:r>
      <w:proofErr w:type="spellEnd"/>
      <w:r w:rsidRPr="00B33186">
        <w:rPr>
          <w:rFonts w:ascii="Georgia" w:hAnsi="Georgia" w:cstheme="minorHAnsi"/>
          <w:sz w:val="18"/>
          <w:szCs w:val="18"/>
        </w:rPr>
        <w:t xml:space="preserve"> midis </w:t>
      </w:r>
      <w:proofErr w:type="spellStart"/>
      <w:r w:rsidRPr="00B33186">
        <w:rPr>
          <w:rFonts w:ascii="Georgia" w:hAnsi="Georgia" w:cstheme="minorHAnsi"/>
          <w:sz w:val="18"/>
          <w:szCs w:val="18"/>
        </w:rPr>
        <w:t>sektorit</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privat</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në</w:t>
      </w:r>
      <w:proofErr w:type="spellEnd"/>
      <w:r w:rsidRPr="00B33186">
        <w:rPr>
          <w:rFonts w:ascii="Georgia" w:hAnsi="Georgia" w:cstheme="minorHAnsi"/>
          <w:sz w:val="18"/>
          <w:szCs w:val="18"/>
        </w:rPr>
        <w:t xml:space="preserve"> vend </w:t>
      </w:r>
      <w:proofErr w:type="spellStart"/>
      <w:r w:rsidRPr="00B33186">
        <w:rPr>
          <w:rFonts w:ascii="Georgia" w:hAnsi="Georgia" w:cstheme="minorHAnsi"/>
          <w:sz w:val="18"/>
          <w:szCs w:val="18"/>
        </w:rPr>
        <w:t>nuk</w:t>
      </w:r>
      <w:proofErr w:type="spellEnd"/>
      <w:r w:rsidRPr="00B33186">
        <w:rPr>
          <w:rFonts w:ascii="Georgia" w:hAnsi="Georgia" w:cstheme="minorHAnsi"/>
          <w:sz w:val="18"/>
          <w:szCs w:val="18"/>
        </w:rPr>
        <w:t xml:space="preserve"> ka </w:t>
      </w:r>
      <w:proofErr w:type="spellStart"/>
      <w:r w:rsidRPr="00B33186">
        <w:rPr>
          <w:rFonts w:ascii="Georgia" w:hAnsi="Georgia" w:cstheme="minorHAnsi"/>
          <w:sz w:val="18"/>
          <w:szCs w:val="18"/>
        </w:rPr>
        <w:t>fonde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mjaftueshme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dispozicion</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për</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financimin</w:t>
      </w:r>
      <w:proofErr w:type="spellEnd"/>
      <w:r w:rsidRPr="00B33186">
        <w:rPr>
          <w:rFonts w:ascii="Georgia" w:hAnsi="Georgia" w:cstheme="minorHAnsi"/>
          <w:sz w:val="18"/>
          <w:szCs w:val="18"/>
        </w:rPr>
        <w:t xml:space="preserve"> e </w:t>
      </w:r>
      <w:proofErr w:type="spellStart"/>
      <w:r w:rsidRPr="00B33186">
        <w:rPr>
          <w:rFonts w:ascii="Georgia" w:hAnsi="Georgia" w:cstheme="minorHAnsi"/>
          <w:sz w:val="18"/>
          <w:szCs w:val="18"/>
        </w:rPr>
        <w:t>likuiditetit</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gjë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që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kërkon</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burime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shtesë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financiare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për</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financimin</w:t>
      </w:r>
      <w:proofErr w:type="spellEnd"/>
      <w:r w:rsidRPr="00B33186">
        <w:rPr>
          <w:rFonts w:ascii="Georgia" w:hAnsi="Georgia" w:cstheme="minorHAnsi"/>
          <w:sz w:val="18"/>
          <w:szCs w:val="18"/>
        </w:rPr>
        <w:t xml:space="preserve"> e </w:t>
      </w:r>
      <w:proofErr w:type="spellStart"/>
      <w:r w:rsidRPr="00B33186">
        <w:rPr>
          <w:rFonts w:ascii="Georgia" w:hAnsi="Georgia" w:cstheme="minorHAnsi"/>
          <w:sz w:val="18"/>
          <w:szCs w:val="18"/>
        </w:rPr>
        <w:t>veprimtarive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bizneit</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dhe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detyrime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afatshkurtra</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gjitha</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natyrave</w:t>
      </w:r>
      <w:proofErr w:type="spellEnd"/>
      <w:r w:rsidRPr="00B33186">
        <w:rPr>
          <w:rFonts w:ascii="Georgia" w:hAnsi="Georgia" w:cstheme="minorHAnsi"/>
          <w:sz w:val="18"/>
          <w:szCs w:val="18"/>
        </w:rPr>
        <w:t>.</w:t>
      </w:r>
    </w:p>
    <w:p w14:paraId="404F2078" w14:textId="77777777" w:rsidR="00F1596A" w:rsidRPr="00B33186" w:rsidRDefault="00F1596A" w:rsidP="00F1596A">
      <w:pPr>
        <w:spacing w:after="0" w:line="360" w:lineRule="auto"/>
        <w:jc w:val="both"/>
        <w:rPr>
          <w:rFonts w:ascii="Georgia" w:hAnsi="Georgia" w:cstheme="minorHAnsi"/>
          <w:sz w:val="18"/>
          <w:szCs w:val="18"/>
        </w:rPr>
      </w:pPr>
    </w:p>
    <w:p w14:paraId="369D64A6" w14:textId="5ACD44DC" w:rsidR="00F1596A" w:rsidRDefault="00F1596A" w:rsidP="00F1596A">
      <w:pPr>
        <w:spacing w:after="0" w:line="360" w:lineRule="auto"/>
        <w:jc w:val="both"/>
        <w:rPr>
          <w:rFonts w:ascii="Georgia" w:hAnsi="Georgia" w:cstheme="minorHAnsi"/>
          <w:sz w:val="18"/>
          <w:szCs w:val="18"/>
        </w:rPr>
      </w:pPr>
      <w:proofErr w:type="spellStart"/>
      <w:r w:rsidRPr="00B33186">
        <w:rPr>
          <w:rFonts w:ascii="Georgia" w:hAnsi="Georgia" w:cstheme="minorHAnsi"/>
          <w:sz w:val="18"/>
          <w:szCs w:val="18"/>
        </w:rPr>
        <w:t>Është</w:t>
      </w:r>
      <w:proofErr w:type="spellEnd"/>
      <w:r w:rsidRPr="00B33186">
        <w:rPr>
          <w:rFonts w:ascii="Georgia" w:hAnsi="Georgia" w:cstheme="minorHAnsi"/>
          <w:sz w:val="18"/>
          <w:szCs w:val="18"/>
        </w:rPr>
        <w:t xml:space="preserve"> e </w:t>
      </w:r>
      <w:proofErr w:type="spellStart"/>
      <w:r w:rsidRPr="00B33186">
        <w:rPr>
          <w:rFonts w:ascii="Georgia" w:hAnsi="Georgia" w:cstheme="minorHAnsi"/>
          <w:sz w:val="18"/>
          <w:szCs w:val="18"/>
        </w:rPr>
        <w:t>dukshme</w:t>
      </w:r>
      <w:proofErr w:type="spellEnd"/>
      <w:r w:rsidRPr="00B33186">
        <w:rPr>
          <w:rFonts w:ascii="Georgia" w:hAnsi="Georgia" w:cstheme="minorHAnsi"/>
          <w:sz w:val="18"/>
          <w:szCs w:val="18"/>
        </w:rPr>
        <w:t xml:space="preserve"> se </w:t>
      </w:r>
      <w:proofErr w:type="spellStart"/>
      <w:r w:rsidRPr="00B33186">
        <w:rPr>
          <w:rFonts w:ascii="Georgia" w:hAnsi="Georgia" w:cstheme="minorHAnsi"/>
          <w:sz w:val="18"/>
          <w:szCs w:val="18"/>
        </w:rPr>
        <w:t>ekonomia</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shqiptare</w:t>
      </w:r>
      <w:proofErr w:type="spellEnd"/>
      <w:r w:rsidRPr="00B33186">
        <w:rPr>
          <w:rFonts w:ascii="Georgia" w:hAnsi="Georgia" w:cstheme="minorHAnsi"/>
          <w:sz w:val="18"/>
          <w:szCs w:val="18"/>
        </w:rPr>
        <w:t xml:space="preserve"> ka </w:t>
      </w:r>
      <w:proofErr w:type="spellStart"/>
      <w:r w:rsidRPr="00B33186">
        <w:rPr>
          <w:rFonts w:ascii="Georgia" w:hAnsi="Georgia" w:cstheme="minorHAnsi"/>
          <w:sz w:val="18"/>
          <w:szCs w:val="18"/>
        </w:rPr>
        <w:t>nevojë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urgjente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diversifikimin</w:t>
      </w:r>
      <w:proofErr w:type="spellEnd"/>
      <w:r w:rsidRPr="00B33186">
        <w:rPr>
          <w:rFonts w:ascii="Georgia" w:hAnsi="Georgia" w:cstheme="minorHAnsi"/>
          <w:sz w:val="18"/>
          <w:szCs w:val="18"/>
        </w:rPr>
        <w:t xml:space="preserve"> e </w:t>
      </w:r>
      <w:proofErr w:type="spellStart"/>
      <w:r w:rsidRPr="00B33186">
        <w:rPr>
          <w:rFonts w:ascii="Georgia" w:hAnsi="Georgia" w:cstheme="minorHAnsi"/>
          <w:sz w:val="18"/>
          <w:szCs w:val="18"/>
        </w:rPr>
        <w:t>saj</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thellimin</w:t>
      </w:r>
      <w:proofErr w:type="spellEnd"/>
      <w:r w:rsidRPr="00B33186">
        <w:rPr>
          <w:rFonts w:ascii="Georgia" w:hAnsi="Georgia" w:cstheme="minorHAnsi"/>
          <w:sz w:val="18"/>
          <w:szCs w:val="18"/>
        </w:rPr>
        <w:t xml:space="preserve"> e </w:t>
      </w:r>
      <w:proofErr w:type="spellStart"/>
      <w:r w:rsidRPr="00B33186">
        <w:rPr>
          <w:rFonts w:ascii="Georgia" w:hAnsi="Georgia" w:cstheme="minorHAnsi"/>
          <w:sz w:val="18"/>
          <w:szCs w:val="18"/>
        </w:rPr>
        <w:t>dixhitalizimit</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në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tërë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funksionet</w:t>
      </w:r>
      <w:proofErr w:type="spellEnd"/>
      <w:r w:rsidRPr="00B33186">
        <w:rPr>
          <w:rFonts w:ascii="Georgia" w:hAnsi="Georgia" w:cstheme="minorHAnsi"/>
          <w:sz w:val="18"/>
          <w:szCs w:val="18"/>
        </w:rPr>
        <w:t xml:space="preserve"> e </w:t>
      </w:r>
      <w:proofErr w:type="spellStart"/>
      <w:r w:rsidRPr="00B33186">
        <w:rPr>
          <w:rFonts w:ascii="Georgia" w:hAnsi="Georgia" w:cstheme="minorHAnsi"/>
          <w:sz w:val="18"/>
          <w:szCs w:val="18"/>
        </w:rPr>
        <w:t>jetës</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politike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ligjore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ekonomike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sociale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mjedisore</w:t>
      </w:r>
      <w:proofErr w:type="spellEnd"/>
      <w:r w:rsidRPr="00B33186">
        <w:rPr>
          <w:rFonts w:ascii="Georgia" w:hAnsi="Georgia" w:cstheme="minorHAnsi"/>
          <w:sz w:val="18"/>
          <w:szCs w:val="18"/>
        </w:rPr>
        <w:t xml:space="preserve">, sportive, </w:t>
      </w:r>
      <w:proofErr w:type="spellStart"/>
      <w:r w:rsidRPr="00B33186">
        <w:rPr>
          <w:rFonts w:ascii="Georgia" w:hAnsi="Georgia" w:cstheme="minorHAnsi"/>
          <w:sz w:val="18"/>
          <w:szCs w:val="18"/>
        </w:rPr>
        <w:t>kulturore</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etj</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drejt</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zhvillimit</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të</w:t>
      </w:r>
      <w:proofErr w:type="spellEnd"/>
      <w:r w:rsidRPr="00B33186">
        <w:rPr>
          <w:rFonts w:ascii="Georgia" w:hAnsi="Georgia" w:cstheme="minorHAnsi"/>
          <w:sz w:val="18"/>
          <w:szCs w:val="18"/>
        </w:rPr>
        <w:t xml:space="preserve"> </w:t>
      </w:r>
      <w:proofErr w:type="spellStart"/>
      <w:r w:rsidRPr="00B33186">
        <w:rPr>
          <w:rFonts w:ascii="Georgia" w:hAnsi="Georgia" w:cstheme="minorHAnsi"/>
          <w:sz w:val="18"/>
          <w:szCs w:val="18"/>
        </w:rPr>
        <w:t>qëndrueshëm</w:t>
      </w:r>
      <w:proofErr w:type="spellEnd"/>
      <w:r w:rsidRPr="00B33186">
        <w:rPr>
          <w:rFonts w:ascii="Georgia" w:hAnsi="Georgia" w:cstheme="minorHAnsi"/>
          <w:sz w:val="18"/>
          <w:szCs w:val="18"/>
        </w:rPr>
        <w:t>.</w:t>
      </w:r>
    </w:p>
    <w:p w14:paraId="0FD79DAB" w14:textId="5DC85241" w:rsidR="00B267EF" w:rsidRDefault="00B267EF" w:rsidP="00F1596A">
      <w:pPr>
        <w:spacing w:after="0" w:line="360" w:lineRule="auto"/>
        <w:jc w:val="both"/>
        <w:rPr>
          <w:rFonts w:ascii="Georgia" w:hAnsi="Georgia" w:cstheme="minorHAnsi"/>
          <w:sz w:val="18"/>
          <w:szCs w:val="18"/>
        </w:rPr>
      </w:pPr>
    </w:p>
    <w:p w14:paraId="69087D19" w14:textId="05B42118" w:rsidR="00B267EF" w:rsidRDefault="00B267EF" w:rsidP="00F1596A">
      <w:pPr>
        <w:spacing w:after="0" w:line="360" w:lineRule="auto"/>
        <w:jc w:val="both"/>
        <w:rPr>
          <w:rFonts w:ascii="Georgia" w:hAnsi="Georgia" w:cstheme="minorHAnsi"/>
          <w:sz w:val="18"/>
          <w:szCs w:val="18"/>
        </w:rPr>
      </w:pPr>
    </w:p>
    <w:p w14:paraId="6A66569B" w14:textId="73155DAF" w:rsidR="00B267EF" w:rsidRDefault="00B267EF" w:rsidP="00F1596A">
      <w:pPr>
        <w:spacing w:after="0" w:line="360" w:lineRule="auto"/>
        <w:jc w:val="both"/>
        <w:rPr>
          <w:rFonts w:ascii="Georgia" w:hAnsi="Georgia" w:cstheme="minorHAnsi"/>
          <w:sz w:val="18"/>
          <w:szCs w:val="18"/>
        </w:rPr>
      </w:pPr>
    </w:p>
    <w:p w14:paraId="15B7F990" w14:textId="4DEDCDDF" w:rsidR="00B267EF" w:rsidRDefault="00B267EF" w:rsidP="00F1596A">
      <w:pPr>
        <w:spacing w:after="0" w:line="360" w:lineRule="auto"/>
        <w:jc w:val="both"/>
        <w:rPr>
          <w:rFonts w:ascii="Georgia" w:hAnsi="Georgia" w:cstheme="minorHAnsi"/>
          <w:sz w:val="18"/>
          <w:szCs w:val="18"/>
        </w:rPr>
      </w:pPr>
    </w:p>
    <w:p w14:paraId="36FFC592" w14:textId="0D4B388D" w:rsidR="00B267EF" w:rsidRDefault="00B267EF" w:rsidP="00F1596A">
      <w:pPr>
        <w:spacing w:after="0" w:line="360" w:lineRule="auto"/>
        <w:jc w:val="both"/>
        <w:rPr>
          <w:rFonts w:ascii="Georgia" w:hAnsi="Georgia" w:cstheme="minorHAnsi"/>
          <w:sz w:val="18"/>
          <w:szCs w:val="18"/>
        </w:rPr>
      </w:pPr>
    </w:p>
    <w:p w14:paraId="19C529C7" w14:textId="3BE085BE" w:rsidR="00B267EF" w:rsidRDefault="00B267EF" w:rsidP="00F1596A">
      <w:pPr>
        <w:spacing w:after="0" w:line="360" w:lineRule="auto"/>
        <w:jc w:val="both"/>
        <w:rPr>
          <w:rFonts w:ascii="Georgia" w:hAnsi="Georgia" w:cstheme="minorHAnsi"/>
          <w:sz w:val="18"/>
          <w:szCs w:val="18"/>
        </w:rPr>
      </w:pPr>
    </w:p>
    <w:p w14:paraId="2F77AAAF" w14:textId="1CDBBB31" w:rsidR="00B267EF" w:rsidRDefault="00B267EF" w:rsidP="00F1596A">
      <w:pPr>
        <w:spacing w:after="0" w:line="360" w:lineRule="auto"/>
        <w:jc w:val="both"/>
        <w:rPr>
          <w:rFonts w:ascii="Georgia" w:hAnsi="Georgia" w:cstheme="minorHAnsi"/>
          <w:sz w:val="18"/>
          <w:szCs w:val="18"/>
        </w:rPr>
      </w:pPr>
    </w:p>
    <w:p w14:paraId="34A90272" w14:textId="52CF995E" w:rsidR="00B267EF" w:rsidRDefault="00B267EF" w:rsidP="00F1596A">
      <w:pPr>
        <w:spacing w:after="0" w:line="360" w:lineRule="auto"/>
        <w:jc w:val="both"/>
        <w:rPr>
          <w:rFonts w:ascii="Georgia" w:hAnsi="Georgia" w:cstheme="minorHAnsi"/>
          <w:sz w:val="18"/>
          <w:szCs w:val="18"/>
        </w:rPr>
      </w:pPr>
    </w:p>
    <w:p w14:paraId="3C223D3F" w14:textId="77777777" w:rsidR="00BC26FE" w:rsidRDefault="00BC26FE" w:rsidP="00F1596A">
      <w:pPr>
        <w:spacing w:after="0" w:line="360" w:lineRule="auto"/>
        <w:jc w:val="both"/>
        <w:rPr>
          <w:rFonts w:ascii="Georgia" w:hAnsi="Georgia" w:cstheme="minorHAnsi"/>
          <w:sz w:val="18"/>
          <w:szCs w:val="18"/>
        </w:rPr>
      </w:pPr>
    </w:p>
    <w:p w14:paraId="01D6E6E3" w14:textId="2C645501" w:rsidR="00B267EF" w:rsidRDefault="00B267EF" w:rsidP="00F1596A">
      <w:pPr>
        <w:spacing w:after="0" w:line="360" w:lineRule="auto"/>
        <w:jc w:val="both"/>
        <w:rPr>
          <w:rFonts w:ascii="Georgia" w:hAnsi="Georgia" w:cstheme="minorHAnsi"/>
          <w:sz w:val="18"/>
          <w:szCs w:val="18"/>
        </w:rPr>
      </w:pPr>
    </w:p>
    <w:p w14:paraId="201DC63C" w14:textId="77777777" w:rsidR="00B267EF" w:rsidRPr="00B33186" w:rsidRDefault="00B267EF" w:rsidP="00F1596A">
      <w:pPr>
        <w:spacing w:after="0" w:line="360" w:lineRule="auto"/>
        <w:jc w:val="both"/>
        <w:rPr>
          <w:rFonts w:ascii="Georgia" w:hAnsi="Georgia" w:cstheme="minorHAnsi"/>
          <w:sz w:val="18"/>
          <w:szCs w:val="18"/>
        </w:rPr>
      </w:pPr>
    </w:p>
    <w:p w14:paraId="718C8990" w14:textId="5695ACC4" w:rsidR="00F1596A" w:rsidRPr="00B33186" w:rsidRDefault="00C87EE3" w:rsidP="00F1596A">
      <w:pPr>
        <w:spacing w:line="360" w:lineRule="auto"/>
        <w:rPr>
          <w:rFonts w:ascii="Georgia" w:hAnsi="Georgia"/>
          <w:sz w:val="18"/>
          <w:szCs w:val="18"/>
        </w:rPr>
      </w:pPr>
      <w:r>
        <w:rPr>
          <w:rFonts w:ascii="Georgia" w:hAnsi="Georgia"/>
          <w:noProof/>
          <w:sz w:val="18"/>
          <w:szCs w:val="18"/>
        </w:rPr>
        <w:drawing>
          <wp:inline distT="0" distB="0" distL="0" distR="0" wp14:anchorId="4711AEE6" wp14:editId="2D0BE67A">
            <wp:extent cx="1702188" cy="1333804"/>
            <wp:effectExtent l="0" t="0" r="0" b="0"/>
            <wp:docPr id="23" name="Resim 23"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hrain.png"/>
                    <pic:cNvPicPr/>
                  </pic:nvPicPr>
                  <pic:blipFill>
                    <a:blip r:embed="rId11">
                      <a:extLst>
                        <a:ext uri="{28A0092B-C50C-407E-A947-70E740481C1C}">
                          <a14:useLocalDpi xmlns:a14="http://schemas.microsoft.com/office/drawing/2010/main" val="0"/>
                        </a:ext>
                      </a:extLst>
                    </a:blip>
                    <a:stretch>
                      <a:fillRect/>
                    </a:stretch>
                  </pic:blipFill>
                  <pic:spPr>
                    <a:xfrm>
                      <a:off x="0" y="0"/>
                      <a:ext cx="1702188" cy="1333804"/>
                    </a:xfrm>
                    <a:prstGeom prst="rect">
                      <a:avLst/>
                    </a:prstGeom>
                  </pic:spPr>
                </pic:pic>
              </a:graphicData>
            </a:graphic>
          </wp:inline>
        </w:drawing>
      </w:r>
    </w:p>
    <w:p w14:paraId="37863ADF" w14:textId="77777777" w:rsidR="00F1596A" w:rsidRDefault="00F1596A" w:rsidP="00F1596A">
      <w:pPr>
        <w:spacing w:line="360" w:lineRule="auto"/>
        <w:rPr>
          <w:rFonts w:ascii="Georgia" w:hAnsi="Georgia"/>
          <w:b/>
          <w:bCs/>
          <w:sz w:val="18"/>
          <w:szCs w:val="18"/>
        </w:rPr>
      </w:pPr>
    </w:p>
    <w:p w14:paraId="338D43AC" w14:textId="77777777" w:rsidR="00F1596A" w:rsidRPr="00FF2050" w:rsidRDefault="00F1596A" w:rsidP="00F1596A">
      <w:pPr>
        <w:spacing w:line="360" w:lineRule="auto"/>
        <w:rPr>
          <w:rFonts w:ascii="Georgia" w:hAnsi="Georgia"/>
          <w:b/>
          <w:bCs/>
          <w:sz w:val="18"/>
          <w:szCs w:val="18"/>
        </w:rPr>
      </w:pPr>
      <w:r w:rsidRPr="00FF2050">
        <w:rPr>
          <w:rFonts w:ascii="Georgia" w:hAnsi="Georgia"/>
          <w:b/>
          <w:bCs/>
          <w:sz w:val="18"/>
          <w:szCs w:val="18"/>
        </w:rPr>
        <w:t>Bahrain</w:t>
      </w:r>
    </w:p>
    <w:p w14:paraId="4D69DBF9" w14:textId="77777777" w:rsidR="00F1596A" w:rsidRPr="00FF2050" w:rsidRDefault="00F1596A" w:rsidP="00F1596A">
      <w:pPr>
        <w:spacing w:line="360" w:lineRule="auto"/>
        <w:rPr>
          <w:rFonts w:ascii="Georgia" w:hAnsi="Georgia"/>
          <w:b/>
          <w:bCs/>
          <w:sz w:val="18"/>
          <w:szCs w:val="18"/>
        </w:rPr>
      </w:pPr>
      <w:r w:rsidRPr="00FF2050">
        <w:rPr>
          <w:rFonts w:ascii="Georgia" w:hAnsi="Georgia"/>
          <w:b/>
          <w:bCs/>
          <w:sz w:val="18"/>
          <w:szCs w:val="18"/>
        </w:rPr>
        <w:t>Feryal Abdulla Nass</w:t>
      </w:r>
      <w:r w:rsidRPr="00FF2050">
        <w:rPr>
          <w:rFonts w:ascii="Georgia" w:hAnsi="Georgia"/>
          <w:b/>
          <w:bCs/>
          <w:sz w:val="18"/>
          <w:szCs w:val="18"/>
        </w:rPr>
        <w:br/>
        <w:t xml:space="preserve">High Commissioner World Business Angels Investment Forum I WBAF Bahrain Country Office </w:t>
      </w:r>
    </w:p>
    <w:p w14:paraId="7128CC07" w14:textId="77777777" w:rsidR="00F1596A" w:rsidRPr="00FF2050" w:rsidRDefault="00F1596A" w:rsidP="00F1596A">
      <w:pPr>
        <w:spacing w:line="360" w:lineRule="auto"/>
        <w:rPr>
          <w:rFonts w:ascii="Georgia" w:hAnsi="Georgia"/>
          <w:b/>
          <w:bCs/>
          <w:sz w:val="18"/>
          <w:szCs w:val="18"/>
        </w:rPr>
      </w:pPr>
      <w:r w:rsidRPr="00FF2050">
        <w:rPr>
          <w:rFonts w:ascii="Georgia" w:hAnsi="Georgia"/>
          <w:b/>
          <w:bCs/>
          <w:sz w:val="18"/>
          <w:szCs w:val="18"/>
        </w:rPr>
        <w:t xml:space="preserve">Chairwoman, Bahrain Entrepreneurship Organization I  </w:t>
      </w:r>
      <w:hyperlink r:id="rId12" w:history="1">
        <w:r w:rsidRPr="00FF2050">
          <w:rPr>
            <w:rStyle w:val="Kpr"/>
            <w:rFonts w:ascii="Georgia" w:hAnsi="Georgia"/>
            <w:b/>
            <w:bCs/>
            <w:sz w:val="18"/>
            <w:szCs w:val="18"/>
          </w:rPr>
          <w:t>nassarts@gmail.com</w:t>
        </w:r>
      </w:hyperlink>
      <w:r w:rsidRPr="00FF2050">
        <w:rPr>
          <w:rFonts w:ascii="Georgia" w:hAnsi="Georgia"/>
          <w:b/>
          <w:bCs/>
          <w:sz w:val="18"/>
          <w:szCs w:val="18"/>
        </w:rPr>
        <w:t xml:space="preserve"> I   +973 39668487</w:t>
      </w:r>
    </w:p>
    <w:p w14:paraId="452809F3" w14:textId="77777777" w:rsidR="00F1596A" w:rsidRPr="00B33186" w:rsidRDefault="00F1596A" w:rsidP="00F1596A">
      <w:pPr>
        <w:pBdr>
          <w:bottom w:val="single" w:sz="4" w:space="1" w:color="auto"/>
        </w:pBdr>
        <w:spacing w:line="360" w:lineRule="auto"/>
        <w:rPr>
          <w:rFonts w:ascii="Georgia" w:hAnsi="Georgia"/>
          <w:sz w:val="18"/>
          <w:szCs w:val="18"/>
        </w:rPr>
      </w:pPr>
    </w:p>
    <w:p w14:paraId="2C128E37" w14:textId="77777777" w:rsidR="00F1596A" w:rsidRDefault="00F1596A" w:rsidP="00F1596A">
      <w:pPr>
        <w:spacing w:line="360" w:lineRule="auto"/>
        <w:rPr>
          <w:rFonts w:ascii="Georgia" w:hAnsi="Georgia"/>
          <w:sz w:val="18"/>
          <w:szCs w:val="18"/>
        </w:rPr>
      </w:pPr>
    </w:p>
    <w:p w14:paraId="5EE68CC6"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 xml:space="preserve">The coronavirus COVID-19 pandemic is the defining global health crisis of our time and the greatest challenge we have faced since World War Two. Since its emergence in Asia late last year, the virus has spread to every continent except Antarctica. Cases are rising daily. </w:t>
      </w:r>
    </w:p>
    <w:p w14:paraId="4DB37BFE"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Countries are racing to slow the spread of the disease by testing and treating patients, carrying out contact tracing, limiting travel, quarantining citizens, and cancelling large gatherings such as sporting events, concerts, and schools.</w:t>
      </w:r>
    </w:p>
    <w:p w14:paraId="79A8A6F9"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The pandemic is moving like a wave—one that may yet crash on those least able to cope.</w:t>
      </w:r>
    </w:p>
    <w:p w14:paraId="561A8748"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But COVID-19 is much more than a health crisis. By stressing every one of the countries it touches, it has the potential to create devastating social, economic and political crises that will leave deep scars.</w:t>
      </w:r>
    </w:p>
    <w:p w14:paraId="52C4B37D"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We are in uncharted territory. Many of our communities are unrecognizable from even a week ago. Dozens of the world’s greatest cities are deserted as people stay indoors, either by choice or by government order. Across the world, shops, theatres, restaurants and bars are closing.</w:t>
      </w:r>
    </w:p>
    <w:p w14:paraId="5F26B68C"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 xml:space="preserve">Every day, people are losing jobs and income, with no way of knowing when normality will return. Small island nations, heavily dependent on tourism, have empty hotels and deserted beaches. The International </w:t>
      </w:r>
      <w:proofErr w:type="spellStart"/>
      <w:r w:rsidRPr="00B33186">
        <w:rPr>
          <w:rFonts w:ascii="Georgia" w:hAnsi="Georgia"/>
          <w:sz w:val="18"/>
          <w:szCs w:val="18"/>
        </w:rPr>
        <w:t>Labour</w:t>
      </w:r>
      <w:proofErr w:type="spellEnd"/>
      <w:r w:rsidRPr="00B33186">
        <w:rPr>
          <w:rFonts w:ascii="Georgia" w:hAnsi="Georgia"/>
          <w:sz w:val="18"/>
          <w:szCs w:val="18"/>
        </w:rPr>
        <w:t xml:space="preserve"> Organization estimates that 25 million jobs could be lost.it will require all of society to limit the spread of COVID-19 and to cushion the potentially devastating impact it may have on vulnerable people and economies.</w:t>
      </w:r>
    </w:p>
    <w:p w14:paraId="6B360787"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We must rebuild trust and cooperation, within and among nations, and between people and their governments.</w:t>
      </w:r>
    </w:p>
    <w:p w14:paraId="12CBAAC0"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While we do this, we must also consider ways to prevent a similar pandemic recurring. In the longer term, UNDP will look at ways to help countries to better prevent and manage such crises and ensure that the world makes full use of what we will learn from this one.</w:t>
      </w:r>
    </w:p>
    <w:p w14:paraId="2A624006"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lastRenderedPageBreak/>
        <w:t>A global response now is an investment in our future.</w:t>
      </w:r>
    </w:p>
    <w:p w14:paraId="163EE978"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Bahrain Phase While the Pandemic COVID-19</w:t>
      </w:r>
    </w:p>
    <w:p w14:paraId="068F586B"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Bahrain has set up a committed National Taskforce "Team Bahrain" to handle the spread of the Covid-19 virus and took measures to guarantee that testing and isolated facilities were set up immediately. Bahrain has one of the highest testing rates per capita, obtaining the acknowledgment of the World Health Organization (WHO) for its professional reaction. The Kingdom stands prepared to initiate further actions to avoid the spreading of the virus. Furthermore, the government of Bahrain is supporting individuals and companies through a comprehensive US$11.4bn economic stimulus package.</w:t>
      </w:r>
    </w:p>
    <w:p w14:paraId="443FC0B6"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The government of Bahrain announced a US$11.4bn economic stimulus package to support the country’s citizens and private sector and counter the effects of the coronavirus (COVID-19) on March 17,2020. They set out an unprecedented package of policy measures to directly support citizens, residents and businesses in the Kingdom. The BHD 4.3bn stimulus package is equivalent to 29.6% of Bahrain’s annual GDP.</w:t>
      </w:r>
    </w:p>
    <w:p w14:paraId="5CD0D6AA"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an eight-point economic package that commits the government to:</w:t>
      </w:r>
    </w:p>
    <w:p w14:paraId="52C81BB6"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1. Referring a draft law concerning paying the salaries of all private sector employees for three months from April 2020 from the unemployment fund, following constitutional procedures and in line with the Social Insurance Law.</w:t>
      </w:r>
    </w:p>
    <w:p w14:paraId="61DBFACB"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2. Paying individuals’ and businesses’ Electricity and Water Authority utility bills for three months from April 2020 (up to the costs incurred during the same period in 2019), whilst also restructuring government administrative costs to offset additional costs incurred by the government.</w:t>
      </w:r>
    </w:p>
    <w:p w14:paraId="4F312A3E"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3. Exempting all individuals and businesses from municipal fees for three months from April 2020</w:t>
      </w:r>
    </w:p>
    <w:p w14:paraId="2C2E66F7"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4. Exempting all businesses from industrial land rental fees for three months from April 2020</w:t>
      </w:r>
    </w:p>
    <w:p w14:paraId="0B30CE6D"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5. Exempting all tourism-related industry from tourism levies for three months from April 2020</w:t>
      </w:r>
    </w:p>
    <w:p w14:paraId="6A6BE404"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6. Doubling the Liquidity Support Fund to BHD 200 million</w:t>
      </w:r>
    </w:p>
    <w:p w14:paraId="4817650A"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7. Increasing the Central Bank of Bahrain’s loan facilities to BHD 3.7bn to allow debt instalments to be deferred and extra credit to be extended</w:t>
      </w:r>
    </w:p>
    <w:p w14:paraId="448C0693"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 xml:space="preserve">8. The redirection of all Tamkeen </w:t>
      </w:r>
      <w:proofErr w:type="spellStart"/>
      <w:r w:rsidRPr="00B33186">
        <w:rPr>
          <w:rFonts w:ascii="Georgia" w:hAnsi="Georgia"/>
          <w:sz w:val="18"/>
          <w:szCs w:val="18"/>
        </w:rPr>
        <w:t>programmes</w:t>
      </w:r>
      <w:proofErr w:type="spellEnd"/>
      <w:r w:rsidRPr="00B33186">
        <w:rPr>
          <w:rFonts w:ascii="Georgia" w:hAnsi="Georgia"/>
          <w:sz w:val="18"/>
          <w:szCs w:val="18"/>
        </w:rPr>
        <w:t xml:space="preserve"> (semi-autonomous government agency that provides loans and assistance to businesses) to support adversely affected companies, as well as the restructuring of all debts issued by Tamkeen</w:t>
      </w:r>
    </w:p>
    <w:p w14:paraId="4AE51C5A"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 xml:space="preserve">The government </w:t>
      </w:r>
      <w:proofErr w:type="spellStart"/>
      <w:r w:rsidRPr="00B33186">
        <w:rPr>
          <w:rFonts w:ascii="Georgia" w:hAnsi="Georgia"/>
          <w:sz w:val="18"/>
          <w:szCs w:val="18"/>
        </w:rPr>
        <w:t>emphasised</w:t>
      </w:r>
      <w:proofErr w:type="spellEnd"/>
      <w:r w:rsidRPr="00B33186">
        <w:rPr>
          <w:rFonts w:ascii="Georgia" w:hAnsi="Georgia"/>
          <w:sz w:val="18"/>
          <w:szCs w:val="18"/>
        </w:rPr>
        <w:t xml:space="preserve"> the commitment to supporting unprecedented circumstances with an unprecedented policy response, and to doing all within their power to protect the health, safety and prosperity of all those within the Kingdom.</w:t>
      </w:r>
    </w:p>
    <w:p w14:paraId="527D9890"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Business Sustainability Tips for Business Owners</w:t>
      </w:r>
    </w:p>
    <w:p w14:paraId="3752AD6C"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1.</w:t>
      </w:r>
      <w:r w:rsidRPr="00B33186">
        <w:rPr>
          <w:rFonts w:ascii="Georgia" w:hAnsi="Georgia"/>
          <w:sz w:val="18"/>
          <w:szCs w:val="18"/>
        </w:rPr>
        <w:tab/>
        <w:t xml:space="preserve">Reallocate surpluses earned due to delaying the payment of instalments for a period of 6 months, and delay the benefits and utilize them at the present time. </w:t>
      </w:r>
    </w:p>
    <w:p w14:paraId="79D3CB4B"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2.</w:t>
      </w:r>
      <w:r w:rsidRPr="00B33186">
        <w:rPr>
          <w:rFonts w:ascii="Georgia" w:hAnsi="Georgia"/>
          <w:sz w:val="18"/>
          <w:szCs w:val="18"/>
        </w:rPr>
        <w:tab/>
        <w:t xml:space="preserve">Allocate spending carefully and develop a flexible plan that takes into account all possible scenarios. </w:t>
      </w:r>
    </w:p>
    <w:p w14:paraId="4D2AEBE4"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3.</w:t>
      </w:r>
      <w:r w:rsidRPr="00B33186">
        <w:rPr>
          <w:rFonts w:ascii="Georgia" w:hAnsi="Georgia"/>
          <w:sz w:val="18"/>
          <w:szCs w:val="18"/>
        </w:rPr>
        <w:tab/>
        <w:t xml:space="preserve">Radically transform the company’s marketing strategy, and develop new plans that are aligned with the period following the recession. </w:t>
      </w:r>
    </w:p>
    <w:p w14:paraId="02A8562F"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lastRenderedPageBreak/>
        <w:t>4.</w:t>
      </w:r>
      <w:r w:rsidRPr="00B33186">
        <w:rPr>
          <w:rFonts w:ascii="Georgia" w:hAnsi="Georgia"/>
          <w:sz w:val="18"/>
          <w:szCs w:val="18"/>
        </w:rPr>
        <w:tab/>
        <w:t xml:space="preserve">Comprehensively review contracts and obligations and align them with the outcome of the crisis, and develop solutions to ensure the company does not face short-term </w:t>
      </w:r>
      <w:proofErr w:type="spellStart"/>
      <w:r w:rsidRPr="00B33186">
        <w:rPr>
          <w:rFonts w:ascii="Georgia" w:hAnsi="Georgia"/>
          <w:sz w:val="18"/>
          <w:szCs w:val="18"/>
        </w:rPr>
        <w:t>bankreutcy</w:t>
      </w:r>
      <w:proofErr w:type="spellEnd"/>
      <w:r w:rsidRPr="00B33186">
        <w:rPr>
          <w:rFonts w:ascii="Georgia" w:hAnsi="Georgia"/>
          <w:sz w:val="18"/>
          <w:szCs w:val="18"/>
        </w:rPr>
        <w:t xml:space="preserve"> or legal threats arising </w:t>
      </w:r>
      <w:proofErr w:type="spellStart"/>
      <w:r w:rsidRPr="00B33186">
        <w:rPr>
          <w:rFonts w:ascii="Georgia" w:hAnsi="Georgia"/>
          <w:sz w:val="18"/>
          <w:szCs w:val="18"/>
        </w:rPr>
        <w:t>form</w:t>
      </w:r>
      <w:proofErr w:type="spellEnd"/>
      <w:r w:rsidRPr="00B33186">
        <w:rPr>
          <w:rFonts w:ascii="Georgia" w:hAnsi="Georgia"/>
          <w:sz w:val="18"/>
          <w:szCs w:val="18"/>
        </w:rPr>
        <w:t xml:space="preserve"> non-compliance. </w:t>
      </w:r>
    </w:p>
    <w:p w14:paraId="0EFF0013"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5.</w:t>
      </w:r>
      <w:r w:rsidRPr="00B33186">
        <w:rPr>
          <w:rFonts w:ascii="Georgia" w:hAnsi="Georgia"/>
          <w:sz w:val="18"/>
          <w:szCs w:val="18"/>
        </w:rPr>
        <w:tab/>
        <w:t xml:space="preserve">Benefit from interns, and rotate employees as needed instead of laying them off. </w:t>
      </w:r>
    </w:p>
    <w:p w14:paraId="67B298D1"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6.</w:t>
      </w:r>
      <w:r w:rsidRPr="00B33186">
        <w:rPr>
          <w:rFonts w:ascii="Georgia" w:hAnsi="Georgia"/>
          <w:sz w:val="18"/>
          <w:szCs w:val="18"/>
        </w:rPr>
        <w:tab/>
        <w:t xml:space="preserve">Practice caution in carrying out employee layoffs, because this leads to a company incurring indirect costs that exceed the potential compensation, due to the cost of searching for labor alternatives. </w:t>
      </w:r>
    </w:p>
    <w:p w14:paraId="499D7872"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 xml:space="preserve">Business Owner Expectations for Business Recovery </w:t>
      </w:r>
    </w:p>
    <w:p w14:paraId="3922842F"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Survey conducted by Bahrain Chamber of Commerce &amp; Industry dated June 2020</w:t>
      </w:r>
    </w:p>
    <w:p w14:paraId="7C35BF96"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 xml:space="preserve">77% of the business owners expect their business to recover within 12 months after the end of the pandemic, provided they overcome the pandemic. </w:t>
      </w:r>
    </w:p>
    <w:p w14:paraId="3503C665"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 xml:space="preserve">52% of the business owners plan to invest in their business in the next 24 months. </w:t>
      </w:r>
    </w:p>
    <w:p w14:paraId="6CDECF8E"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70% of business owners are optimistic about the recovery of the economy over the next 2-3 years.</w:t>
      </w:r>
    </w:p>
    <w:p w14:paraId="4F2B11F7" w14:textId="77777777" w:rsidR="00F1596A" w:rsidRPr="00B33186" w:rsidRDefault="00F1596A" w:rsidP="00F1596A">
      <w:pPr>
        <w:spacing w:after="0" w:line="360" w:lineRule="auto"/>
        <w:jc w:val="both"/>
        <w:rPr>
          <w:rFonts w:ascii="Georgia" w:hAnsi="Georgia" w:cstheme="minorHAnsi"/>
          <w:sz w:val="18"/>
          <w:szCs w:val="18"/>
        </w:rPr>
      </w:pPr>
    </w:p>
    <w:p w14:paraId="425D0C85" w14:textId="39D89161" w:rsidR="00F1596A" w:rsidRDefault="00F1596A" w:rsidP="00F1596A">
      <w:pPr>
        <w:spacing w:line="360" w:lineRule="auto"/>
        <w:jc w:val="both"/>
        <w:rPr>
          <w:rFonts w:ascii="Georgia" w:hAnsi="Georgia"/>
          <w:sz w:val="18"/>
          <w:szCs w:val="18"/>
        </w:rPr>
      </w:pPr>
    </w:p>
    <w:p w14:paraId="444E152C" w14:textId="028F1826" w:rsidR="00F1596A" w:rsidRDefault="00F1596A" w:rsidP="00F1596A">
      <w:pPr>
        <w:spacing w:line="360" w:lineRule="auto"/>
        <w:jc w:val="both"/>
        <w:rPr>
          <w:rFonts w:ascii="Georgia" w:hAnsi="Georgia"/>
          <w:sz w:val="18"/>
          <w:szCs w:val="18"/>
        </w:rPr>
      </w:pPr>
    </w:p>
    <w:p w14:paraId="469E1124" w14:textId="390479C8" w:rsidR="00F1596A" w:rsidRDefault="00F1596A" w:rsidP="00F1596A">
      <w:pPr>
        <w:spacing w:line="360" w:lineRule="auto"/>
        <w:jc w:val="both"/>
        <w:rPr>
          <w:rFonts w:ascii="Georgia" w:hAnsi="Georgia"/>
          <w:sz w:val="18"/>
          <w:szCs w:val="18"/>
        </w:rPr>
      </w:pPr>
    </w:p>
    <w:p w14:paraId="7BC0C71E" w14:textId="2DA3C575" w:rsidR="00F1596A" w:rsidRDefault="00F1596A" w:rsidP="00F1596A">
      <w:pPr>
        <w:spacing w:line="360" w:lineRule="auto"/>
        <w:jc w:val="both"/>
        <w:rPr>
          <w:rFonts w:ascii="Georgia" w:hAnsi="Georgia"/>
          <w:sz w:val="18"/>
          <w:szCs w:val="18"/>
        </w:rPr>
      </w:pPr>
    </w:p>
    <w:p w14:paraId="7EDAE135" w14:textId="2DFEA7F0" w:rsidR="00F1596A" w:rsidRDefault="00F1596A" w:rsidP="00F1596A">
      <w:pPr>
        <w:spacing w:line="360" w:lineRule="auto"/>
        <w:jc w:val="both"/>
        <w:rPr>
          <w:rFonts w:ascii="Georgia" w:hAnsi="Georgia"/>
          <w:sz w:val="18"/>
          <w:szCs w:val="18"/>
        </w:rPr>
      </w:pPr>
    </w:p>
    <w:p w14:paraId="1D7D7B6E" w14:textId="71F4EB3F" w:rsidR="00F1596A" w:rsidRDefault="00F1596A" w:rsidP="00F1596A">
      <w:pPr>
        <w:spacing w:line="360" w:lineRule="auto"/>
        <w:jc w:val="both"/>
        <w:rPr>
          <w:rFonts w:ascii="Georgia" w:hAnsi="Georgia"/>
          <w:sz w:val="18"/>
          <w:szCs w:val="18"/>
        </w:rPr>
      </w:pPr>
    </w:p>
    <w:p w14:paraId="5BF1CA3E" w14:textId="65E89E30" w:rsidR="00F1596A" w:rsidRDefault="00F1596A" w:rsidP="00F1596A">
      <w:pPr>
        <w:spacing w:line="360" w:lineRule="auto"/>
        <w:jc w:val="both"/>
        <w:rPr>
          <w:rFonts w:ascii="Georgia" w:hAnsi="Georgia"/>
          <w:sz w:val="18"/>
          <w:szCs w:val="18"/>
        </w:rPr>
      </w:pPr>
    </w:p>
    <w:p w14:paraId="28098655" w14:textId="10733E21" w:rsidR="00F1596A" w:rsidRDefault="00F1596A" w:rsidP="00F1596A">
      <w:pPr>
        <w:spacing w:line="360" w:lineRule="auto"/>
        <w:jc w:val="both"/>
        <w:rPr>
          <w:rFonts w:ascii="Georgia" w:hAnsi="Georgia"/>
          <w:sz w:val="18"/>
          <w:szCs w:val="18"/>
        </w:rPr>
      </w:pPr>
    </w:p>
    <w:p w14:paraId="302323E6" w14:textId="4F24F2F7" w:rsidR="00F1596A" w:rsidRDefault="00F1596A" w:rsidP="00F1596A">
      <w:pPr>
        <w:spacing w:line="360" w:lineRule="auto"/>
        <w:jc w:val="both"/>
        <w:rPr>
          <w:rFonts w:ascii="Georgia" w:hAnsi="Georgia"/>
          <w:sz w:val="18"/>
          <w:szCs w:val="18"/>
        </w:rPr>
      </w:pPr>
    </w:p>
    <w:p w14:paraId="5789C159" w14:textId="5ACB6872" w:rsidR="00F1596A" w:rsidRDefault="00F1596A" w:rsidP="00F1596A">
      <w:pPr>
        <w:spacing w:line="360" w:lineRule="auto"/>
        <w:jc w:val="both"/>
        <w:rPr>
          <w:rFonts w:ascii="Georgia" w:hAnsi="Georgia"/>
          <w:sz w:val="18"/>
          <w:szCs w:val="18"/>
        </w:rPr>
      </w:pPr>
    </w:p>
    <w:p w14:paraId="4872B395" w14:textId="7360309F" w:rsidR="00F1596A" w:rsidRDefault="00F1596A" w:rsidP="00F1596A">
      <w:pPr>
        <w:spacing w:line="360" w:lineRule="auto"/>
        <w:jc w:val="both"/>
        <w:rPr>
          <w:rFonts w:ascii="Georgia" w:hAnsi="Georgia"/>
          <w:sz w:val="18"/>
          <w:szCs w:val="18"/>
        </w:rPr>
      </w:pPr>
    </w:p>
    <w:p w14:paraId="4C362744" w14:textId="548D3DEF" w:rsidR="00F1596A" w:rsidRDefault="00F1596A" w:rsidP="00F1596A">
      <w:pPr>
        <w:spacing w:line="360" w:lineRule="auto"/>
        <w:jc w:val="both"/>
        <w:rPr>
          <w:rFonts w:ascii="Georgia" w:hAnsi="Georgia"/>
          <w:sz w:val="18"/>
          <w:szCs w:val="18"/>
        </w:rPr>
      </w:pPr>
    </w:p>
    <w:p w14:paraId="498DD8AF" w14:textId="61BE89C3" w:rsidR="00F1596A" w:rsidRDefault="00F1596A" w:rsidP="00F1596A">
      <w:pPr>
        <w:spacing w:line="360" w:lineRule="auto"/>
        <w:jc w:val="both"/>
        <w:rPr>
          <w:rFonts w:ascii="Georgia" w:hAnsi="Georgia"/>
          <w:sz w:val="18"/>
          <w:szCs w:val="18"/>
        </w:rPr>
      </w:pPr>
    </w:p>
    <w:p w14:paraId="65B7F606" w14:textId="5D662B81" w:rsidR="00F1596A" w:rsidRDefault="00F1596A" w:rsidP="00F1596A">
      <w:pPr>
        <w:spacing w:line="360" w:lineRule="auto"/>
        <w:jc w:val="both"/>
        <w:rPr>
          <w:rFonts w:ascii="Georgia" w:hAnsi="Georgia"/>
          <w:sz w:val="18"/>
          <w:szCs w:val="18"/>
        </w:rPr>
      </w:pPr>
    </w:p>
    <w:p w14:paraId="339FE036" w14:textId="1769441F" w:rsidR="00F1596A" w:rsidRDefault="00F1596A" w:rsidP="00F1596A">
      <w:pPr>
        <w:spacing w:line="360" w:lineRule="auto"/>
        <w:jc w:val="both"/>
        <w:rPr>
          <w:rFonts w:ascii="Georgia" w:hAnsi="Georgia"/>
          <w:sz w:val="18"/>
          <w:szCs w:val="18"/>
        </w:rPr>
      </w:pPr>
    </w:p>
    <w:p w14:paraId="3C671E32" w14:textId="5AFE4233" w:rsidR="00F1596A" w:rsidRDefault="00F1596A" w:rsidP="00F1596A">
      <w:pPr>
        <w:spacing w:line="360" w:lineRule="auto"/>
        <w:jc w:val="both"/>
        <w:rPr>
          <w:rFonts w:ascii="Georgia" w:hAnsi="Georgia"/>
          <w:sz w:val="18"/>
          <w:szCs w:val="18"/>
        </w:rPr>
      </w:pPr>
    </w:p>
    <w:p w14:paraId="673E76CA" w14:textId="62602289" w:rsidR="00F1596A" w:rsidRDefault="00F1596A" w:rsidP="00F1596A">
      <w:pPr>
        <w:spacing w:line="360" w:lineRule="auto"/>
        <w:jc w:val="both"/>
        <w:rPr>
          <w:rFonts w:ascii="Georgia" w:hAnsi="Georgia"/>
          <w:sz w:val="18"/>
          <w:szCs w:val="18"/>
        </w:rPr>
      </w:pPr>
    </w:p>
    <w:p w14:paraId="4BAB9567" w14:textId="185BD1B6" w:rsidR="00F1596A" w:rsidRPr="00C87EE3" w:rsidRDefault="00C87EE3" w:rsidP="00C87EE3">
      <w:pPr>
        <w:spacing w:line="360" w:lineRule="auto"/>
        <w:jc w:val="both"/>
        <w:rPr>
          <w:rFonts w:ascii="Georgia" w:hAnsi="Georgia"/>
          <w:sz w:val="18"/>
          <w:szCs w:val="18"/>
        </w:rPr>
      </w:pPr>
      <w:r>
        <w:rPr>
          <w:rFonts w:ascii="Georgia" w:hAnsi="Georgia"/>
          <w:noProof/>
          <w:sz w:val="18"/>
          <w:szCs w:val="18"/>
        </w:rPr>
        <w:lastRenderedPageBreak/>
        <w:drawing>
          <wp:inline distT="0" distB="0" distL="0" distR="0" wp14:anchorId="3D2CF5B2" wp14:editId="589EC7C7">
            <wp:extent cx="1702188" cy="1333804"/>
            <wp:effectExtent l="0" t="0" r="0" b="0"/>
            <wp:docPr id="24" name="Resim 24" descr="bilgisayar,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elgium.png"/>
                    <pic:cNvPicPr/>
                  </pic:nvPicPr>
                  <pic:blipFill>
                    <a:blip r:embed="rId13">
                      <a:extLst>
                        <a:ext uri="{28A0092B-C50C-407E-A947-70E740481C1C}">
                          <a14:useLocalDpi xmlns:a14="http://schemas.microsoft.com/office/drawing/2010/main" val="0"/>
                        </a:ext>
                      </a:extLst>
                    </a:blip>
                    <a:stretch>
                      <a:fillRect/>
                    </a:stretch>
                  </pic:blipFill>
                  <pic:spPr>
                    <a:xfrm>
                      <a:off x="0" y="0"/>
                      <a:ext cx="1702188" cy="1333804"/>
                    </a:xfrm>
                    <a:prstGeom prst="rect">
                      <a:avLst/>
                    </a:prstGeom>
                  </pic:spPr>
                </pic:pic>
              </a:graphicData>
            </a:graphic>
          </wp:inline>
        </w:drawing>
      </w:r>
    </w:p>
    <w:p w14:paraId="24140ECD" w14:textId="043C735F" w:rsidR="00F1596A" w:rsidRPr="00B33186" w:rsidRDefault="00F1596A" w:rsidP="00F1596A">
      <w:pPr>
        <w:spacing w:line="360" w:lineRule="auto"/>
        <w:rPr>
          <w:rFonts w:ascii="Georgia" w:hAnsi="Georgia"/>
          <w:sz w:val="18"/>
          <w:szCs w:val="18"/>
        </w:rPr>
      </w:pPr>
    </w:p>
    <w:p w14:paraId="30889488" w14:textId="77777777" w:rsidR="00F1596A" w:rsidRPr="001B57F3" w:rsidRDefault="00F1596A" w:rsidP="00F1596A">
      <w:pPr>
        <w:spacing w:line="360" w:lineRule="auto"/>
        <w:rPr>
          <w:rFonts w:ascii="Georgia" w:hAnsi="Georgia"/>
          <w:b/>
          <w:bCs/>
          <w:sz w:val="18"/>
          <w:szCs w:val="18"/>
        </w:rPr>
      </w:pPr>
      <w:r w:rsidRPr="001B57F3">
        <w:rPr>
          <w:rFonts w:ascii="Georgia" w:hAnsi="Georgia"/>
          <w:b/>
          <w:bCs/>
          <w:sz w:val="18"/>
          <w:szCs w:val="18"/>
        </w:rPr>
        <w:t>Belgium</w:t>
      </w:r>
    </w:p>
    <w:p w14:paraId="02B6F8E1" w14:textId="77777777" w:rsidR="00F1596A" w:rsidRPr="001B57F3" w:rsidRDefault="00F1596A" w:rsidP="00F1596A">
      <w:pPr>
        <w:spacing w:line="360" w:lineRule="auto"/>
        <w:rPr>
          <w:rFonts w:ascii="Georgia" w:hAnsi="Georgia"/>
          <w:b/>
          <w:bCs/>
          <w:sz w:val="18"/>
          <w:szCs w:val="18"/>
        </w:rPr>
      </w:pPr>
      <w:r w:rsidRPr="001B57F3">
        <w:rPr>
          <w:rFonts w:ascii="Georgia" w:hAnsi="Georgia"/>
          <w:b/>
          <w:bCs/>
          <w:sz w:val="18"/>
          <w:szCs w:val="18"/>
        </w:rPr>
        <w:t>Yulia Stark</w:t>
      </w:r>
      <w:r w:rsidRPr="001B57F3">
        <w:rPr>
          <w:rFonts w:ascii="Georgia" w:hAnsi="Georgia"/>
          <w:b/>
          <w:bCs/>
          <w:sz w:val="18"/>
          <w:szCs w:val="18"/>
        </w:rPr>
        <w:br/>
        <w:t>Senator World Business Angels Investment Forum</w:t>
      </w:r>
    </w:p>
    <w:p w14:paraId="4076908D" w14:textId="77777777" w:rsidR="00F1596A" w:rsidRPr="001B57F3" w:rsidRDefault="00F1596A" w:rsidP="00F1596A">
      <w:pPr>
        <w:spacing w:line="360" w:lineRule="auto"/>
        <w:rPr>
          <w:rFonts w:ascii="Georgia" w:hAnsi="Georgia"/>
          <w:b/>
          <w:bCs/>
          <w:sz w:val="18"/>
          <w:szCs w:val="18"/>
        </w:rPr>
      </w:pPr>
      <w:r w:rsidRPr="001B57F3">
        <w:rPr>
          <w:rFonts w:ascii="Georgia" w:hAnsi="Georgia"/>
          <w:b/>
          <w:bCs/>
          <w:sz w:val="18"/>
          <w:szCs w:val="18"/>
        </w:rPr>
        <w:t xml:space="preserve">President European Women Association I </w:t>
      </w:r>
      <w:hyperlink r:id="rId14" w:history="1">
        <w:r w:rsidRPr="001B57F3">
          <w:rPr>
            <w:rStyle w:val="Kpr"/>
            <w:rFonts w:ascii="Georgia" w:hAnsi="Georgia"/>
            <w:b/>
            <w:bCs/>
            <w:sz w:val="18"/>
            <w:szCs w:val="18"/>
          </w:rPr>
          <w:t>yulia@EuropeanWomenAssociation.com</w:t>
        </w:r>
      </w:hyperlink>
      <w:r w:rsidRPr="001B57F3">
        <w:rPr>
          <w:rFonts w:ascii="Georgia" w:hAnsi="Georgia"/>
          <w:b/>
          <w:bCs/>
          <w:sz w:val="18"/>
          <w:szCs w:val="18"/>
        </w:rPr>
        <w:t xml:space="preserve"> I +32 494 74 65 43</w:t>
      </w:r>
    </w:p>
    <w:p w14:paraId="1F944FA3" w14:textId="77777777" w:rsidR="00F1596A" w:rsidRDefault="00F1596A" w:rsidP="00F1596A">
      <w:pPr>
        <w:pBdr>
          <w:bottom w:val="single" w:sz="4" w:space="1" w:color="auto"/>
        </w:pBdr>
        <w:spacing w:line="360" w:lineRule="auto"/>
        <w:rPr>
          <w:rFonts w:ascii="Georgia" w:hAnsi="Georgia"/>
          <w:sz w:val="18"/>
          <w:szCs w:val="18"/>
        </w:rPr>
      </w:pPr>
    </w:p>
    <w:p w14:paraId="17BFE59A" w14:textId="77777777" w:rsidR="00F1596A" w:rsidRDefault="00F1596A" w:rsidP="00F1596A">
      <w:pPr>
        <w:spacing w:line="360" w:lineRule="auto"/>
        <w:rPr>
          <w:rFonts w:ascii="Georgia" w:hAnsi="Georgia"/>
          <w:sz w:val="18"/>
          <w:szCs w:val="18"/>
        </w:rPr>
      </w:pPr>
    </w:p>
    <w:p w14:paraId="37D80011"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 xml:space="preserve">Belgian corporations and entrepreneurs have been taking a beating since the coronavirus crisis began. A survey of 4,725 corporations located in Belgium, reveals that four out of ten firms surveyed report a drop in sales by over 75%. In addition, 50% of firms are reporting liquidity issues. Firm size is definitely a decisive factor, with small and medium-sized enterprises more heavily affected by the current crisis, partly because they are more exposed to the closure imposed by the Belgian government. </w:t>
      </w:r>
    </w:p>
    <w:p w14:paraId="74874BB6"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However, investors that have placed their trust in scale-ups have barely changed their investment strategies in light of COVID-19. Deloitte’s latest survey, supported by Scale-Ups.eu, on the impact of COVID-19 on scale-ups focuses on the investor perspective. In May this year, seven out of ten Belgian scale-ups stated they remain confident that their business will successfully navigate the COVID-19 pandemic. However, investors believe that they were slightly too optimistic. While companies have primarily focused on cost restructuring and augmenting their overall market-readiness, pivoting business models is not a course of action recommended by the investors.</w:t>
      </w:r>
    </w:p>
    <w:p w14:paraId="05708686" w14:textId="77777777" w:rsidR="00F1596A" w:rsidRPr="00B33186" w:rsidRDefault="00F1596A" w:rsidP="00F1596A">
      <w:pPr>
        <w:spacing w:line="360" w:lineRule="auto"/>
        <w:rPr>
          <w:rFonts w:ascii="Georgia" w:hAnsi="Georgia"/>
          <w:sz w:val="18"/>
          <w:szCs w:val="18"/>
        </w:rPr>
      </w:pPr>
    </w:p>
    <w:p w14:paraId="48E56A77"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Belgian companies experiencing financial difficulties due to the COVID-19 outbreak can apply for extended social security and tax support measures– e.g. faster access to temporary unemployment, bridging benefits for the self-employed, suspension of mortgage payments for households hit by the crisis, bank loans guaranteed by the federal government and regional support for affected companies –but these may prove insufficient to safeguard the economy’s production potential in the acute phase of the crisis.</w:t>
      </w:r>
    </w:p>
    <w:p w14:paraId="24324261" w14:textId="348FCCFE" w:rsidR="00F1596A" w:rsidRPr="00B33186" w:rsidRDefault="00B267EF" w:rsidP="00F1596A">
      <w:pPr>
        <w:spacing w:line="360" w:lineRule="auto"/>
        <w:rPr>
          <w:rFonts w:ascii="Georgia" w:hAnsi="Georgia"/>
          <w:sz w:val="18"/>
          <w:szCs w:val="18"/>
        </w:rPr>
      </w:pPr>
      <w:r>
        <w:rPr>
          <w:rFonts w:ascii="Avenir Book" w:eastAsia="Avenir Book" w:hAnsi="Avenir Book" w:cs="Avenir Book"/>
          <w:noProof/>
          <w:color w:val="333333"/>
          <w:shd w:val="clear" w:color="auto" w:fill="FFFFFF"/>
        </w:rPr>
        <w:lastRenderedPageBreak/>
        <w:drawing>
          <wp:inline distT="0" distB="0" distL="0" distR="0" wp14:anchorId="0BB7F9AE" wp14:editId="79DB501E">
            <wp:extent cx="6400800" cy="358665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hart_1_perscommunique_3_april_met_titel_en_bronnen_0.png"/>
                    <pic:cNvPicPr>
                      <a:picLocks noChangeAspect="1"/>
                    </pic:cNvPicPr>
                  </pic:nvPicPr>
                  <pic:blipFill>
                    <a:blip r:embed="rId15"/>
                    <a:stretch>
                      <a:fillRect/>
                    </a:stretch>
                  </pic:blipFill>
                  <pic:spPr>
                    <a:xfrm>
                      <a:off x="0" y="0"/>
                      <a:ext cx="6400800" cy="3586655"/>
                    </a:xfrm>
                    <a:prstGeom prst="rect">
                      <a:avLst/>
                    </a:prstGeom>
                    <a:ln w="12700" cap="flat">
                      <a:noFill/>
                      <a:miter lim="400000"/>
                    </a:ln>
                    <a:effectLst/>
                  </pic:spPr>
                </pic:pic>
              </a:graphicData>
            </a:graphic>
          </wp:inline>
        </w:drawing>
      </w:r>
    </w:p>
    <w:p w14:paraId="37295356" w14:textId="77152FDC" w:rsidR="00F1596A" w:rsidRDefault="00F1596A" w:rsidP="00F1596A">
      <w:pPr>
        <w:spacing w:line="360" w:lineRule="auto"/>
        <w:rPr>
          <w:rFonts w:ascii="Georgia" w:hAnsi="Georgia"/>
          <w:sz w:val="18"/>
          <w:szCs w:val="18"/>
        </w:rPr>
      </w:pPr>
    </w:p>
    <w:p w14:paraId="476EEAC0" w14:textId="77777777" w:rsidR="00F1596A" w:rsidRDefault="00F1596A" w:rsidP="00F1596A">
      <w:pPr>
        <w:spacing w:line="360" w:lineRule="auto"/>
        <w:rPr>
          <w:rFonts w:ascii="Georgia" w:hAnsi="Georgia"/>
          <w:sz w:val="18"/>
          <w:szCs w:val="18"/>
        </w:rPr>
      </w:pPr>
    </w:p>
    <w:p w14:paraId="05309FCB"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Chart 1: Impact of the coronavirus crisis on company turnover by business sector (as a percentage of the pre-crisis period)</w:t>
      </w:r>
    </w:p>
    <w:p w14:paraId="356EF2A2"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 xml:space="preserve">This year, economic activity in Belgium is down by 9 % as a result of the restrictions imposed to prevent the spread of the Covid-19 pandemic. As these restrictions are eased, the economy should gradually recover. </w:t>
      </w:r>
    </w:p>
    <w:p w14:paraId="7C5EFA0E"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Sources: KPMG, BECI, FEB/VBO, UNIZO, UWE, VOKA, NBB.</w:t>
      </w:r>
    </w:p>
    <w:p w14:paraId="218B3C0A" w14:textId="758B1AE7" w:rsidR="00F1596A" w:rsidRDefault="00F1596A" w:rsidP="00642600">
      <w:pPr>
        <w:spacing w:line="360" w:lineRule="auto"/>
        <w:rPr>
          <w:rFonts w:ascii="Georgia" w:hAnsi="Georgia"/>
          <w:sz w:val="21"/>
          <w:szCs w:val="21"/>
        </w:rPr>
      </w:pPr>
    </w:p>
    <w:p w14:paraId="749416DC" w14:textId="703DFB5E" w:rsidR="00F1596A" w:rsidRDefault="00F1596A" w:rsidP="00642600">
      <w:pPr>
        <w:spacing w:line="360" w:lineRule="auto"/>
        <w:rPr>
          <w:rFonts w:ascii="Georgia" w:hAnsi="Georgia"/>
          <w:sz w:val="21"/>
          <w:szCs w:val="21"/>
        </w:rPr>
      </w:pPr>
    </w:p>
    <w:p w14:paraId="14E13252" w14:textId="77777777" w:rsidR="00F1596A" w:rsidRPr="00642600" w:rsidRDefault="00F1596A" w:rsidP="00642600">
      <w:pPr>
        <w:spacing w:line="360" w:lineRule="auto"/>
        <w:rPr>
          <w:rFonts w:ascii="Georgia" w:hAnsi="Georgia"/>
          <w:sz w:val="21"/>
          <w:szCs w:val="21"/>
        </w:rPr>
      </w:pPr>
    </w:p>
    <w:p w14:paraId="13955581" w14:textId="6B21A852" w:rsidR="00642600" w:rsidRDefault="00642600" w:rsidP="00642600">
      <w:pPr>
        <w:spacing w:line="360" w:lineRule="auto"/>
        <w:rPr>
          <w:rFonts w:ascii="Georgia" w:hAnsi="Georgia"/>
          <w:sz w:val="21"/>
          <w:szCs w:val="21"/>
        </w:rPr>
      </w:pPr>
    </w:p>
    <w:p w14:paraId="05434D46" w14:textId="01F83719" w:rsidR="00F1596A" w:rsidRDefault="00F1596A" w:rsidP="00642600">
      <w:pPr>
        <w:spacing w:line="360" w:lineRule="auto"/>
        <w:rPr>
          <w:rFonts w:ascii="Georgia" w:hAnsi="Georgia"/>
          <w:sz w:val="21"/>
          <w:szCs w:val="21"/>
        </w:rPr>
      </w:pPr>
    </w:p>
    <w:p w14:paraId="2A666432" w14:textId="17D16659" w:rsidR="00F1596A" w:rsidRDefault="00F1596A" w:rsidP="00642600">
      <w:pPr>
        <w:spacing w:line="360" w:lineRule="auto"/>
        <w:rPr>
          <w:rFonts w:ascii="Georgia" w:hAnsi="Georgia"/>
          <w:sz w:val="21"/>
          <w:szCs w:val="21"/>
        </w:rPr>
      </w:pPr>
    </w:p>
    <w:p w14:paraId="57501CE7" w14:textId="5139B86E" w:rsidR="00F1596A" w:rsidRDefault="00F1596A" w:rsidP="00642600">
      <w:pPr>
        <w:spacing w:line="360" w:lineRule="auto"/>
        <w:rPr>
          <w:rFonts w:ascii="Georgia" w:hAnsi="Georgia"/>
          <w:sz w:val="21"/>
          <w:szCs w:val="21"/>
        </w:rPr>
      </w:pPr>
    </w:p>
    <w:p w14:paraId="2E653CC9" w14:textId="3984F13C" w:rsidR="00F1596A" w:rsidRDefault="00F1596A" w:rsidP="00642600">
      <w:pPr>
        <w:spacing w:line="360" w:lineRule="auto"/>
        <w:rPr>
          <w:rFonts w:ascii="Georgia" w:hAnsi="Georgia"/>
          <w:sz w:val="21"/>
          <w:szCs w:val="21"/>
        </w:rPr>
      </w:pPr>
    </w:p>
    <w:p w14:paraId="67112AC2" w14:textId="77777777" w:rsidR="00F1596A" w:rsidRDefault="00F1596A" w:rsidP="00F1596A"/>
    <w:p w14:paraId="18A237C2" w14:textId="47F2E84D" w:rsidR="00F1596A" w:rsidRPr="00234C0F" w:rsidRDefault="00F1596A" w:rsidP="00F1596A">
      <w:pPr>
        <w:rPr>
          <w:rFonts w:ascii="Times New Roman" w:eastAsia="Times New Roman" w:hAnsi="Times New Roman" w:cs="Times New Roman"/>
          <w:lang w:eastAsia="pt-BR"/>
        </w:rPr>
      </w:pPr>
      <w:r w:rsidRPr="00234C0F">
        <w:rPr>
          <w:rFonts w:ascii="Times New Roman" w:eastAsia="Times New Roman" w:hAnsi="Times New Roman" w:cs="Times New Roman"/>
          <w:lang w:eastAsia="pt-BR"/>
        </w:rPr>
        <w:fldChar w:fldCharType="begin"/>
      </w:r>
      <w:r w:rsidRPr="00234C0F">
        <w:rPr>
          <w:rFonts w:ascii="Times New Roman" w:eastAsia="Times New Roman" w:hAnsi="Times New Roman" w:cs="Times New Roman"/>
          <w:lang w:eastAsia="pt-BR"/>
        </w:rPr>
        <w:instrText xml:space="preserve"> INCLUDEPICTURE "https://upload.wikimedia.org/wikipedia/commons/thumb/0/05/Flag_of_Brazil.svg/2000px-Flag_of_Brazil.svg.png" \* MERGEFORMATINET </w:instrText>
      </w:r>
      <w:r w:rsidRPr="00234C0F">
        <w:rPr>
          <w:rFonts w:ascii="Times New Roman" w:eastAsia="Times New Roman" w:hAnsi="Times New Roman" w:cs="Times New Roman"/>
          <w:lang w:eastAsia="pt-BR"/>
        </w:rPr>
        <w:fldChar w:fldCharType="separate"/>
      </w:r>
      <w:r w:rsidR="00C87EE3">
        <w:rPr>
          <w:rFonts w:ascii="Times New Roman" w:eastAsia="Times New Roman" w:hAnsi="Times New Roman" w:cs="Times New Roman"/>
          <w:noProof/>
          <w:lang w:eastAsia="pt-BR"/>
        </w:rPr>
        <w:drawing>
          <wp:inline distT="0" distB="0" distL="0" distR="0" wp14:anchorId="4CC6A2AC" wp14:editId="565ADE00">
            <wp:extent cx="1689485" cy="1333804"/>
            <wp:effectExtent l="0" t="0" r="635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razil.png"/>
                    <pic:cNvPicPr/>
                  </pic:nvPicPr>
                  <pic:blipFill>
                    <a:blip r:embed="rId16">
                      <a:extLst>
                        <a:ext uri="{28A0092B-C50C-407E-A947-70E740481C1C}">
                          <a14:useLocalDpi xmlns:a14="http://schemas.microsoft.com/office/drawing/2010/main" val="0"/>
                        </a:ext>
                      </a:extLst>
                    </a:blip>
                    <a:stretch>
                      <a:fillRect/>
                    </a:stretch>
                  </pic:blipFill>
                  <pic:spPr>
                    <a:xfrm>
                      <a:off x="0" y="0"/>
                      <a:ext cx="1689485" cy="1333804"/>
                    </a:xfrm>
                    <a:prstGeom prst="rect">
                      <a:avLst/>
                    </a:prstGeom>
                  </pic:spPr>
                </pic:pic>
              </a:graphicData>
            </a:graphic>
          </wp:inline>
        </w:drawing>
      </w:r>
      <w:r w:rsidRPr="00234C0F">
        <w:rPr>
          <w:rFonts w:ascii="Times New Roman" w:eastAsia="Times New Roman" w:hAnsi="Times New Roman" w:cs="Times New Roman"/>
          <w:lang w:eastAsia="pt-BR"/>
        </w:rPr>
        <w:fldChar w:fldCharType="end"/>
      </w:r>
    </w:p>
    <w:p w14:paraId="2241DACE" w14:textId="77777777" w:rsidR="00F1596A" w:rsidRDefault="00F1596A" w:rsidP="00F1596A"/>
    <w:p w14:paraId="5373D5B2" w14:textId="77777777" w:rsidR="00F1596A" w:rsidRPr="00B33186" w:rsidRDefault="00F1596A" w:rsidP="00F1596A">
      <w:pPr>
        <w:spacing w:line="360" w:lineRule="auto"/>
        <w:rPr>
          <w:rFonts w:ascii="Georgia" w:hAnsi="Georgia"/>
          <w:b/>
          <w:bCs/>
          <w:sz w:val="18"/>
          <w:szCs w:val="18"/>
        </w:rPr>
      </w:pPr>
      <w:r w:rsidRPr="00B33186">
        <w:rPr>
          <w:rFonts w:ascii="Georgia" w:hAnsi="Georgia"/>
          <w:b/>
          <w:bCs/>
          <w:sz w:val="18"/>
          <w:szCs w:val="18"/>
        </w:rPr>
        <w:t xml:space="preserve">Brazil </w:t>
      </w:r>
    </w:p>
    <w:p w14:paraId="1DD9E4BC" w14:textId="77777777" w:rsidR="00F1596A" w:rsidRPr="00B33186" w:rsidRDefault="00F1596A" w:rsidP="00F1596A">
      <w:pPr>
        <w:spacing w:line="360" w:lineRule="auto"/>
        <w:rPr>
          <w:rFonts w:ascii="Georgia" w:hAnsi="Georgia"/>
          <w:b/>
          <w:bCs/>
          <w:sz w:val="18"/>
          <w:szCs w:val="18"/>
        </w:rPr>
      </w:pPr>
      <w:proofErr w:type="spellStart"/>
      <w:r w:rsidRPr="00B33186">
        <w:rPr>
          <w:rFonts w:ascii="Georgia" w:hAnsi="Georgia"/>
          <w:b/>
          <w:bCs/>
          <w:sz w:val="18"/>
          <w:szCs w:val="18"/>
        </w:rPr>
        <w:t>Juliano</w:t>
      </w:r>
      <w:proofErr w:type="spellEnd"/>
      <w:r w:rsidRPr="00B33186">
        <w:rPr>
          <w:rFonts w:ascii="Georgia" w:hAnsi="Georgia"/>
          <w:b/>
          <w:bCs/>
          <w:sz w:val="18"/>
          <w:szCs w:val="18"/>
        </w:rPr>
        <w:t xml:space="preserve"> Lopes </w:t>
      </w:r>
      <w:r>
        <w:rPr>
          <w:rFonts w:ascii="Georgia" w:hAnsi="Georgia"/>
          <w:b/>
          <w:bCs/>
          <w:sz w:val="18"/>
          <w:szCs w:val="18"/>
        </w:rPr>
        <w:br/>
      </w:r>
      <w:r w:rsidRPr="00B33186">
        <w:rPr>
          <w:rFonts w:ascii="Georgia" w:hAnsi="Georgia"/>
          <w:b/>
          <w:bCs/>
          <w:sz w:val="18"/>
          <w:szCs w:val="18"/>
        </w:rPr>
        <w:t xml:space="preserve">International Partner World Business Angel Investment Forum </w:t>
      </w:r>
    </w:p>
    <w:p w14:paraId="4B28B652" w14:textId="77777777" w:rsidR="00F1596A" w:rsidRPr="00B33186" w:rsidRDefault="00F1596A" w:rsidP="00F1596A">
      <w:pPr>
        <w:spacing w:line="360" w:lineRule="auto"/>
        <w:rPr>
          <w:rFonts w:ascii="Georgia" w:hAnsi="Georgia"/>
          <w:b/>
          <w:bCs/>
          <w:sz w:val="18"/>
          <w:szCs w:val="18"/>
        </w:rPr>
      </w:pPr>
      <w:r w:rsidRPr="00B33186">
        <w:rPr>
          <w:rFonts w:ascii="Georgia" w:hAnsi="Georgia"/>
          <w:b/>
          <w:bCs/>
          <w:sz w:val="18"/>
          <w:szCs w:val="18"/>
        </w:rPr>
        <w:t xml:space="preserve">Partner and Director, Happy Code I </w:t>
      </w:r>
      <w:hyperlink r:id="rId17" w:history="1">
        <w:r w:rsidRPr="00B33186">
          <w:rPr>
            <w:rStyle w:val="Kpr"/>
            <w:rFonts w:ascii="Georgia" w:hAnsi="Georgia"/>
            <w:b/>
            <w:bCs/>
            <w:sz w:val="18"/>
            <w:szCs w:val="18"/>
          </w:rPr>
          <w:t>jalmeida1881@gmail.com</w:t>
        </w:r>
      </w:hyperlink>
      <w:r w:rsidRPr="00B33186">
        <w:rPr>
          <w:rFonts w:ascii="Georgia" w:hAnsi="Georgia"/>
          <w:b/>
          <w:bCs/>
          <w:sz w:val="18"/>
          <w:szCs w:val="18"/>
        </w:rPr>
        <w:t xml:space="preserve"> I +55 61 981546554</w:t>
      </w:r>
    </w:p>
    <w:p w14:paraId="73E74034" w14:textId="77777777" w:rsidR="00F1596A" w:rsidRPr="00B33186" w:rsidRDefault="00F1596A" w:rsidP="00F1596A">
      <w:pPr>
        <w:pBdr>
          <w:bottom w:val="single" w:sz="6" w:space="1" w:color="auto"/>
        </w:pBdr>
        <w:spacing w:line="360" w:lineRule="auto"/>
        <w:rPr>
          <w:rFonts w:ascii="Georgia" w:hAnsi="Georgia"/>
          <w:b/>
          <w:bCs/>
          <w:sz w:val="18"/>
          <w:szCs w:val="18"/>
        </w:rPr>
      </w:pPr>
    </w:p>
    <w:p w14:paraId="0996F19F" w14:textId="77777777" w:rsidR="00F1596A" w:rsidRPr="00B33186" w:rsidRDefault="00F1596A" w:rsidP="00F1596A">
      <w:pPr>
        <w:spacing w:line="360" w:lineRule="auto"/>
        <w:rPr>
          <w:rFonts w:ascii="Georgia" w:hAnsi="Georgia"/>
          <w:sz w:val="18"/>
          <w:szCs w:val="18"/>
        </w:rPr>
      </w:pPr>
      <w:r>
        <w:rPr>
          <w:rFonts w:ascii="Georgia" w:hAnsi="Georgia"/>
          <w:sz w:val="18"/>
          <w:szCs w:val="18"/>
        </w:rPr>
        <w:br/>
      </w:r>
      <w:r w:rsidRPr="00B33186">
        <w:rPr>
          <w:rFonts w:ascii="Georgia" w:hAnsi="Georgia"/>
          <w:sz w:val="18"/>
          <w:szCs w:val="18"/>
        </w:rPr>
        <w:t xml:space="preserve">Brazil is one of the largest and continental countries around the world. Its continental dimensions brings special and hard challenges to think and build fair policies to all citizens. There is a huge gap between classes and an unequal income distribution, historically. Now, because Covid-19 pandemic, these problems could get further worse. Even though Brazil has a strong commodities production, especially in agribusiness, then non stopped exporting to different countries, </w:t>
      </w:r>
      <w:proofErr w:type="spellStart"/>
      <w:r w:rsidRPr="00B33186">
        <w:rPr>
          <w:rFonts w:ascii="Georgia" w:hAnsi="Georgia"/>
          <w:sz w:val="18"/>
          <w:szCs w:val="18"/>
        </w:rPr>
        <w:t>Covid</w:t>
      </w:r>
      <w:proofErr w:type="spellEnd"/>
      <w:r w:rsidRPr="00B33186">
        <w:rPr>
          <w:rFonts w:ascii="Georgia" w:hAnsi="Georgia"/>
          <w:sz w:val="18"/>
          <w:szCs w:val="18"/>
        </w:rPr>
        <w:t xml:space="preserve"> impacted a lot the economy and internal market. Brazil is in the 2</w:t>
      </w:r>
      <w:r w:rsidRPr="00B33186">
        <w:rPr>
          <w:rFonts w:ascii="Georgia" w:hAnsi="Georgia"/>
          <w:sz w:val="18"/>
          <w:szCs w:val="18"/>
          <w:vertAlign w:val="superscript"/>
        </w:rPr>
        <w:t>nd</w:t>
      </w:r>
      <w:r w:rsidRPr="00B33186">
        <w:rPr>
          <w:rFonts w:ascii="Georgia" w:hAnsi="Georgia"/>
          <w:sz w:val="18"/>
          <w:szCs w:val="18"/>
        </w:rPr>
        <w:t xml:space="preserve"> position in world ranking of corona deaths. Most of cities are under of part-lockdown. </w:t>
      </w:r>
      <w:r w:rsidRPr="00B33186">
        <w:rPr>
          <w:rFonts w:ascii="Georgia" w:hAnsi="Georgia"/>
          <w:sz w:val="18"/>
          <w:szCs w:val="18"/>
        </w:rPr>
        <w:br/>
      </w:r>
      <w:r w:rsidRPr="00B33186">
        <w:rPr>
          <w:rFonts w:ascii="Georgia" w:hAnsi="Georgia"/>
          <w:sz w:val="18"/>
          <w:szCs w:val="18"/>
        </w:rPr>
        <w:br/>
        <w:t xml:space="preserve">According to the most recent IMF forecast, Brazil GDP will fall 9,1% in 2020. Last April same institution predicted a fall of 5,3%. It was already the worst since 1900. And that prediction is not totally correlated to industries being stopped or commodities sales decreasing. Brazil is one of the biggest exporters of iron ore and soy, having China as the main market.  That’s one of the reasons why commodities prices dropped a lot. The other main impact  is linked to the fact that a big portion of micro and small business are closed since March. They represent 27% of Brazil GDP, divided between retailers and the service sector. </w:t>
      </w:r>
      <w:r w:rsidRPr="00B33186">
        <w:rPr>
          <w:rFonts w:ascii="Georgia" w:hAnsi="Georgia"/>
          <w:sz w:val="18"/>
          <w:szCs w:val="18"/>
        </w:rPr>
        <w:br/>
      </w:r>
      <w:r w:rsidRPr="00B33186">
        <w:rPr>
          <w:rFonts w:ascii="Georgia" w:hAnsi="Georgia"/>
          <w:sz w:val="18"/>
          <w:szCs w:val="18"/>
        </w:rPr>
        <w:br/>
        <w:t xml:space="preserve">For the last fifteen years, </w:t>
      </w:r>
      <w:proofErr w:type="spellStart"/>
      <w:r w:rsidRPr="00B33186">
        <w:rPr>
          <w:rFonts w:ascii="Georgia" w:hAnsi="Georgia"/>
          <w:sz w:val="18"/>
          <w:szCs w:val="18"/>
        </w:rPr>
        <w:t>brazilian</w:t>
      </w:r>
      <w:proofErr w:type="spellEnd"/>
      <w:r w:rsidRPr="00B33186">
        <w:rPr>
          <w:rFonts w:ascii="Georgia" w:hAnsi="Georgia"/>
          <w:sz w:val="18"/>
          <w:szCs w:val="18"/>
        </w:rPr>
        <w:t xml:space="preserve"> entrepreneurship and startups ecosystem took an exceptional leap. The startups were been responsible to make a lot of important innovations and changes in different sectors of the country. Since 2017 Brazil has presented new unicorns to the world, and now it counts 6 of them. This June Brazil was appointed in a list of 20 most important world startup ecosystems, according to a StartupBlink research with more than 1.000 entrepreneurs. It has grown 17 positions since last publication. </w:t>
      </w:r>
      <w:proofErr w:type="spellStart"/>
      <w:r w:rsidRPr="00B33186">
        <w:rPr>
          <w:rFonts w:ascii="Georgia" w:hAnsi="Georgia"/>
          <w:sz w:val="18"/>
          <w:szCs w:val="18"/>
        </w:rPr>
        <w:t>Fintechs</w:t>
      </w:r>
      <w:proofErr w:type="spellEnd"/>
      <w:r w:rsidRPr="00B33186">
        <w:rPr>
          <w:rFonts w:ascii="Georgia" w:hAnsi="Georgia"/>
          <w:sz w:val="18"/>
          <w:szCs w:val="18"/>
        </w:rPr>
        <w:t xml:space="preserve">, </w:t>
      </w:r>
      <w:proofErr w:type="spellStart"/>
      <w:r w:rsidRPr="00B33186">
        <w:rPr>
          <w:rFonts w:ascii="Georgia" w:hAnsi="Georgia"/>
          <w:sz w:val="18"/>
          <w:szCs w:val="18"/>
        </w:rPr>
        <w:t>govtechs</w:t>
      </w:r>
      <w:proofErr w:type="spellEnd"/>
      <w:r w:rsidRPr="00B33186">
        <w:rPr>
          <w:rFonts w:ascii="Georgia" w:hAnsi="Georgia"/>
          <w:sz w:val="18"/>
          <w:szCs w:val="18"/>
        </w:rPr>
        <w:t xml:space="preserve">, </w:t>
      </w:r>
      <w:proofErr w:type="spellStart"/>
      <w:r w:rsidRPr="00B33186">
        <w:rPr>
          <w:rFonts w:ascii="Georgia" w:hAnsi="Georgia"/>
          <w:sz w:val="18"/>
          <w:szCs w:val="18"/>
        </w:rPr>
        <w:t>healthtechs</w:t>
      </w:r>
      <w:proofErr w:type="spellEnd"/>
      <w:r w:rsidRPr="00B33186">
        <w:rPr>
          <w:rFonts w:ascii="Georgia" w:hAnsi="Georgia"/>
          <w:sz w:val="18"/>
          <w:szCs w:val="18"/>
        </w:rPr>
        <w:t xml:space="preserve"> were creating new jobs all over the country, independent how big or rich the region is. These new small businesses have contributed to solve important social problems, “democratizing” opportunities. </w:t>
      </w:r>
    </w:p>
    <w:p w14:paraId="7EC0156F" w14:textId="77777777" w:rsidR="00F1596A" w:rsidRPr="00B33186" w:rsidRDefault="00F1596A" w:rsidP="00F1596A">
      <w:pPr>
        <w:spacing w:line="360" w:lineRule="auto"/>
        <w:rPr>
          <w:rFonts w:ascii="Georgia" w:hAnsi="Georgia"/>
          <w:sz w:val="18"/>
          <w:szCs w:val="18"/>
        </w:rPr>
      </w:pPr>
    </w:p>
    <w:p w14:paraId="5C632BBE" w14:textId="77777777" w:rsidR="00C87EE3" w:rsidRDefault="00F1596A" w:rsidP="00F1596A">
      <w:pPr>
        <w:spacing w:line="360" w:lineRule="auto"/>
        <w:rPr>
          <w:rFonts w:ascii="Georgia" w:hAnsi="Georgia"/>
          <w:sz w:val="18"/>
          <w:szCs w:val="18"/>
        </w:rPr>
      </w:pPr>
      <w:r w:rsidRPr="00B33186">
        <w:rPr>
          <w:rFonts w:ascii="Georgia" w:hAnsi="Georgia"/>
          <w:sz w:val="18"/>
          <w:szCs w:val="18"/>
        </w:rPr>
        <w:lastRenderedPageBreak/>
        <w:t xml:space="preserve">The new government assumed in 2019 with a more liberal agenda, trying to approve reforms to move economy forward, and, therefore, attract external capital to Brazilian companies and stocks markets. The expectation was that all of the decisions would positively impact startups ecosystem. But </w:t>
      </w:r>
      <w:proofErr w:type="spellStart"/>
      <w:r w:rsidRPr="00B33186">
        <w:rPr>
          <w:rFonts w:ascii="Georgia" w:hAnsi="Georgia"/>
          <w:sz w:val="18"/>
          <w:szCs w:val="18"/>
        </w:rPr>
        <w:t>Covid</w:t>
      </w:r>
      <w:proofErr w:type="spellEnd"/>
      <w:r w:rsidRPr="00B33186">
        <w:rPr>
          <w:rFonts w:ascii="Georgia" w:hAnsi="Georgia"/>
          <w:sz w:val="18"/>
          <w:szCs w:val="18"/>
        </w:rPr>
        <w:t xml:space="preserve"> came and, for sure, demanded to change all plans. Now it’s time to create new policies to support funding startups and keep them alive. </w:t>
      </w:r>
    </w:p>
    <w:p w14:paraId="71BBF429" w14:textId="77777777" w:rsidR="00C87EE3" w:rsidRDefault="00C87EE3" w:rsidP="00F1596A">
      <w:pPr>
        <w:spacing w:line="360" w:lineRule="auto"/>
        <w:rPr>
          <w:rFonts w:ascii="Georgia" w:hAnsi="Georgia"/>
          <w:sz w:val="18"/>
          <w:szCs w:val="18"/>
        </w:rPr>
      </w:pPr>
    </w:p>
    <w:p w14:paraId="6267EAC7" w14:textId="77777777" w:rsidR="00C87EE3" w:rsidRDefault="00C87EE3" w:rsidP="00F1596A">
      <w:pPr>
        <w:spacing w:line="360" w:lineRule="auto"/>
        <w:rPr>
          <w:rFonts w:ascii="Georgia" w:hAnsi="Georgia"/>
          <w:sz w:val="18"/>
          <w:szCs w:val="18"/>
        </w:rPr>
      </w:pPr>
    </w:p>
    <w:p w14:paraId="63BD5A21" w14:textId="77777777" w:rsidR="00C87EE3" w:rsidRDefault="00C87EE3" w:rsidP="00F1596A">
      <w:pPr>
        <w:spacing w:line="360" w:lineRule="auto"/>
        <w:rPr>
          <w:rFonts w:ascii="Georgia" w:hAnsi="Georgia"/>
          <w:sz w:val="18"/>
          <w:szCs w:val="18"/>
        </w:rPr>
      </w:pPr>
    </w:p>
    <w:p w14:paraId="58D6FDAC" w14:textId="77777777" w:rsidR="00C87EE3" w:rsidRDefault="00C87EE3" w:rsidP="00F1596A">
      <w:pPr>
        <w:spacing w:line="360" w:lineRule="auto"/>
        <w:rPr>
          <w:rFonts w:ascii="Georgia" w:hAnsi="Georgia"/>
          <w:sz w:val="18"/>
          <w:szCs w:val="18"/>
        </w:rPr>
      </w:pPr>
    </w:p>
    <w:p w14:paraId="74B595F0" w14:textId="77777777" w:rsidR="00C87EE3" w:rsidRDefault="00C87EE3" w:rsidP="00F1596A">
      <w:pPr>
        <w:spacing w:line="360" w:lineRule="auto"/>
        <w:rPr>
          <w:rFonts w:ascii="Georgia" w:hAnsi="Georgia"/>
          <w:sz w:val="18"/>
          <w:szCs w:val="18"/>
        </w:rPr>
      </w:pPr>
    </w:p>
    <w:p w14:paraId="19962EF2" w14:textId="77777777" w:rsidR="00C87EE3" w:rsidRDefault="00C87EE3" w:rsidP="00F1596A">
      <w:pPr>
        <w:spacing w:line="360" w:lineRule="auto"/>
        <w:rPr>
          <w:rFonts w:ascii="Georgia" w:hAnsi="Georgia"/>
          <w:sz w:val="18"/>
          <w:szCs w:val="18"/>
        </w:rPr>
      </w:pPr>
    </w:p>
    <w:p w14:paraId="0A1C1F3E" w14:textId="77777777" w:rsidR="00C87EE3" w:rsidRDefault="00C87EE3" w:rsidP="00F1596A">
      <w:pPr>
        <w:spacing w:line="360" w:lineRule="auto"/>
        <w:rPr>
          <w:rFonts w:ascii="Georgia" w:hAnsi="Georgia"/>
          <w:sz w:val="18"/>
          <w:szCs w:val="18"/>
        </w:rPr>
      </w:pPr>
    </w:p>
    <w:p w14:paraId="0CD48AB9" w14:textId="77777777" w:rsidR="00C87EE3" w:rsidRDefault="00C87EE3" w:rsidP="00F1596A">
      <w:pPr>
        <w:spacing w:line="360" w:lineRule="auto"/>
        <w:rPr>
          <w:rFonts w:ascii="Georgia" w:hAnsi="Georgia"/>
          <w:sz w:val="18"/>
          <w:szCs w:val="18"/>
        </w:rPr>
      </w:pPr>
    </w:p>
    <w:p w14:paraId="6C5898F8" w14:textId="77777777" w:rsidR="00C87EE3" w:rsidRDefault="00C87EE3" w:rsidP="00F1596A">
      <w:pPr>
        <w:spacing w:line="360" w:lineRule="auto"/>
        <w:rPr>
          <w:rFonts w:ascii="Georgia" w:hAnsi="Georgia"/>
          <w:sz w:val="18"/>
          <w:szCs w:val="18"/>
        </w:rPr>
      </w:pPr>
    </w:p>
    <w:p w14:paraId="4B3BCA12" w14:textId="77777777" w:rsidR="00C87EE3" w:rsidRDefault="00C87EE3" w:rsidP="00F1596A">
      <w:pPr>
        <w:spacing w:line="360" w:lineRule="auto"/>
        <w:rPr>
          <w:rFonts w:ascii="Georgia" w:hAnsi="Georgia"/>
          <w:sz w:val="18"/>
          <w:szCs w:val="18"/>
        </w:rPr>
      </w:pPr>
    </w:p>
    <w:p w14:paraId="2A43B4EC" w14:textId="77777777" w:rsidR="00C87EE3" w:rsidRDefault="00C87EE3" w:rsidP="00F1596A">
      <w:pPr>
        <w:spacing w:line="360" w:lineRule="auto"/>
        <w:rPr>
          <w:rFonts w:ascii="Georgia" w:hAnsi="Georgia"/>
          <w:sz w:val="18"/>
          <w:szCs w:val="18"/>
        </w:rPr>
      </w:pPr>
    </w:p>
    <w:p w14:paraId="16F1F536" w14:textId="77777777" w:rsidR="00C87EE3" w:rsidRDefault="00C87EE3" w:rsidP="00F1596A">
      <w:pPr>
        <w:spacing w:line="360" w:lineRule="auto"/>
        <w:rPr>
          <w:rFonts w:ascii="Georgia" w:hAnsi="Georgia"/>
          <w:sz w:val="18"/>
          <w:szCs w:val="18"/>
        </w:rPr>
      </w:pPr>
    </w:p>
    <w:p w14:paraId="7B5ADDB5" w14:textId="77777777" w:rsidR="00C87EE3" w:rsidRDefault="00C87EE3" w:rsidP="00F1596A">
      <w:pPr>
        <w:spacing w:line="360" w:lineRule="auto"/>
        <w:rPr>
          <w:rFonts w:ascii="Georgia" w:hAnsi="Georgia"/>
          <w:sz w:val="18"/>
          <w:szCs w:val="18"/>
        </w:rPr>
      </w:pPr>
    </w:p>
    <w:p w14:paraId="3C9DB641" w14:textId="77777777" w:rsidR="00C87EE3" w:rsidRDefault="00C87EE3" w:rsidP="00F1596A">
      <w:pPr>
        <w:spacing w:line="360" w:lineRule="auto"/>
        <w:rPr>
          <w:rFonts w:ascii="Georgia" w:hAnsi="Georgia"/>
          <w:sz w:val="18"/>
          <w:szCs w:val="18"/>
        </w:rPr>
      </w:pPr>
    </w:p>
    <w:p w14:paraId="1FC93F7A" w14:textId="77777777" w:rsidR="00C87EE3" w:rsidRDefault="00C87EE3" w:rsidP="00F1596A">
      <w:pPr>
        <w:spacing w:line="360" w:lineRule="auto"/>
        <w:rPr>
          <w:rFonts w:ascii="Georgia" w:hAnsi="Georgia"/>
          <w:sz w:val="18"/>
          <w:szCs w:val="18"/>
        </w:rPr>
      </w:pPr>
    </w:p>
    <w:p w14:paraId="19B81853" w14:textId="77777777" w:rsidR="00C87EE3" w:rsidRDefault="00C87EE3" w:rsidP="00F1596A">
      <w:pPr>
        <w:spacing w:line="360" w:lineRule="auto"/>
        <w:rPr>
          <w:rFonts w:ascii="Georgia" w:hAnsi="Georgia"/>
          <w:sz w:val="18"/>
          <w:szCs w:val="18"/>
        </w:rPr>
      </w:pPr>
    </w:p>
    <w:p w14:paraId="348740F6" w14:textId="77777777" w:rsidR="00C87EE3" w:rsidRDefault="00C87EE3" w:rsidP="00F1596A">
      <w:pPr>
        <w:spacing w:line="360" w:lineRule="auto"/>
        <w:rPr>
          <w:rFonts w:ascii="Georgia" w:hAnsi="Georgia"/>
          <w:sz w:val="18"/>
          <w:szCs w:val="18"/>
        </w:rPr>
      </w:pPr>
    </w:p>
    <w:p w14:paraId="3161503C" w14:textId="77777777" w:rsidR="00C87EE3" w:rsidRDefault="00C87EE3" w:rsidP="00F1596A">
      <w:pPr>
        <w:spacing w:line="360" w:lineRule="auto"/>
        <w:rPr>
          <w:rFonts w:ascii="Georgia" w:hAnsi="Georgia"/>
          <w:sz w:val="18"/>
          <w:szCs w:val="18"/>
        </w:rPr>
      </w:pPr>
    </w:p>
    <w:p w14:paraId="7C2B98C1" w14:textId="77777777" w:rsidR="00C87EE3" w:rsidRDefault="00C87EE3" w:rsidP="00F1596A">
      <w:pPr>
        <w:spacing w:line="360" w:lineRule="auto"/>
        <w:rPr>
          <w:rFonts w:ascii="Georgia" w:hAnsi="Georgia"/>
          <w:sz w:val="18"/>
          <w:szCs w:val="18"/>
        </w:rPr>
      </w:pPr>
    </w:p>
    <w:p w14:paraId="49C7F269" w14:textId="77777777" w:rsidR="00C87EE3" w:rsidRDefault="00C87EE3" w:rsidP="00F1596A">
      <w:pPr>
        <w:spacing w:line="360" w:lineRule="auto"/>
        <w:rPr>
          <w:rFonts w:ascii="Georgia" w:hAnsi="Georgia"/>
          <w:sz w:val="18"/>
          <w:szCs w:val="18"/>
        </w:rPr>
      </w:pPr>
    </w:p>
    <w:p w14:paraId="4DDDC6C2" w14:textId="77777777" w:rsidR="00C87EE3" w:rsidRDefault="00C87EE3" w:rsidP="00F1596A">
      <w:pPr>
        <w:spacing w:line="360" w:lineRule="auto"/>
        <w:rPr>
          <w:rFonts w:ascii="Georgia" w:hAnsi="Georgia"/>
          <w:sz w:val="18"/>
          <w:szCs w:val="18"/>
        </w:rPr>
      </w:pPr>
    </w:p>
    <w:p w14:paraId="4D75E6E5" w14:textId="77777777" w:rsidR="00C87EE3" w:rsidRDefault="00C87EE3" w:rsidP="00F1596A">
      <w:pPr>
        <w:spacing w:line="360" w:lineRule="auto"/>
        <w:rPr>
          <w:rFonts w:ascii="Georgia" w:hAnsi="Georgia"/>
          <w:sz w:val="18"/>
          <w:szCs w:val="18"/>
        </w:rPr>
      </w:pPr>
    </w:p>
    <w:p w14:paraId="7353C9AB" w14:textId="77777777" w:rsidR="00C87EE3" w:rsidRDefault="00C87EE3" w:rsidP="00F1596A">
      <w:pPr>
        <w:spacing w:line="360" w:lineRule="auto"/>
        <w:rPr>
          <w:rFonts w:ascii="Georgia" w:hAnsi="Georgia"/>
          <w:sz w:val="18"/>
          <w:szCs w:val="18"/>
        </w:rPr>
      </w:pPr>
    </w:p>
    <w:p w14:paraId="0199A71C" w14:textId="3F27C23F" w:rsidR="00F1596A" w:rsidRPr="00F1596A" w:rsidRDefault="00F1596A" w:rsidP="00F1596A">
      <w:pPr>
        <w:spacing w:line="360" w:lineRule="auto"/>
        <w:rPr>
          <w:rFonts w:ascii="Georgia" w:hAnsi="Georgia"/>
          <w:sz w:val="18"/>
          <w:szCs w:val="18"/>
        </w:rPr>
      </w:pPr>
      <w:r w:rsidRPr="00B33186">
        <w:rPr>
          <w:rFonts w:ascii="Georgia" w:hAnsi="Georgia"/>
          <w:sz w:val="18"/>
          <w:szCs w:val="18"/>
        </w:rPr>
        <w:br/>
      </w:r>
    </w:p>
    <w:p w14:paraId="7EACA16E" w14:textId="3F7C10B1" w:rsidR="00F1596A" w:rsidRPr="001D0BB0" w:rsidRDefault="00C87EE3" w:rsidP="00F1596A">
      <w:pPr>
        <w:spacing w:line="360" w:lineRule="auto"/>
        <w:rPr>
          <w:rFonts w:ascii="Georgia" w:hAnsi="Georgia"/>
          <w:b/>
          <w:bCs/>
          <w:sz w:val="18"/>
          <w:szCs w:val="18"/>
        </w:rPr>
      </w:pPr>
      <w:r>
        <w:rPr>
          <w:rFonts w:ascii="Georgia" w:hAnsi="Georgia"/>
          <w:b/>
          <w:bCs/>
          <w:noProof/>
          <w:sz w:val="18"/>
          <w:szCs w:val="18"/>
        </w:rPr>
        <w:lastRenderedPageBreak/>
        <w:drawing>
          <wp:inline distT="0" distB="0" distL="0" distR="0" wp14:anchorId="159926C7" wp14:editId="313022F5">
            <wp:extent cx="1689485" cy="1333804"/>
            <wp:effectExtent l="0" t="0" r="6350" b="0"/>
            <wp:docPr id="26" name="Resim 26" descr="oda, çant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roatia.png"/>
                    <pic:cNvPicPr/>
                  </pic:nvPicPr>
                  <pic:blipFill>
                    <a:blip r:embed="rId18">
                      <a:extLst>
                        <a:ext uri="{28A0092B-C50C-407E-A947-70E740481C1C}">
                          <a14:useLocalDpi xmlns:a14="http://schemas.microsoft.com/office/drawing/2010/main" val="0"/>
                        </a:ext>
                      </a:extLst>
                    </a:blip>
                    <a:stretch>
                      <a:fillRect/>
                    </a:stretch>
                  </pic:blipFill>
                  <pic:spPr>
                    <a:xfrm>
                      <a:off x="0" y="0"/>
                      <a:ext cx="1689485" cy="1333804"/>
                    </a:xfrm>
                    <a:prstGeom prst="rect">
                      <a:avLst/>
                    </a:prstGeom>
                  </pic:spPr>
                </pic:pic>
              </a:graphicData>
            </a:graphic>
          </wp:inline>
        </w:drawing>
      </w:r>
      <w:r w:rsidR="00F1596A">
        <w:rPr>
          <w:rFonts w:ascii="Georgia" w:hAnsi="Georgia"/>
          <w:b/>
          <w:bCs/>
          <w:sz w:val="18"/>
          <w:szCs w:val="18"/>
        </w:rPr>
        <w:br/>
      </w:r>
      <w:r w:rsidR="00F1596A">
        <w:rPr>
          <w:rFonts w:ascii="Georgia" w:hAnsi="Georgia"/>
          <w:b/>
          <w:bCs/>
          <w:sz w:val="18"/>
          <w:szCs w:val="18"/>
        </w:rPr>
        <w:br/>
      </w:r>
      <w:r w:rsidR="00F1596A" w:rsidRPr="001D0BB0">
        <w:rPr>
          <w:rFonts w:ascii="Georgia" w:hAnsi="Georgia"/>
          <w:b/>
          <w:bCs/>
          <w:sz w:val="18"/>
          <w:szCs w:val="18"/>
        </w:rPr>
        <w:t>Croatia</w:t>
      </w:r>
    </w:p>
    <w:p w14:paraId="3FB9E502" w14:textId="77777777" w:rsidR="00F1596A" w:rsidRPr="001D0BB0" w:rsidRDefault="00F1596A" w:rsidP="00F1596A">
      <w:pPr>
        <w:spacing w:line="360" w:lineRule="auto"/>
        <w:rPr>
          <w:rFonts w:ascii="Georgia" w:hAnsi="Georgia"/>
          <w:b/>
          <w:bCs/>
          <w:sz w:val="18"/>
          <w:szCs w:val="18"/>
        </w:rPr>
      </w:pPr>
      <w:proofErr w:type="spellStart"/>
      <w:r w:rsidRPr="001D0BB0">
        <w:rPr>
          <w:rFonts w:ascii="Georgia" w:hAnsi="Georgia"/>
          <w:b/>
          <w:bCs/>
          <w:sz w:val="18"/>
          <w:szCs w:val="18"/>
        </w:rPr>
        <w:t>Želiko</w:t>
      </w:r>
      <w:proofErr w:type="spellEnd"/>
      <w:r w:rsidRPr="001D0BB0">
        <w:rPr>
          <w:rFonts w:ascii="Georgia" w:hAnsi="Georgia"/>
          <w:b/>
          <w:bCs/>
          <w:sz w:val="18"/>
          <w:szCs w:val="18"/>
        </w:rPr>
        <w:t xml:space="preserve"> Kolar</w:t>
      </w:r>
      <w:r w:rsidRPr="001D0BB0">
        <w:rPr>
          <w:rFonts w:ascii="Georgia" w:hAnsi="Georgia"/>
          <w:b/>
          <w:bCs/>
          <w:sz w:val="18"/>
          <w:szCs w:val="18"/>
        </w:rPr>
        <w:br/>
        <w:t>Chairman of the Board of Directors, WBAF Croatia Country Office</w:t>
      </w:r>
    </w:p>
    <w:p w14:paraId="59936042" w14:textId="77777777" w:rsidR="00F1596A" w:rsidRPr="001D0BB0" w:rsidRDefault="00F1596A" w:rsidP="00F1596A">
      <w:pPr>
        <w:pBdr>
          <w:bottom w:val="single" w:sz="4" w:space="1" w:color="auto"/>
        </w:pBdr>
        <w:spacing w:line="360" w:lineRule="auto"/>
        <w:rPr>
          <w:rFonts w:ascii="Georgia" w:hAnsi="Georgia"/>
          <w:b/>
          <w:bCs/>
          <w:sz w:val="18"/>
          <w:szCs w:val="18"/>
        </w:rPr>
      </w:pPr>
      <w:proofErr w:type="spellStart"/>
      <w:r w:rsidRPr="001D0BB0">
        <w:rPr>
          <w:rFonts w:ascii="Georgia" w:hAnsi="Georgia"/>
          <w:b/>
          <w:bCs/>
          <w:sz w:val="18"/>
          <w:szCs w:val="18"/>
        </w:rPr>
        <w:t>Krapina</w:t>
      </w:r>
      <w:proofErr w:type="spellEnd"/>
      <w:r w:rsidRPr="001D0BB0">
        <w:rPr>
          <w:rFonts w:ascii="Georgia" w:hAnsi="Georgia"/>
          <w:b/>
          <w:bCs/>
          <w:sz w:val="18"/>
          <w:szCs w:val="18"/>
        </w:rPr>
        <w:t xml:space="preserve"> </w:t>
      </w:r>
      <w:proofErr w:type="spellStart"/>
      <w:r w:rsidRPr="001D0BB0">
        <w:rPr>
          <w:rFonts w:ascii="Georgia" w:hAnsi="Georgia"/>
          <w:b/>
          <w:bCs/>
          <w:sz w:val="18"/>
          <w:szCs w:val="18"/>
        </w:rPr>
        <w:t>Zagorje</w:t>
      </w:r>
      <w:proofErr w:type="spellEnd"/>
      <w:r w:rsidRPr="001D0BB0">
        <w:rPr>
          <w:rFonts w:ascii="Georgia" w:hAnsi="Georgia"/>
          <w:b/>
          <w:bCs/>
          <w:sz w:val="18"/>
          <w:szCs w:val="18"/>
        </w:rPr>
        <w:t xml:space="preserve"> County Governor I helena@zara.hr I +385 91 329 2535</w:t>
      </w:r>
      <w:r>
        <w:rPr>
          <w:rFonts w:ascii="Georgia" w:hAnsi="Georgia"/>
          <w:b/>
          <w:bCs/>
          <w:sz w:val="18"/>
          <w:szCs w:val="18"/>
        </w:rPr>
        <w:br/>
      </w:r>
    </w:p>
    <w:p w14:paraId="05E0985A" w14:textId="77777777" w:rsidR="00F1596A" w:rsidRPr="001D0BB0" w:rsidRDefault="00F1596A" w:rsidP="00F1596A">
      <w:pPr>
        <w:spacing w:line="360" w:lineRule="auto"/>
        <w:rPr>
          <w:rFonts w:ascii="Georgia" w:hAnsi="Georgia"/>
          <w:sz w:val="18"/>
          <w:szCs w:val="18"/>
        </w:rPr>
      </w:pPr>
      <w:r w:rsidRPr="001D0BB0">
        <w:rPr>
          <w:rFonts w:ascii="Georgia" w:hAnsi="Georgia"/>
          <w:sz w:val="18"/>
          <w:szCs w:val="18"/>
        </w:rPr>
        <w:br/>
      </w:r>
      <w:r>
        <w:rPr>
          <w:rFonts w:ascii="Georgia" w:hAnsi="Georgia"/>
          <w:sz w:val="18"/>
          <w:szCs w:val="18"/>
        </w:rPr>
        <w:t>‘’</w:t>
      </w:r>
      <w:r w:rsidRPr="001D0BB0">
        <w:rPr>
          <w:rFonts w:ascii="Georgia" w:hAnsi="Georgia"/>
          <w:sz w:val="18"/>
          <w:szCs w:val="18"/>
        </w:rPr>
        <w:t>The method of fighting the pandemic in Croatia proved to be very effective in the first wave, and at the international level, Croatia was recognized as successful for crisis management. In less than two months, the disasters reunited the stakeholders of Croatian society, aroused social sensitivity and brought a general positive spirit among the population.</w:t>
      </w:r>
    </w:p>
    <w:p w14:paraId="1441560B" w14:textId="77777777" w:rsidR="00F1596A" w:rsidRPr="001D0BB0" w:rsidRDefault="00F1596A" w:rsidP="00F1596A">
      <w:pPr>
        <w:spacing w:line="360" w:lineRule="auto"/>
        <w:rPr>
          <w:rFonts w:ascii="Georgia" w:hAnsi="Georgia"/>
          <w:sz w:val="18"/>
          <w:szCs w:val="18"/>
        </w:rPr>
      </w:pPr>
      <w:r w:rsidRPr="001D0BB0">
        <w:rPr>
          <w:rFonts w:ascii="Georgia" w:hAnsi="Georgia"/>
          <w:sz w:val="18"/>
          <w:szCs w:val="18"/>
        </w:rPr>
        <w:t>In addition to pandemic measures, Croatia has also adopted a number of economic measures. Already in March, 66 measures were adopted to help the economy, most of which related to preserving the liquidity of companies and jobs of entrepreneurs. Furthermore, a second package of measures was adopted for the economy in April, and enforcements were stopped during the crisis. Two new financial instruments "COVID-19 loan" and "Micro loan for rural development" were introduced. The Croatian government is engaged in securing significant funds from EU funds in the EU budget for the next seven-year financial period.</w:t>
      </w:r>
    </w:p>
    <w:p w14:paraId="298E90F4" w14:textId="77777777" w:rsidR="00F1596A" w:rsidRPr="001D0BB0" w:rsidRDefault="00F1596A" w:rsidP="00F1596A">
      <w:pPr>
        <w:spacing w:line="360" w:lineRule="auto"/>
        <w:rPr>
          <w:rFonts w:ascii="Georgia" w:hAnsi="Georgia"/>
          <w:sz w:val="18"/>
          <w:szCs w:val="18"/>
        </w:rPr>
      </w:pPr>
      <w:r w:rsidRPr="001D0BB0">
        <w:rPr>
          <w:rFonts w:ascii="Georgia" w:hAnsi="Georgia"/>
          <w:sz w:val="18"/>
          <w:szCs w:val="18"/>
        </w:rPr>
        <w:t>The greatest needs of entrepreneurs are focused on maintaining liquidity, and currently there aren′t sufficient funds available for financing current liquidity as liquidity financing measures for micro and small enterprises have been suspended. It is necessary to provide additional financial resources for financing current operations and for short-term liabilities to the state and other short-term liabilities.</w:t>
      </w:r>
    </w:p>
    <w:p w14:paraId="5D5BB9E1" w14:textId="77777777" w:rsidR="00F1596A" w:rsidRPr="001D0BB0" w:rsidRDefault="00F1596A" w:rsidP="00F1596A">
      <w:pPr>
        <w:spacing w:line="360" w:lineRule="auto"/>
        <w:rPr>
          <w:rFonts w:ascii="Georgia" w:hAnsi="Georgia"/>
          <w:sz w:val="18"/>
          <w:szCs w:val="18"/>
        </w:rPr>
      </w:pPr>
      <w:r w:rsidRPr="001D0BB0">
        <w:rPr>
          <w:rFonts w:ascii="Georgia" w:hAnsi="Georgia"/>
          <w:sz w:val="18"/>
          <w:szCs w:val="18"/>
        </w:rPr>
        <w:t>It is now more than ever clear that the diversification of the Croatian economy is a necessity, digitalization at all levels is an unavoidable process that opens up great potential for growth and development, preserved nature as well as rich history and beauty of the site resources for development of the smart tourism, and the agile and entrepreneurship friendly eco-system is the first condition for achieving the desired growth and sustainable development.</w:t>
      </w:r>
    </w:p>
    <w:p w14:paraId="4491634C" w14:textId="1EB9EEF7" w:rsidR="00F1596A" w:rsidRDefault="00F1596A" w:rsidP="00F1596A">
      <w:pPr>
        <w:spacing w:line="360" w:lineRule="auto"/>
        <w:rPr>
          <w:rFonts w:ascii="Georgia" w:hAnsi="Georgia"/>
          <w:sz w:val="18"/>
          <w:szCs w:val="18"/>
        </w:rPr>
      </w:pPr>
      <w:proofErr w:type="spellStart"/>
      <w:r w:rsidRPr="001D0BB0">
        <w:rPr>
          <w:rFonts w:ascii="Georgia" w:hAnsi="Georgia"/>
          <w:sz w:val="18"/>
          <w:szCs w:val="18"/>
        </w:rPr>
        <w:t>Krapina-Zagorje</w:t>
      </w:r>
      <w:proofErr w:type="spellEnd"/>
      <w:r w:rsidRPr="001D0BB0">
        <w:rPr>
          <w:rFonts w:ascii="Georgia" w:hAnsi="Georgia"/>
          <w:sz w:val="18"/>
          <w:szCs w:val="18"/>
        </w:rPr>
        <w:t xml:space="preserve"> County, as the seat of the WBAF office in Croatia, showed by its example how active measures to support the startup system and entrepreneurs create new opportunities. Since the beginning of 2020, WBAF Croatia has identified new business angels who want to invest their knowledge and resources in sustainable entrepreneurial ventures. At the same time, in the first incubator established in the region, the first accelerator program in Croatia was implemented, based on the cooperation between WBAF Croatia and the Estonian accelerator Startup Wise Guys. A network of experienced mentors was established who invested more than 300 hours mentoring 10 teams in the program, which resulted in our team winning the startup competition at the international investment conference in Slovenia in the competition of 140 selected startups. The Office also used the investment opportunity from EU funds for the establishment of the first fund for business angels intended </w:t>
      </w:r>
      <w:r w:rsidRPr="001D0BB0">
        <w:rPr>
          <w:rFonts w:ascii="Georgia" w:hAnsi="Georgia"/>
          <w:sz w:val="18"/>
          <w:szCs w:val="18"/>
        </w:rPr>
        <w:lastRenderedPageBreak/>
        <w:t xml:space="preserve">for investments in socially responsible companies in cooperation with the European Fund for Business Angels. Continuous cooperation with the first Croatian VC fund - </w:t>
      </w:r>
      <w:proofErr w:type="spellStart"/>
      <w:r w:rsidRPr="001D0BB0">
        <w:rPr>
          <w:rFonts w:ascii="Georgia" w:hAnsi="Georgia"/>
          <w:sz w:val="18"/>
          <w:szCs w:val="18"/>
        </w:rPr>
        <w:t>Feelsgood</w:t>
      </w:r>
      <w:proofErr w:type="spellEnd"/>
      <w:r w:rsidRPr="001D0BB0">
        <w:rPr>
          <w:rFonts w:ascii="Georgia" w:hAnsi="Georgia"/>
          <w:sz w:val="18"/>
          <w:szCs w:val="18"/>
        </w:rPr>
        <w:t xml:space="preserve"> Capital Partners in the creating of a platform for additional development of alternative capital sources, indicates that Croatia has room for additional support for start-up entrepreneurs.</w:t>
      </w:r>
      <w:r>
        <w:rPr>
          <w:rFonts w:ascii="Georgia" w:hAnsi="Georgia"/>
          <w:sz w:val="18"/>
          <w:szCs w:val="18"/>
        </w:rPr>
        <w:t>’’</w:t>
      </w:r>
      <w:r>
        <w:rPr>
          <w:rFonts w:ascii="Georgia" w:hAnsi="Georgia"/>
          <w:sz w:val="18"/>
          <w:szCs w:val="18"/>
        </w:rPr>
        <w:br/>
        <w:t xml:space="preserve">Full report and statement is available upon request: </w:t>
      </w:r>
      <w:r w:rsidRPr="001D0BB0">
        <w:rPr>
          <w:rFonts w:ascii="Georgia" w:hAnsi="Georgia"/>
          <w:sz w:val="18"/>
          <w:szCs w:val="18"/>
        </w:rPr>
        <w:t>Romana Kerep, WBAF CROATIA HEAD OF OFFICE</w:t>
      </w:r>
      <w:r w:rsidR="00B267EF">
        <w:rPr>
          <w:rFonts w:ascii="Georgia" w:hAnsi="Georgia"/>
          <w:sz w:val="18"/>
          <w:szCs w:val="18"/>
        </w:rPr>
        <w:t xml:space="preserve">, </w:t>
      </w:r>
      <w:hyperlink r:id="rId19" w:history="1">
        <w:r w:rsidR="00B267EF" w:rsidRPr="008C3FE9">
          <w:rPr>
            <w:rStyle w:val="Kpr"/>
            <w:rFonts w:ascii="Georgia" w:hAnsi="Georgia"/>
            <w:sz w:val="18"/>
            <w:szCs w:val="18"/>
          </w:rPr>
          <w:t>romana@poduzetnickicentar-kzz.hr</w:t>
        </w:r>
      </w:hyperlink>
      <w:r>
        <w:rPr>
          <w:rFonts w:ascii="Georgia" w:hAnsi="Georgia"/>
          <w:sz w:val="18"/>
          <w:szCs w:val="18"/>
        </w:rPr>
        <w:t xml:space="preserve">                       </w:t>
      </w:r>
    </w:p>
    <w:p w14:paraId="5E114B07" w14:textId="77283655" w:rsidR="00C87EE3" w:rsidRDefault="00C87EE3" w:rsidP="00F1596A">
      <w:pPr>
        <w:spacing w:line="360" w:lineRule="auto"/>
        <w:rPr>
          <w:rFonts w:ascii="Georgia" w:hAnsi="Georgia"/>
          <w:sz w:val="18"/>
          <w:szCs w:val="18"/>
        </w:rPr>
      </w:pPr>
    </w:p>
    <w:p w14:paraId="5CB95ED4" w14:textId="4E77BFE9" w:rsidR="00C87EE3" w:rsidRDefault="00C87EE3" w:rsidP="00F1596A">
      <w:pPr>
        <w:spacing w:line="360" w:lineRule="auto"/>
        <w:rPr>
          <w:rFonts w:ascii="Georgia" w:hAnsi="Georgia"/>
          <w:sz w:val="18"/>
          <w:szCs w:val="18"/>
        </w:rPr>
      </w:pPr>
    </w:p>
    <w:p w14:paraId="630A1FC4" w14:textId="16717F0B" w:rsidR="00C87EE3" w:rsidRDefault="00C87EE3" w:rsidP="00F1596A">
      <w:pPr>
        <w:spacing w:line="360" w:lineRule="auto"/>
        <w:rPr>
          <w:rFonts w:ascii="Georgia" w:hAnsi="Georgia"/>
          <w:sz w:val="18"/>
          <w:szCs w:val="18"/>
        </w:rPr>
      </w:pPr>
    </w:p>
    <w:p w14:paraId="1B237E7F" w14:textId="3BB89C23" w:rsidR="00C87EE3" w:rsidRDefault="00C87EE3" w:rsidP="00F1596A">
      <w:pPr>
        <w:spacing w:line="360" w:lineRule="auto"/>
        <w:rPr>
          <w:rFonts w:ascii="Georgia" w:hAnsi="Georgia"/>
          <w:sz w:val="18"/>
          <w:szCs w:val="18"/>
        </w:rPr>
      </w:pPr>
    </w:p>
    <w:p w14:paraId="344AC7ED" w14:textId="33E4A770" w:rsidR="00C87EE3" w:rsidRDefault="00C87EE3" w:rsidP="00F1596A">
      <w:pPr>
        <w:spacing w:line="360" w:lineRule="auto"/>
        <w:rPr>
          <w:rFonts w:ascii="Georgia" w:hAnsi="Georgia"/>
          <w:sz w:val="18"/>
          <w:szCs w:val="18"/>
        </w:rPr>
      </w:pPr>
    </w:p>
    <w:p w14:paraId="65F85372" w14:textId="02A61B81" w:rsidR="00C87EE3" w:rsidRDefault="00C87EE3" w:rsidP="00F1596A">
      <w:pPr>
        <w:spacing w:line="360" w:lineRule="auto"/>
        <w:rPr>
          <w:rFonts w:ascii="Georgia" w:hAnsi="Georgia"/>
          <w:sz w:val="18"/>
          <w:szCs w:val="18"/>
        </w:rPr>
      </w:pPr>
    </w:p>
    <w:p w14:paraId="3979C43C" w14:textId="0F69F743" w:rsidR="00C87EE3" w:rsidRDefault="00C87EE3" w:rsidP="00F1596A">
      <w:pPr>
        <w:spacing w:line="360" w:lineRule="auto"/>
        <w:rPr>
          <w:rFonts w:ascii="Georgia" w:hAnsi="Georgia"/>
          <w:sz w:val="18"/>
          <w:szCs w:val="18"/>
        </w:rPr>
      </w:pPr>
    </w:p>
    <w:p w14:paraId="6F3F7810" w14:textId="70EDFCE3" w:rsidR="00C87EE3" w:rsidRDefault="00C87EE3" w:rsidP="00F1596A">
      <w:pPr>
        <w:spacing w:line="360" w:lineRule="auto"/>
        <w:rPr>
          <w:rFonts w:ascii="Georgia" w:hAnsi="Georgia"/>
          <w:sz w:val="18"/>
          <w:szCs w:val="18"/>
        </w:rPr>
      </w:pPr>
    </w:p>
    <w:p w14:paraId="750B9310" w14:textId="5815BDBA" w:rsidR="00C87EE3" w:rsidRDefault="00C87EE3" w:rsidP="00F1596A">
      <w:pPr>
        <w:spacing w:line="360" w:lineRule="auto"/>
        <w:rPr>
          <w:rFonts w:ascii="Georgia" w:hAnsi="Georgia"/>
          <w:sz w:val="18"/>
          <w:szCs w:val="18"/>
        </w:rPr>
      </w:pPr>
    </w:p>
    <w:p w14:paraId="551C7E95" w14:textId="4130F731" w:rsidR="00C87EE3" w:rsidRDefault="00C87EE3" w:rsidP="00F1596A">
      <w:pPr>
        <w:spacing w:line="360" w:lineRule="auto"/>
        <w:rPr>
          <w:rFonts w:ascii="Georgia" w:hAnsi="Georgia"/>
          <w:sz w:val="18"/>
          <w:szCs w:val="18"/>
        </w:rPr>
      </w:pPr>
    </w:p>
    <w:p w14:paraId="0E87DD35" w14:textId="0D3DFBE5" w:rsidR="00C87EE3" w:rsidRDefault="00C87EE3" w:rsidP="00F1596A">
      <w:pPr>
        <w:spacing w:line="360" w:lineRule="auto"/>
        <w:rPr>
          <w:rFonts w:ascii="Georgia" w:hAnsi="Georgia"/>
          <w:sz w:val="18"/>
          <w:szCs w:val="18"/>
        </w:rPr>
      </w:pPr>
    </w:p>
    <w:p w14:paraId="1DF5382A" w14:textId="63787108" w:rsidR="00C87EE3" w:rsidRDefault="00C87EE3" w:rsidP="00F1596A">
      <w:pPr>
        <w:spacing w:line="360" w:lineRule="auto"/>
        <w:rPr>
          <w:rFonts w:ascii="Georgia" w:hAnsi="Georgia"/>
          <w:sz w:val="18"/>
          <w:szCs w:val="18"/>
        </w:rPr>
      </w:pPr>
    </w:p>
    <w:p w14:paraId="1E952E94" w14:textId="5C28A21B" w:rsidR="00C87EE3" w:rsidRDefault="00C87EE3" w:rsidP="00F1596A">
      <w:pPr>
        <w:spacing w:line="360" w:lineRule="auto"/>
        <w:rPr>
          <w:rFonts w:ascii="Georgia" w:hAnsi="Georgia"/>
          <w:sz w:val="18"/>
          <w:szCs w:val="18"/>
        </w:rPr>
      </w:pPr>
    </w:p>
    <w:p w14:paraId="1DDFC472" w14:textId="2C800CB4" w:rsidR="00C87EE3" w:rsidRDefault="00C87EE3" w:rsidP="00F1596A">
      <w:pPr>
        <w:spacing w:line="360" w:lineRule="auto"/>
        <w:rPr>
          <w:rFonts w:ascii="Georgia" w:hAnsi="Georgia"/>
          <w:sz w:val="18"/>
          <w:szCs w:val="18"/>
        </w:rPr>
      </w:pPr>
    </w:p>
    <w:p w14:paraId="47740D36" w14:textId="4A2BB6D2" w:rsidR="00C87EE3" w:rsidRDefault="00C87EE3" w:rsidP="00F1596A">
      <w:pPr>
        <w:spacing w:line="360" w:lineRule="auto"/>
        <w:rPr>
          <w:rFonts w:ascii="Georgia" w:hAnsi="Georgia"/>
          <w:sz w:val="18"/>
          <w:szCs w:val="18"/>
        </w:rPr>
      </w:pPr>
    </w:p>
    <w:p w14:paraId="0A1166D7" w14:textId="58A303B2" w:rsidR="00C87EE3" w:rsidRDefault="00C87EE3" w:rsidP="00F1596A">
      <w:pPr>
        <w:spacing w:line="360" w:lineRule="auto"/>
        <w:rPr>
          <w:rFonts w:ascii="Georgia" w:hAnsi="Georgia"/>
          <w:sz w:val="18"/>
          <w:szCs w:val="18"/>
        </w:rPr>
      </w:pPr>
    </w:p>
    <w:p w14:paraId="00D1A959" w14:textId="065A5B1B" w:rsidR="00C87EE3" w:rsidRDefault="00C87EE3" w:rsidP="00F1596A">
      <w:pPr>
        <w:spacing w:line="360" w:lineRule="auto"/>
        <w:rPr>
          <w:rFonts w:ascii="Georgia" w:hAnsi="Georgia"/>
          <w:sz w:val="18"/>
          <w:szCs w:val="18"/>
        </w:rPr>
      </w:pPr>
    </w:p>
    <w:p w14:paraId="5365CEE2" w14:textId="03BEA2A8" w:rsidR="00C87EE3" w:rsidRDefault="00C87EE3" w:rsidP="00F1596A">
      <w:pPr>
        <w:spacing w:line="360" w:lineRule="auto"/>
        <w:rPr>
          <w:rFonts w:ascii="Georgia" w:hAnsi="Georgia"/>
          <w:sz w:val="18"/>
          <w:szCs w:val="18"/>
        </w:rPr>
      </w:pPr>
    </w:p>
    <w:p w14:paraId="4372C67F" w14:textId="2535CA35" w:rsidR="00C87EE3" w:rsidRDefault="00C87EE3" w:rsidP="00F1596A">
      <w:pPr>
        <w:spacing w:line="360" w:lineRule="auto"/>
        <w:rPr>
          <w:rFonts w:ascii="Georgia" w:hAnsi="Georgia"/>
          <w:sz w:val="18"/>
          <w:szCs w:val="18"/>
        </w:rPr>
      </w:pPr>
    </w:p>
    <w:p w14:paraId="1B9B2574" w14:textId="29F89095" w:rsidR="00C87EE3" w:rsidRDefault="00C87EE3" w:rsidP="00F1596A">
      <w:pPr>
        <w:spacing w:line="360" w:lineRule="auto"/>
        <w:rPr>
          <w:rFonts w:ascii="Georgia" w:hAnsi="Georgia"/>
          <w:sz w:val="18"/>
          <w:szCs w:val="18"/>
        </w:rPr>
      </w:pPr>
    </w:p>
    <w:p w14:paraId="3FCF7BDF" w14:textId="15CFE864" w:rsidR="00C87EE3" w:rsidRDefault="00C87EE3" w:rsidP="00F1596A">
      <w:pPr>
        <w:spacing w:line="360" w:lineRule="auto"/>
        <w:rPr>
          <w:rFonts w:ascii="Georgia" w:hAnsi="Georgia"/>
          <w:sz w:val="18"/>
          <w:szCs w:val="18"/>
        </w:rPr>
      </w:pPr>
    </w:p>
    <w:p w14:paraId="6412F7A7" w14:textId="46B3ABC4" w:rsidR="00C87EE3" w:rsidRDefault="00C87EE3" w:rsidP="00F1596A">
      <w:pPr>
        <w:spacing w:line="360" w:lineRule="auto"/>
        <w:rPr>
          <w:rFonts w:ascii="Georgia" w:hAnsi="Georgia"/>
          <w:sz w:val="18"/>
          <w:szCs w:val="18"/>
        </w:rPr>
      </w:pPr>
    </w:p>
    <w:p w14:paraId="75D15FD5" w14:textId="77777777" w:rsidR="00C87EE3" w:rsidRPr="00B33186" w:rsidRDefault="00C87EE3" w:rsidP="00F1596A">
      <w:pPr>
        <w:spacing w:line="360" w:lineRule="auto"/>
        <w:rPr>
          <w:rFonts w:ascii="Georgia" w:hAnsi="Georgia"/>
          <w:sz w:val="18"/>
          <w:szCs w:val="18"/>
        </w:rPr>
      </w:pPr>
    </w:p>
    <w:p w14:paraId="1C23E0B9" w14:textId="77777777" w:rsidR="00C87EE3" w:rsidRDefault="00F1596A" w:rsidP="00F1596A">
      <w:pPr>
        <w:spacing w:line="360" w:lineRule="auto"/>
        <w:rPr>
          <w:rFonts w:ascii="Georgia" w:hAnsi="Georgia"/>
          <w:b/>
          <w:bCs/>
          <w:noProof/>
          <w:sz w:val="18"/>
          <w:szCs w:val="18"/>
          <w:lang w:val="el-GR" w:eastAsia="el-GR"/>
        </w:rPr>
      </w:pPr>
      <w:r w:rsidRPr="00B33186">
        <w:rPr>
          <w:rFonts w:ascii="Georgia" w:hAnsi="Georgia"/>
          <w:b/>
          <w:bCs/>
          <w:sz w:val="18"/>
          <w:szCs w:val="18"/>
        </w:rPr>
        <w:t xml:space="preserve"> </w:t>
      </w:r>
    </w:p>
    <w:p w14:paraId="189B466F" w14:textId="2DB6C3C1" w:rsidR="00F1596A" w:rsidRPr="00B33186" w:rsidRDefault="00C87EE3" w:rsidP="00F1596A">
      <w:pPr>
        <w:spacing w:line="360" w:lineRule="auto"/>
        <w:rPr>
          <w:rFonts w:ascii="Georgia" w:hAnsi="Georgia"/>
          <w:b/>
          <w:bCs/>
          <w:sz w:val="18"/>
          <w:szCs w:val="18"/>
        </w:rPr>
      </w:pPr>
      <w:r>
        <w:rPr>
          <w:rFonts w:ascii="Georgia" w:hAnsi="Georgia"/>
          <w:b/>
          <w:bCs/>
          <w:noProof/>
          <w:sz w:val="18"/>
          <w:szCs w:val="18"/>
        </w:rPr>
        <w:lastRenderedPageBreak/>
        <w:drawing>
          <wp:inline distT="0" distB="0" distL="0" distR="0" wp14:anchorId="5780A053" wp14:editId="3E1C8988">
            <wp:extent cx="1702188" cy="1333804"/>
            <wp:effectExtent l="0" t="0" r="0" b="0"/>
            <wp:docPr id="27" name="Resim 27" descr="yiyece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yprus.png"/>
                    <pic:cNvPicPr/>
                  </pic:nvPicPr>
                  <pic:blipFill>
                    <a:blip r:embed="rId20">
                      <a:extLst>
                        <a:ext uri="{28A0092B-C50C-407E-A947-70E740481C1C}">
                          <a14:useLocalDpi xmlns:a14="http://schemas.microsoft.com/office/drawing/2010/main" val="0"/>
                        </a:ext>
                      </a:extLst>
                    </a:blip>
                    <a:stretch>
                      <a:fillRect/>
                    </a:stretch>
                  </pic:blipFill>
                  <pic:spPr>
                    <a:xfrm>
                      <a:off x="0" y="0"/>
                      <a:ext cx="1702188" cy="1333804"/>
                    </a:xfrm>
                    <a:prstGeom prst="rect">
                      <a:avLst/>
                    </a:prstGeom>
                  </pic:spPr>
                </pic:pic>
              </a:graphicData>
            </a:graphic>
          </wp:inline>
        </w:drawing>
      </w:r>
      <w:r w:rsidR="00F1596A" w:rsidRPr="00B33186">
        <w:rPr>
          <w:rFonts w:ascii="Georgia" w:hAnsi="Georgia"/>
          <w:b/>
          <w:bCs/>
          <w:sz w:val="18"/>
          <w:szCs w:val="18"/>
        </w:rPr>
        <w:br/>
      </w:r>
    </w:p>
    <w:p w14:paraId="17E9D26A" w14:textId="77777777" w:rsidR="00F1596A" w:rsidRPr="00B33186" w:rsidRDefault="00F1596A" w:rsidP="00F1596A">
      <w:pPr>
        <w:spacing w:line="360" w:lineRule="auto"/>
        <w:rPr>
          <w:rFonts w:ascii="Georgia" w:hAnsi="Georgia"/>
          <w:b/>
          <w:bCs/>
          <w:sz w:val="18"/>
          <w:szCs w:val="18"/>
        </w:rPr>
      </w:pPr>
      <w:r w:rsidRPr="00B33186">
        <w:rPr>
          <w:rFonts w:ascii="Georgia" w:hAnsi="Georgia"/>
          <w:b/>
          <w:bCs/>
          <w:sz w:val="18"/>
          <w:szCs w:val="18"/>
        </w:rPr>
        <w:t>Cyprus</w:t>
      </w:r>
    </w:p>
    <w:p w14:paraId="0039E7EE" w14:textId="77777777" w:rsidR="00F1596A" w:rsidRPr="00B33186" w:rsidRDefault="00F1596A" w:rsidP="00F1596A">
      <w:pPr>
        <w:spacing w:line="360" w:lineRule="auto"/>
        <w:rPr>
          <w:rFonts w:ascii="Georgia" w:hAnsi="Georgia"/>
          <w:b/>
          <w:bCs/>
          <w:sz w:val="18"/>
          <w:szCs w:val="18"/>
        </w:rPr>
      </w:pPr>
      <w:r w:rsidRPr="00B33186">
        <w:rPr>
          <w:rFonts w:ascii="Georgia" w:hAnsi="Georgia"/>
          <w:b/>
          <w:bCs/>
          <w:sz w:val="18"/>
          <w:szCs w:val="18"/>
        </w:rPr>
        <w:t>Alexandra Lund</w:t>
      </w:r>
      <w:r w:rsidRPr="00B33186">
        <w:rPr>
          <w:rFonts w:ascii="Georgia" w:hAnsi="Georgia"/>
          <w:b/>
          <w:bCs/>
          <w:sz w:val="18"/>
          <w:szCs w:val="18"/>
        </w:rPr>
        <w:br/>
        <w:t>Senator World Business Angels Investment Forum</w:t>
      </w:r>
      <w:r w:rsidRPr="00B33186">
        <w:rPr>
          <w:rFonts w:ascii="Georgia" w:hAnsi="Georgia"/>
          <w:b/>
          <w:bCs/>
          <w:sz w:val="18"/>
          <w:szCs w:val="18"/>
        </w:rPr>
        <w:br/>
      </w:r>
      <w:r w:rsidRPr="00B33186">
        <w:rPr>
          <w:rFonts w:ascii="Georgia" w:hAnsi="Georgia"/>
          <w:b/>
          <w:bCs/>
          <w:sz w:val="18"/>
          <w:szCs w:val="18"/>
        </w:rPr>
        <w:br/>
        <w:t>Founder &amp; CEO, Core Values Consulting</w:t>
      </w:r>
      <w:r>
        <w:rPr>
          <w:rFonts w:ascii="Georgia" w:hAnsi="Georgia"/>
          <w:b/>
          <w:bCs/>
          <w:sz w:val="18"/>
          <w:szCs w:val="18"/>
        </w:rPr>
        <w:t xml:space="preserve"> </w:t>
      </w:r>
      <w:r w:rsidRPr="00B33186">
        <w:rPr>
          <w:rFonts w:ascii="Georgia" w:hAnsi="Georgia"/>
          <w:b/>
          <w:bCs/>
          <w:sz w:val="18"/>
          <w:szCs w:val="18"/>
        </w:rPr>
        <w:t xml:space="preserve">I </w:t>
      </w:r>
      <w:r>
        <w:rPr>
          <w:rFonts w:ascii="Georgia" w:hAnsi="Georgia"/>
          <w:b/>
          <w:bCs/>
          <w:sz w:val="18"/>
          <w:szCs w:val="18"/>
        </w:rPr>
        <w:t xml:space="preserve"> </w:t>
      </w:r>
      <w:hyperlink r:id="rId21" w:history="1">
        <w:r w:rsidRPr="008C3FE9">
          <w:rPr>
            <w:rStyle w:val="Kpr"/>
            <w:rFonts w:ascii="Georgia" w:hAnsi="Georgia"/>
            <w:b/>
            <w:bCs/>
            <w:sz w:val="18"/>
            <w:szCs w:val="18"/>
          </w:rPr>
          <w:t>alexandra@values-consulting.com</w:t>
        </w:r>
      </w:hyperlink>
      <w:r w:rsidRPr="00B33186">
        <w:rPr>
          <w:rFonts w:ascii="Georgia" w:hAnsi="Georgia"/>
          <w:b/>
          <w:bCs/>
          <w:sz w:val="18"/>
          <w:szCs w:val="18"/>
        </w:rPr>
        <w:t xml:space="preserve"> </w:t>
      </w:r>
    </w:p>
    <w:p w14:paraId="48834A83" w14:textId="77777777" w:rsidR="00F1596A" w:rsidRPr="00B33186" w:rsidRDefault="00F1596A" w:rsidP="00F1596A">
      <w:pPr>
        <w:pBdr>
          <w:bottom w:val="single" w:sz="4" w:space="1" w:color="auto"/>
        </w:pBdr>
        <w:spacing w:line="360" w:lineRule="auto"/>
        <w:rPr>
          <w:rFonts w:ascii="Georgia" w:hAnsi="Georgia"/>
          <w:sz w:val="18"/>
          <w:szCs w:val="18"/>
        </w:rPr>
      </w:pPr>
    </w:p>
    <w:p w14:paraId="6FCE4E24"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br/>
        <w:t xml:space="preserve">“The approach </w:t>
      </w:r>
      <w:r w:rsidRPr="00B33186">
        <w:rPr>
          <w:rFonts w:ascii="Georgia" w:hAnsi="Georgia"/>
          <w:color w:val="000000" w:themeColor="text1"/>
          <w:sz w:val="18"/>
          <w:szCs w:val="18"/>
        </w:rPr>
        <w:t xml:space="preserve">The Republic of Cyprus took to fight the pandemic has proven to be a very effective due to the firm measures imposed by the government, the good will of the citizens to follow them, and the fact that the island has no hard borders with other countries in the continent. Having said that, the recent global developments, in light of COVID-19, have had a significant negative impact on the growth prospects </w:t>
      </w:r>
      <w:r w:rsidRPr="00B33186">
        <w:rPr>
          <w:rFonts w:ascii="Georgia" w:hAnsi="Georgia"/>
          <w:sz w:val="18"/>
          <w:szCs w:val="18"/>
        </w:rPr>
        <w:t xml:space="preserve">on the island; the impact of the Corona Virus was largely transmitted through a slowdown in major export and regional markets, a decrease in international travel and foreign flows, and a disruption in the services sector, while strictly implementing social divergence measures. </w:t>
      </w:r>
    </w:p>
    <w:p w14:paraId="5898BF66"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Cyprus’ economic health depends largely on three areas, which have been heavily affected, due to the strict lockdown measures the country chose to follow:</w:t>
      </w:r>
    </w:p>
    <w:p w14:paraId="76F3A3DD" w14:textId="77777777" w:rsidR="00F1596A" w:rsidRPr="00B33186" w:rsidRDefault="00F1596A" w:rsidP="00F1596A">
      <w:pPr>
        <w:pStyle w:val="ListeParagraf"/>
        <w:numPr>
          <w:ilvl w:val="0"/>
          <w:numId w:val="1"/>
        </w:numPr>
        <w:spacing w:line="360" w:lineRule="auto"/>
        <w:rPr>
          <w:rFonts w:ascii="Georgia" w:hAnsi="Georgia"/>
          <w:color w:val="000000" w:themeColor="text1"/>
          <w:sz w:val="18"/>
          <w:szCs w:val="18"/>
        </w:rPr>
      </w:pPr>
      <w:r w:rsidRPr="00B33186">
        <w:rPr>
          <w:rFonts w:ascii="Georgia" w:hAnsi="Georgia"/>
          <w:color w:val="000000" w:themeColor="text1"/>
          <w:sz w:val="18"/>
          <w:szCs w:val="18"/>
        </w:rPr>
        <w:t>Closing of borders, essentially leading to the total shut down of tourism</w:t>
      </w:r>
    </w:p>
    <w:p w14:paraId="7BE24021" w14:textId="77777777" w:rsidR="00F1596A" w:rsidRPr="00B33186" w:rsidRDefault="00F1596A" w:rsidP="00F1596A">
      <w:pPr>
        <w:pStyle w:val="ListeParagraf"/>
        <w:numPr>
          <w:ilvl w:val="0"/>
          <w:numId w:val="1"/>
        </w:numPr>
        <w:spacing w:line="360" w:lineRule="auto"/>
        <w:rPr>
          <w:rFonts w:ascii="Georgia" w:hAnsi="Georgia"/>
          <w:sz w:val="18"/>
          <w:szCs w:val="18"/>
        </w:rPr>
      </w:pPr>
      <w:r w:rsidRPr="00B33186">
        <w:rPr>
          <w:rFonts w:ascii="Georgia" w:hAnsi="Georgia"/>
          <w:sz w:val="18"/>
          <w:szCs w:val="18"/>
        </w:rPr>
        <w:t>Decline in demand in the corporate services sector</w:t>
      </w:r>
    </w:p>
    <w:p w14:paraId="31C33317" w14:textId="77777777" w:rsidR="00F1596A" w:rsidRPr="00B33186" w:rsidRDefault="00F1596A" w:rsidP="00F1596A">
      <w:pPr>
        <w:pStyle w:val="ListeParagraf"/>
        <w:numPr>
          <w:ilvl w:val="0"/>
          <w:numId w:val="1"/>
        </w:numPr>
        <w:spacing w:line="360" w:lineRule="auto"/>
        <w:rPr>
          <w:rFonts w:ascii="Georgia" w:hAnsi="Georgia"/>
          <w:sz w:val="18"/>
          <w:szCs w:val="18"/>
        </w:rPr>
      </w:pPr>
      <w:r w:rsidRPr="00B33186">
        <w:rPr>
          <w:rFonts w:ascii="Georgia" w:hAnsi="Georgia"/>
          <w:sz w:val="18"/>
          <w:szCs w:val="18"/>
        </w:rPr>
        <w:t>Closing of all non-essential retail stores and shops for the period of over eight (8) weeks</w:t>
      </w:r>
    </w:p>
    <w:p w14:paraId="288BD1FF"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 xml:space="preserve">The emerging crisis caused by the COVID-19 virus is global, and will continue to cause economic </w:t>
      </w:r>
      <w:r w:rsidRPr="00B33186">
        <w:rPr>
          <w:rFonts w:ascii="Georgia" w:hAnsi="Georgia"/>
          <w:color w:val="000000" w:themeColor="text1"/>
          <w:sz w:val="18"/>
          <w:szCs w:val="18"/>
        </w:rPr>
        <w:t xml:space="preserve">decline, uncertainty and </w:t>
      </w:r>
      <w:r w:rsidRPr="00B33186">
        <w:rPr>
          <w:rFonts w:ascii="Georgia" w:hAnsi="Georgia"/>
          <w:sz w:val="18"/>
          <w:szCs w:val="18"/>
        </w:rPr>
        <w:t xml:space="preserve">severe contraction. Being part of the global economy, Cyprus will continue to be negatively affected by this situation; the financial and economic impact on The Republic will be profound and this will affect the public sector and revenue. </w:t>
      </w:r>
    </w:p>
    <w:p w14:paraId="1703F8E8" w14:textId="77777777" w:rsidR="00F1596A" w:rsidRPr="00B33186" w:rsidRDefault="00F1596A" w:rsidP="00F1596A">
      <w:pPr>
        <w:spacing w:line="360" w:lineRule="auto"/>
        <w:rPr>
          <w:rFonts w:ascii="Georgia" w:hAnsi="Georgia"/>
          <w:sz w:val="18"/>
          <w:szCs w:val="18"/>
        </w:rPr>
      </w:pPr>
      <w:r w:rsidRPr="00B33186">
        <w:rPr>
          <w:rFonts w:ascii="Georgia" w:hAnsi="Georgia"/>
          <w:sz w:val="18"/>
          <w:szCs w:val="18"/>
        </w:rPr>
        <w:t xml:space="preserve">Having been hit by the second financial crisis in less than 10 years, Cyprus businesses are forced to adjust to the New Normal quickly. However, although the pandemic has set certain markets back drastically, it has also generated the right conditions for other markets to take a giant leap forward. </w:t>
      </w:r>
      <w:r w:rsidRPr="00B33186">
        <w:rPr>
          <w:rFonts w:ascii="Georgia" w:hAnsi="Georgia"/>
          <w:sz w:val="18"/>
          <w:szCs w:val="18"/>
          <w:lang w:val="en-GB"/>
        </w:rPr>
        <w:t>Entrepreneurs who are quicker to read the changing consumer behaviour will take a more active and profitable role in the post-pandemic business environment. Hence, new, exciting and profitable products and services can be created, facilitating stabilisation of the economy.”</w:t>
      </w:r>
    </w:p>
    <w:p w14:paraId="0E70AAE2" w14:textId="77777777" w:rsidR="00F1596A" w:rsidRPr="00B33186" w:rsidRDefault="00F1596A" w:rsidP="00F1596A">
      <w:pPr>
        <w:spacing w:line="360" w:lineRule="auto"/>
        <w:rPr>
          <w:rFonts w:ascii="Georgia" w:hAnsi="Georgia"/>
          <w:sz w:val="18"/>
          <w:szCs w:val="18"/>
        </w:rPr>
      </w:pPr>
    </w:p>
    <w:p w14:paraId="33810DAB" w14:textId="44FE203B" w:rsidR="00F1596A" w:rsidRDefault="00F1596A" w:rsidP="00642600">
      <w:pPr>
        <w:spacing w:line="360" w:lineRule="auto"/>
        <w:rPr>
          <w:rFonts w:ascii="Georgia" w:hAnsi="Georgia"/>
          <w:sz w:val="21"/>
          <w:szCs w:val="21"/>
        </w:rPr>
      </w:pPr>
    </w:p>
    <w:p w14:paraId="767EB134" w14:textId="77777777" w:rsidR="00B267EF" w:rsidRPr="00B33186" w:rsidRDefault="00B267EF" w:rsidP="00B267EF">
      <w:pPr>
        <w:spacing w:line="360" w:lineRule="auto"/>
        <w:rPr>
          <w:rFonts w:ascii="Georgia" w:hAnsi="Georgia"/>
          <w:sz w:val="18"/>
          <w:szCs w:val="18"/>
        </w:rPr>
      </w:pPr>
    </w:p>
    <w:p w14:paraId="756121AE" w14:textId="0B0F0978" w:rsidR="00B267EF" w:rsidRDefault="00C87EE3" w:rsidP="00B267EF">
      <w:pPr>
        <w:spacing w:line="360" w:lineRule="auto"/>
        <w:rPr>
          <w:rFonts w:ascii="Georgia" w:hAnsi="Georgia"/>
          <w:sz w:val="18"/>
          <w:szCs w:val="18"/>
        </w:rPr>
      </w:pPr>
      <w:r>
        <w:rPr>
          <w:rFonts w:ascii="Georgia" w:hAnsi="Georgia"/>
          <w:noProof/>
          <w:sz w:val="18"/>
          <w:szCs w:val="18"/>
        </w:rPr>
        <w:drawing>
          <wp:inline distT="0" distB="0" distL="0" distR="0" wp14:anchorId="5AEB0381" wp14:editId="55B099B8">
            <wp:extent cx="1689485" cy="1333804"/>
            <wp:effectExtent l="0" t="0" r="6350" b="0"/>
            <wp:docPr id="28" name="Resim 28"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eece.png"/>
                    <pic:cNvPicPr/>
                  </pic:nvPicPr>
                  <pic:blipFill>
                    <a:blip r:embed="rId22">
                      <a:extLst>
                        <a:ext uri="{28A0092B-C50C-407E-A947-70E740481C1C}">
                          <a14:useLocalDpi xmlns:a14="http://schemas.microsoft.com/office/drawing/2010/main" val="0"/>
                        </a:ext>
                      </a:extLst>
                    </a:blip>
                    <a:stretch>
                      <a:fillRect/>
                    </a:stretch>
                  </pic:blipFill>
                  <pic:spPr>
                    <a:xfrm>
                      <a:off x="0" y="0"/>
                      <a:ext cx="1689485" cy="1333804"/>
                    </a:xfrm>
                    <a:prstGeom prst="rect">
                      <a:avLst/>
                    </a:prstGeom>
                  </pic:spPr>
                </pic:pic>
              </a:graphicData>
            </a:graphic>
          </wp:inline>
        </w:drawing>
      </w:r>
    </w:p>
    <w:p w14:paraId="2A5611EA" w14:textId="77777777" w:rsidR="00B267EF" w:rsidRPr="00B33186" w:rsidRDefault="00B267EF" w:rsidP="00B267EF">
      <w:pPr>
        <w:spacing w:line="360" w:lineRule="auto"/>
        <w:rPr>
          <w:rFonts w:ascii="Georgia" w:hAnsi="Georgia"/>
          <w:b/>
          <w:bCs/>
          <w:sz w:val="18"/>
          <w:szCs w:val="18"/>
        </w:rPr>
      </w:pPr>
      <w:r>
        <w:rPr>
          <w:rFonts w:ascii="Georgia" w:hAnsi="Georgia"/>
          <w:b/>
          <w:bCs/>
          <w:sz w:val="18"/>
          <w:szCs w:val="18"/>
        </w:rPr>
        <w:t>Greece</w:t>
      </w:r>
    </w:p>
    <w:p w14:paraId="42FA01AB" w14:textId="77777777" w:rsidR="00B267EF" w:rsidRPr="00B33186" w:rsidRDefault="00B267EF" w:rsidP="00B267EF">
      <w:pPr>
        <w:spacing w:line="360" w:lineRule="auto"/>
        <w:rPr>
          <w:rFonts w:ascii="Georgia" w:hAnsi="Georgia"/>
          <w:b/>
          <w:bCs/>
          <w:sz w:val="18"/>
          <w:szCs w:val="18"/>
        </w:rPr>
      </w:pPr>
      <w:proofErr w:type="spellStart"/>
      <w:r w:rsidRPr="00B33186">
        <w:rPr>
          <w:rFonts w:ascii="Georgia" w:hAnsi="Georgia"/>
          <w:b/>
          <w:bCs/>
          <w:sz w:val="18"/>
          <w:szCs w:val="18"/>
        </w:rPr>
        <w:t>Dimitrios</w:t>
      </w:r>
      <w:proofErr w:type="spellEnd"/>
      <w:r w:rsidRPr="00B33186">
        <w:rPr>
          <w:rFonts w:ascii="Georgia" w:hAnsi="Georgia"/>
          <w:b/>
          <w:bCs/>
          <w:sz w:val="18"/>
          <w:szCs w:val="18"/>
        </w:rPr>
        <w:t xml:space="preserve"> </w:t>
      </w:r>
      <w:proofErr w:type="spellStart"/>
      <w:r w:rsidRPr="00B33186">
        <w:rPr>
          <w:rFonts w:ascii="Georgia" w:hAnsi="Georgia"/>
          <w:b/>
          <w:bCs/>
          <w:sz w:val="18"/>
          <w:szCs w:val="18"/>
        </w:rPr>
        <w:t>Matsakis</w:t>
      </w:r>
      <w:proofErr w:type="spellEnd"/>
      <w:r w:rsidRPr="00B33186">
        <w:rPr>
          <w:rFonts w:ascii="Georgia" w:hAnsi="Georgia"/>
          <w:b/>
          <w:bCs/>
          <w:sz w:val="18"/>
          <w:szCs w:val="18"/>
        </w:rPr>
        <w:t xml:space="preserve">, </w:t>
      </w:r>
      <w:r w:rsidRPr="00B33186">
        <w:rPr>
          <w:rFonts w:ascii="Georgia" w:hAnsi="Georgia"/>
          <w:b/>
          <w:bCs/>
          <w:sz w:val="18"/>
          <w:szCs w:val="18"/>
        </w:rPr>
        <w:br/>
      </w:r>
      <w:r>
        <w:rPr>
          <w:rFonts w:ascii="Georgia" w:hAnsi="Georgia"/>
          <w:b/>
          <w:bCs/>
          <w:sz w:val="18"/>
          <w:szCs w:val="18"/>
        </w:rPr>
        <w:t>International Partner</w:t>
      </w:r>
      <w:r w:rsidRPr="00B33186">
        <w:rPr>
          <w:rFonts w:ascii="Georgia" w:hAnsi="Georgia"/>
          <w:b/>
          <w:bCs/>
          <w:sz w:val="18"/>
          <w:szCs w:val="18"/>
        </w:rPr>
        <w:t xml:space="preserve"> World Business Angels Investment Forum</w:t>
      </w:r>
      <w:r w:rsidRPr="00B33186">
        <w:rPr>
          <w:rFonts w:ascii="Georgia" w:hAnsi="Georgia"/>
          <w:b/>
          <w:bCs/>
          <w:sz w:val="18"/>
          <w:szCs w:val="18"/>
        </w:rPr>
        <w:br/>
      </w:r>
      <w:r w:rsidRPr="00B33186">
        <w:rPr>
          <w:rFonts w:ascii="Georgia" w:hAnsi="Georgia"/>
          <w:b/>
          <w:bCs/>
          <w:sz w:val="18"/>
          <w:szCs w:val="18"/>
        </w:rPr>
        <w:br/>
        <w:t xml:space="preserve">Partner of the P.L.A.N, Greece I </w:t>
      </w:r>
      <w:r>
        <w:rPr>
          <w:rFonts w:ascii="Georgia" w:hAnsi="Georgia"/>
          <w:b/>
          <w:bCs/>
          <w:sz w:val="18"/>
          <w:szCs w:val="18"/>
        </w:rPr>
        <w:t xml:space="preserve">+30 693 615 0887 I </w:t>
      </w:r>
      <w:hyperlink r:id="rId23" w:history="1">
        <w:r w:rsidRPr="008C3FE9">
          <w:rPr>
            <w:rStyle w:val="Kpr"/>
            <w:rFonts w:ascii="Georgia" w:hAnsi="Georgia"/>
            <w:b/>
            <w:bCs/>
            <w:sz w:val="18"/>
            <w:szCs w:val="18"/>
          </w:rPr>
          <w:t>alexandra@values-consulting.com</w:t>
        </w:r>
      </w:hyperlink>
      <w:r w:rsidRPr="00B33186">
        <w:rPr>
          <w:rFonts w:ascii="Georgia" w:hAnsi="Georgia"/>
          <w:b/>
          <w:bCs/>
          <w:sz w:val="18"/>
          <w:szCs w:val="18"/>
        </w:rPr>
        <w:t xml:space="preserve"> </w:t>
      </w:r>
    </w:p>
    <w:p w14:paraId="0C1ED7CA" w14:textId="77777777" w:rsidR="00B267EF" w:rsidRPr="00B33186" w:rsidRDefault="00B267EF" w:rsidP="00B267EF">
      <w:pPr>
        <w:pBdr>
          <w:bottom w:val="single" w:sz="4" w:space="1" w:color="auto"/>
        </w:pBdr>
        <w:spacing w:line="360" w:lineRule="auto"/>
        <w:rPr>
          <w:rFonts w:ascii="Georgia" w:hAnsi="Georgia"/>
          <w:sz w:val="18"/>
          <w:szCs w:val="18"/>
        </w:rPr>
      </w:pPr>
    </w:p>
    <w:p w14:paraId="16490B9F" w14:textId="77777777" w:rsidR="00B267EF" w:rsidRDefault="00B267EF" w:rsidP="00B267EF">
      <w:pPr>
        <w:spacing w:line="360" w:lineRule="auto"/>
        <w:jc w:val="both"/>
        <w:rPr>
          <w:rFonts w:ascii="Georgia" w:hAnsi="Georgia"/>
          <w:sz w:val="18"/>
          <w:szCs w:val="18"/>
        </w:rPr>
      </w:pPr>
    </w:p>
    <w:p w14:paraId="0B4F7ED3"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 xml:space="preserve">When Greek startups like </w:t>
      </w:r>
      <w:proofErr w:type="spellStart"/>
      <w:r w:rsidRPr="00B33186">
        <w:rPr>
          <w:rFonts w:ascii="Georgia" w:hAnsi="Georgia"/>
          <w:sz w:val="18"/>
          <w:szCs w:val="18"/>
        </w:rPr>
        <w:t>Blueground</w:t>
      </w:r>
      <w:proofErr w:type="spellEnd"/>
      <w:r w:rsidRPr="00B33186">
        <w:rPr>
          <w:rFonts w:ascii="Georgia" w:hAnsi="Georgia"/>
          <w:sz w:val="18"/>
          <w:szCs w:val="18"/>
        </w:rPr>
        <w:t xml:space="preserve"> show the door to 25% of their workforce, this may certainly be considered very unpleasant, though expected. Every single team in the tourism, leisure, and transport sectors has to proceed to a dramatic review of its growth plans.  </w:t>
      </w:r>
    </w:p>
    <w:p w14:paraId="03C110A4"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 xml:space="preserve">Nevertheless, when established teams backed with eight-figures by respected international investors such as Beat or Workable lay off a part of their human resources, this may very well prove dangerous. </w:t>
      </w:r>
    </w:p>
    <w:p w14:paraId="20A80898"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Such aggressive strategies may seriously affect the credibility of the Greek startup ecosystem, currently under development and quite a few years away from the Premier League. The required credibility will not flourish by means of entrepreneurship awards being amply distributed across the country; it won’t be won by some seed or even Series A rounds here and there either, or by hiring resources during our current unemployment levels, reaching between 20 and 40% among young professionals. It certainly won’t be reached through State or everlasting European grants nor sustained by self-flattering coverage in the local press. Credibility is won by steady growth in sales, synergies, and resources in markets much bigger than Greece. Credibility is definitively won by adopting a culture – some argue this latter eats strategy for breakfast.</w:t>
      </w:r>
    </w:p>
    <w:p w14:paraId="695E7EB7"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In countries such as Greece, the preference of young people for positions in the greater Public sector or in large corporate environments is devastating – someone may only imagine how this tendency has and will continue to proliferate throughout the pandemic. What our young ones may not know is that the financial crises such as the one initiated in 2008/2009 and similar periods of tremendous uncertainty saw the birth of many unicorns and unicorn-</w:t>
      </w:r>
      <w:proofErr w:type="spellStart"/>
      <w:r w:rsidRPr="00B33186">
        <w:rPr>
          <w:rFonts w:ascii="Georgia" w:hAnsi="Georgia"/>
          <w:sz w:val="18"/>
          <w:szCs w:val="18"/>
        </w:rPr>
        <w:t>ish</w:t>
      </w:r>
      <w:proofErr w:type="spellEnd"/>
      <w:r w:rsidRPr="00B33186">
        <w:rPr>
          <w:rFonts w:ascii="Georgia" w:hAnsi="Georgia"/>
          <w:sz w:val="18"/>
          <w:szCs w:val="18"/>
        </w:rPr>
        <w:t xml:space="preserve"> ventures such as Dropbox, Uber, </w:t>
      </w:r>
      <w:proofErr w:type="spellStart"/>
      <w:r w:rsidRPr="00B33186">
        <w:rPr>
          <w:rFonts w:ascii="Georgia" w:hAnsi="Georgia"/>
          <w:sz w:val="18"/>
          <w:szCs w:val="18"/>
        </w:rPr>
        <w:t>Github</w:t>
      </w:r>
      <w:proofErr w:type="spellEnd"/>
      <w:r w:rsidRPr="00B33186">
        <w:rPr>
          <w:rFonts w:ascii="Georgia" w:hAnsi="Georgia"/>
          <w:sz w:val="18"/>
          <w:szCs w:val="18"/>
        </w:rPr>
        <w:t xml:space="preserve">, Slack among many other. They may also not know that over the next ten years more than 50% of the top500 of </w:t>
      </w:r>
      <w:proofErr w:type="spellStart"/>
      <w:r w:rsidRPr="00B33186">
        <w:rPr>
          <w:rFonts w:ascii="Georgia" w:hAnsi="Georgia"/>
          <w:sz w:val="18"/>
          <w:szCs w:val="18"/>
        </w:rPr>
        <w:t>Standard&amp;Poor’s</w:t>
      </w:r>
      <w:proofErr w:type="spellEnd"/>
      <w:r w:rsidRPr="00B33186">
        <w:rPr>
          <w:rFonts w:ascii="Georgia" w:hAnsi="Georgia"/>
          <w:sz w:val="18"/>
          <w:szCs w:val="18"/>
        </w:rPr>
        <w:t xml:space="preserve"> will get off the grass leaving their place to other, more innovating companies. What they do know though is that paychecks remain small while living costs are high. And they do get to know the local, still immature yet active ecosystem with business angels, VCs, related actors and networks of people in and out of the country. </w:t>
      </w:r>
    </w:p>
    <w:p w14:paraId="693027F7"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 xml:space="preserve">Perhaps the only European country in a continuous state of crisis over the last ten years, Greece and its economy have had to and are still facing the covid-19 challenge; the country has reacted in an exemplary manner from the Health and population </w:t>
      </w:r>
      <w:r w:rsidRPr="00B33186">
        <w:rPr>
          <w:rFonts w:ascii="Georgia" w:hAnsi="Georgia"/>
          <w:sz w:val="18"/>
          <w:szCs w:val="18"/>
        </w:rPr>
        <w:lastRenderedPageBreak/>
        <w:t>safety perspective. The so far slow but steady economic recovery –after a one-year-long expected recession, is likely to accelerate through public investment, big projects and infrastructure development and overall modernization, whereas the pandemic appears unlikely to have a major impact on the expected development plans.</w:t>
      </w:r>
    </w:p>
    <w:p w14:paraId="7192D92D" w14:textId="1A535E0E" w:rsidR="00B267EF" w:rsidRPr="00B267EF" w:rsidRDefault="00B267EF" w:rsidP="00B267EF">
      <w:pPr>
        <w:spacing w:line="360" w:lineRule="auto"/>
        <w:rPr>
          <w:rFonts w:ascii="Georgia" w:hAnsi="Georgia"/>
          <w:sz w:val="18"/>
          <w:szCs w:val="18"/>
        </w:rPr>
      </w:pPr>
      <w:r w:rsidRPr="00B33186">
        <w:rPr>
          <w:rFonts w:ascii="Georgia" w:hAnsi="Georgia"/>
          <w:i/>
          <w:sz w:val="18"/>
          <w:szCs w:val="18"/>
        </w:rPr>
        <w:t xml:space="preserve">“Ta </w:t>
      </w:r>
      <w:proofErr w:type="spellStart"/>
      <w:r w:rsidRPr="00B33186">
        <w:rPr>
          <w:rFonts w:ascii="Georgia" w:hAnsi="Georgia"/>
          <w:i/>
          <w:sz w:val="18"/>
          <w:szCs w:val="18"/>
        </w:rPr>
        <w:t>panta</w:t>
      </w:r>
      <w:proofErr w:type="spellEnd"/>
      <w:r w:rsidRPr="00B33186">
        <w:rPr>
          <w:rFonts w:ascii="Georgia" w:hAnsi="Georgia"/>
          <w:i/>
          <w:sz w:val="18"/>
          <w:szCs w:val="18"/>
        </w:rPr>
        <w:t xml:space="preserve"> rei” (generally translated as: everything flows)</w:t>
      </w:r>
      <w:r w:rsidRPr="00B33186">
        <w:rPr>
          <w:rFonts w:ascii="Georgia" w:hAnsi="Georgia"/>
          <w:sz w:val="18"/>
          <w:szCs w:val="18"/>
        </w:rPr>
        <w:t xml:space="preserve">, is a famous quote from ancient Greece. And when looking for contexts where this may be true, it is very hard not to think of entrepreneurship. Circumstances such as those we are currently experiencing are the stuff which makes existing teams stronger, and also which drives focused, obsessed and ambitious teams to rise. Startups are the product of creative people reluctant to work in big firms. The few, who will dare to be creative, will be given a large array of opportunities for success. These will also hopefully be the pioneers to show the pathway to many more.  </w:t>
      </w:r>
    </w:p>
    <w:p w14:paraId="29A275A8" w14:textId="77777777" w:rsidR="00B267EF" w:rsidRDefault="00B267EF" w:rsidP="00B267EF">
      <w:pPr>
        <w:pBdr>
          <w:bottom w:val="single" w:sz="4" w:space="1" w:color="auto"/>
        </w:pBdr>
        <w:spacing w:line="360" w:lineRule="auto"/>
        <w:rPr>
          <w:rFonts w:ascii="Georgia" w:hAnsi="Georgia"/>
          <w:sz w:val="18"/>
          <w:szCs w:val="18"/>
        </w:rPr>
      </w:pPr>
    </w:p>
    <w:p w14:paraId="58886D7F" w14:textId="77777777" w:rsidR="00B267EF" w:rsidRDefault="00B267EF" w:rsidP="00B267EF">
      <w:pPr>
        <w:spacing w:line="360" w:lineRule="auto"/>
        <w:jc w:val="both"/>
        <w:rPr>
          <w:rFonts w:ascii="Georgia" w:hAnsi="Georgia"/>
          <w:sz w:val="18"/>
          <w:szCs w:val="18"/>
        </w:rPr>
      </w:pPr>
    </w:p>
    <w:p w14:paraId="04DD7536" w14:textId="77777777" w:rsidR="00B267EF" w:rsidRPr="00B33186" w:rsidRDefault="00B267EF" w:rsidP="00B267EF">
      <w:pPr>
        <w:spacing w:line="360" w:lineRule="auto"/>
        <w:rPr>
          <w:rFonts w:ascii="Georgia" w:hAnsi="Georgia"/>
          <w:sz w:val="18"/>
          <w:szCs w:val="18"/>
        </w:rPr>
      </w:pPr>
      <w:proofErr w:type="spellStart"/>
      <w:r w:rsidRPr="00B33186">
        <w:rPr>
          <w:rFonts w:ascii="Georgia" w:hAnsi="Georgia"/>
          <w:sz w:val="18"/>
          <w:szCs w:val="18"/>
        </w:rPr>
        <w:t>Ότ</w:t>
      </w:r>
      <w:proofErr w:type="spellEnd"/>
      <w:r w:rsidRPr="00B33186">
        <w:rPr>
          <w:rFonts w:ascii="Georgia" w:hAnsi="Georgia"/>
          <w:sz w:val="18"/>
          <w:szCs w:val="18"/>
        </w:rPr>
        <w:t xml:space="preserve">αν </w:t>
      </w:r>
      <w:proofErr w:type="spellStart"/>
      <w:r w:rsidRPr="00B33186">
        <w:rPr>
          <w:rFonts w:ascii="Georgia" w:hAnsi="Georgia"/>
          <w:sz w:val="18"/>
          <w:szCs w:val="18"/>
        </w:rPr>
        <w:t>ελληνικές</w:t>
      </w:r>
      <w:proofErr w:type="spellEnd"/>
      <w:r w:rsidRPr="00B33186">
        <w:rPr>
          <w:rFonts w:ascii="Georgia" w:hAnsi="Georgia"/>
          <w:sz w:val="18"/>
          <w:szCs w:val="18"/>
        </w:rPr>
        <w:t xml:space="preserve"> </w:t>
      </w:r>
      <w:proofErr w:type="spellStart"/>
      <w:r w:rsidRPr="00B33186">
        <w:rPr>
          <w:rFonts w:ascii="Georgia" w:hAnsi="Georgia"/>
          <w:sz w:val="18"/>
          <w:szCs w:val="18"/>
        </w:rPr>
        <w:t>στ</w:t>
      </w:r>
      <w:proofErr w:type="spellEnd"/>
      <w:r w:rsidRPr="00B33186">
        <w:rPr>
          <w:rFonts w:ascii="Georgia" w:hAnsi="Georgia"/>
          <w:sz w:val="18"/>
          <w:szCs w:val="18"/>
        </w:rPr>
        <w:t>αρταπς όπ</w:t>
      </w:r>
      <w:proofErr w:type="spellStart"/>
      <w:r w:rsidRPr="00B33186">
        <w:rPr>
          <w:rFonts w:ascii="Georgia" w:hAnsi="Georgia"/>
          <w:sz w:val="18"/>
          <w:szCs w:val="18"/>
        </w:rPr>
        <w:t>ως</w:t>
      </w:r>
      <w:proofErr w:type="spellEnd"/>
      <w:r w:rsidRPr="00B33186">
        <w:rPr>
          <w:rFonts w:ascii="Georgia" w:hAnsi="Georgia"/>
          <w:sz w:val="18"/>
          <w:szCs w:val="18"/>
        </w:rPr>
        <w:t xml:space="preserve"> η </w:t>
      </w:r>
      <w:proofErr w:type="spellStart"/>
      <w:r w:rsidRPr="00B33186">
        <w:rPr>
          <w:rFonts w:ascii="Georgia" w:hAnsi="Georgia"/>
          <w:sz w:val="18"/>
          <w:szCs w:val="18"/>
        </w:rPr>
        <w:t>Blueground</w:t>
      </w:r>
      <w:proofErr w:type="spellEnd"/>
      <w:r w:rsidRPr="00B33186">
        <w:rPr>
          <w:rFonts w:ascii="Georgia" w:hAnsi="Georgia"/>
          <w:sz w:val="18"/>
          <w:szCs w:val="18"/>
        </w:rPr>
        <w:t xml:space="preserve"> απ</w:t>
      </w:r>
      <w:proofErr w:type="spellStart"/>
      <w:r w:rsidRPr="00B33186">
        <w:rPr>
          <w:rFonts w:ascii="Georgia" w:hAnsi="Georgia"/>
          <w:sz w:val="18"/>
          <w:szCs w:val="18"/>
        </w:rPr>
        <w:t>ολύουν</w:t>
      </w:r>
      <w:proofErr w:type="spellEnd"/>
      <w:r w:rsidRPr="00B33186">
        <w:rPr>
          <w:rFonts w:ascii="Georgia" w:hAnsi="Georgia"/>
          <w:sz w:val="18"/>
          <w:szCs w:val="18"/>
        </w:rPr>
        <w:t xml:space="preserve"> </w:t>
      </w:r>
      <w:proofErr w:type="spellStart"/>
      <w:r w:rsidRPr="00B33186">
        <w:rPr>
          <w:rFonts w:ascii="Georgia" w:hAnsi="Georgia"/>
          <w:sz w:val="18"/>
          <w:szCs w:val="18"/>
        </w:rPr>
        <w:t>εν</w:t>
      </w:r>
      <w:proofErr w:type="spellEnd"/>
      <w:r w:rsidRPr="00B33186">
        <w:rPr>
          <w:rFonts w:ascii="Georgia" w:hAnsi="Georgia"/>
          <w:sz w:val="18"/>
          <w:szCs w:val="18"/>
        </w:rPr>
        <w:t xml:space="preserve"> </w:t>
      </w:r>
      <w:proofErr w:type="spellStart"/>
      <w:r w:rsidRPr="00B33186">
        <w:rPr>
          <w:rFonts w:ascii="Georgia" w:hAnsi="Georgia"/>
          <w:sz w:val="18"/>
          <w:szCs w:val="18"/>
        </w:rPr>
        <w:t>μέσω</w:t>
      </w:r>
      <w:proofErr w:type="spellEnd"/>
      <w:r w:rsidRPr="00B33186">
        <w:rPr>
          <w:rFonts w:ascii="Georgia" w:hAnsi="Georgia"/>
          <w:sz w:val="18"/>
          <w:szCs w:val="18"/>
        </w:rPr>
        <w:t xml:space="preserve"> </w:t>
      </w:r>
      <w:proofErr w:type="spellStart"/>
      <w:r w:rsidRPr="00B33186">
        <w:rPr>
          <w:rFonts w:ascii="Georgia" w:hAnsi="Georgia"/>
          <w:sz w:val="18"/>
          <w:szCs w:val="18"/>
        </w:rPr>
        <w:t>covid</w:t>
      </w:r>
      <w:proofErr w:type="spellEnd"/>
      <w:r w:rsidRPr="00B33186">
        <w:rPr>
          <w:rFonts w:ascii="Georgia" w:hAnsi="Georgia"/>
          <w:sz w:val="18"/>
          <w:szCs w:val="18"/>
        </w:rPr>
        <w:t xml:space="preserve"> </w:t>
      </w:r>
      <w:proofErr w:type="spellStart"/>
      <w:r w:rsidRPr="00B33186">
        <w:rPr>
          <w:rFonts w:ascii="Georgia" w:hAnsi="Georgia"/>
          <w:sz w:val="18"/>
          <w:szCs w:val="18"/>
        </w:rPr>
        <w:t>το</w:t>
      </w:r>
      <w:proofErr w:type="spellEnd"/>
      <w:r w:rsidRPr="00B33186">
        <w:rPr>
          <w:rFonts w:ascii="Georgia" w:hAnsi="Georgia"/>
          <w:sz w:val="18"/>
          <w:szCs w:val="18"/>
        </w:rPr>
        <w:t xml:space="preserve"> 25% </w:t>
      </w:r>
      <w:proofErr w:type="spellStart"/>
      <w:r w:rsidRPr="00B33186">
        <w:rPr>
          <w:rFonts w:ascii="Georgia" w:hAnsi="Georgia"/>
          <w:sz w:val="18"/>
          <w:szCs w:val="18"/>
        </w:rPr>
        <w:t>των</w:t>
      </w:r>
      <w:proofErr w:type="spellEnd"/>
      <w:r w:rsidRPr="00B33186">
        <w:rPr>
          <w:rFonts w:ascii="Georgia" w:hAnsi="Georgia"/>
          <w:sz w:val="18"/>
          <w:szCs w:val="18"/>
        </w:rPr>
        <w:t xml:space="preserve"> </w:t>
      </w:r>
      <w:proofErr w:type="spellStart"/>
      <w:r w:rsidRPr="00B33186">
        <w:rPr>
          <w:rFonts w:ascii="Georgia" w:hAnsi="Georgia"/>
          <w:sz w:val="18"/>
          <w:szCs w:val="18"/>
        </w:rPr>
        <w:t>εργ</w:t>
      </w:r>
      <w:proofErr w:type="spellEnd"/>
      <w:r w:rsidRPr="00B33186">
        <w:rPr>
          <w:rFonts w:ascii="Georgia" w:hAnsi="Georgia"/>
          <w:sz w:val="18"/>
          <w:szCs w:val="18"/>
        </w:rPr>
        <w:t xml:space="preserve">αζομένων </w:t>
      </w:r>
      <w:proofErr w:type="spellStart"/>
      <w:r w:rsidRPr="00B33186">
        <w:rPr>
          <w:rFonts w:ascii="Georgia" w:hAnsi="Georgia"/>
          <w:sz w:val="18"/>
          <w:szCs w:val="18"/>
        </w:rPr>
        <w:t>τους</w:t>
      </w:r>
      <w:proofErr w:type="spellEnd"/>
      <w:r w:rsidRPr="00B33186">
        <w:rPr>
          <w:rFonts w:ascii="Georgia" w:hAnsi="Georgia"/>
          <w:sz w:val="18"/>
          <w:szCs w:val="18"/>
        </w:rPr>
        <w:t>, α</w:t>
      </w:r>
      <w:proofErr w:type="spellStart"/>
      <w:r w:rsidRPr="00B33186">
        <w:rPr>
          <w:rFonts w:ascii="Georgia" w:hAnsi="Georgia"/>
          <w:sz w:val="18"/>
          <w:szCs w:val="18"/>
        </w:rPr>
        <w:t>υτό</w:t>
      </w:r>
      <w:proofErr w:type="spellEnd"/>
      <w:r w:rsidRPr="00B33186">
        <w:rPr>
          <w:rFonts w:ascii="Georgia" w:hAnsi="Georgia"/>
          <w:sz w:val="18"/>
          <w:szCs w:val="18"/>
        </w:rPr>
        <w:t xml:space="preserve"> μπ</w:t>
      </w:r>
      <w:proofErr w:type="spellStart"/>
      <w:r w:rsidRPr="00B33186">
        <w:rPr>
          <w:rFonts w:ascii="Georgia" w:hAnsi="Georgia"/>
          <w:sz w:val="18"/>
          <w:szCs w:val="18"/>
        </w:rPr>
        <w:t>ορεί</w:t>
      </w:r>
      <w:proofErr w:type="spellEnd"/>
      <w:r w:rsidRPr="00B33186">
        <w:rPr>
          <w:rFonts w:ascii="Georgia" w:hAnsi="Georgia"/>
          <w:sz w:val="18"/>
          <w:szCs w:val="18"/>
        </w:rPr>
        <w:t xml:space="preserve"> να </w:t>
      </w:r>
      <w:proofErr w:type="spellStart"/>
      <w:r w:rsidRPr="00B33186">
        <w:rPr>
          <w:rFonts w:ascii="Georgia" w:hAnsi="Georgia"/>
          <w:sz w:val="18"/>
          <w:szCs w:val="18"/>
        </w:rPr>
        <w:t>θεωρηθεί</w:t>
      </w:r>
      <w:proofErr w:type="spellEnd"/>
      <w:r w:rsidRPr="00B33186">
        <w:rPr>
          <w:rFonts w:ascii="Georgia" w:hAnsi="Georgia"/>
          <w:sz w:val="18"/>
          <w:szCs w:val="18"/>
        </w:rPr>
        <w:t xml:space="preserve"> </w:t>
      </w:r>
      <w:proofErr w:type="spellStart"/>
      <w:r w:rsidRPr="00B33186">
        <w:rPr>
          <w:rFonts w:ascii="Georgia" w:hAnsi="Georgia"/>
          <w:sz w:val="18"/>
          <w:szCs w:val="18"/>
        </w:rPr>
        <w:t>δυσάρεστο</w:t>
      </w:r>
      <w:proofErr w:type="spellEnd"/>
      <w:r w:rsidRPr="00B33186">
        <w:rPr>
          <w:rFonts w:ascii="Georgia" w:hAnsi="Georgia"/>
          <w:sz w:val="18"/>
          <w:szCs w:val="18"/>
        </w:rPr>
        <w:t xml:space="preserve"> α</w:t>
      </w:r>
      <w:proofErr w:type="spellStart"/>
      <w:r w:rsidRPr="00B33186">
        <w:rPr>
          <w:rFonts w:ascii="Georgia" w:hAnsi="Georgia"/>
          <w:sz w:val="18"/>
          <w:szCs w:val="18"/>
        </w:rPr>
        <w:t>λλά</w:t>
      </w:r>
      <w:proofErr w:type="spellEnd"/>
      <w:r w:rsidRPr="00B33186">
        <w:rPr>
          <w:rFonts w:ascii="Georgia" w:hAnsi="Georgia"/>
          <w:sz w:val="18"/>
          <w:szCs w:val="18"/>
        </w:rPr>
        <w:t xml:space="preserve"> ανα</w:t>
      </w:r>
      <w:proofErr w:type="spellStart"/>
      <w:r w:rsidRPr="00B33186">
        <w:rPr>
          <w:rFonts w:ascii="Georgia" w:hAnsi="Georgia"/>
          <w:sz w:val="18"/>
          <w:szCs w:val="18"/>
        </w:rPr>
        <w:t>μενόμενο</w:t>
      </w:r>
      <w:proofErr w:type="spellEnd"/>
      <w:r w:rsidRPr="00B33186">
        <w:rPr>
          <w:rFonts w:ascii="Georgia" w:hAnsi="Georgia"/>
          <w:sz w:val="18"/>
          <w:szCs w:val="18"/>
        </w:rPr>
        <w:t xml:space="preserve">. </w:t>
      </w:r>
      <w:proofErr w:type="spellStart"/>
      <w:r w:rsidRPr="00B33186">
        <w:rPr>
          <w:rFonts w:ascii="Georgia" w:hAnsi="Georgia"/>
          <w:sz w:val="18"/>
          <w:szCs w:val="18"/>
        </w:rPr>
        <w:t>Οι</w:t>
      </w:r>
      <w:proofErr w:type="spellEnd"/>
      <w:r w:rsidRPr="00B33186">
        <w:rPr>
          <w:rFonts w:ascii="Georgia" w:hAnsi="Georgia"/>
          <w:sz w:val="18"/>
          <w:szCs w:val="18"/>
        </w:rPr>
        <w:t xml:space="preserve"> </w:t>
      </w:r>
      <w:proofErr w:type="spellStart"/>
      <w:r w:rsidRPr="00B33186">
        <w:rPr>
          <w:rFonts w:ascii="Georgia" w:hAnsi="Georgia"/>
          <w:sz w:val="18"/>
          <w:szCs w:val="18"/>
        </w:rPr>
        <w:t>ομάδες</w:t>
      </w:r>
      <w:proofErr w:type="spellEnd"/>
      <w:r w:rsidRPr="00B33186">
        <w:rPr>
          <w:rFonts w:ascii="Georgia" w:hAnsi="Georgia"/>
          <w:sz w:val="18"/>
          <w:szCs w:val="18"/>
        </w:rPr>
        <w:t xml:space="preserve"> π</w:t>
      </w:r>
      <w:proofErr w:type="spellStart"/>
      <w:r w:rsidRPr="00B33186">
        <w:rPr>
          <w:rFonts w:ascii="Georgia" w:hAnsi="Georgia"/>
          <w:sz w:val="18"/>
          <w:szCs w:val="18"/>
        </w:rPr>
        <w:t>ου</w:t>
      </w:r>
      <w:proofErr w:type="spellEnd"/>
      <w:r w:rsidRPr="00B33186">
        <w:rPr>
          <w:rFonts w:ascii="Georgia" w:hAnsi="Georgia"/>
          <w:sz w:val="18"/>
          <w:szCs w:val="18"/>
        </w:rPr>
        <w:t xml:space="preserve"> </w:t>
      </w:r>
      <w:proofErr w:type="spellStart"/>
      <w:r w:rsidRPr="00B33186">
        <w:rPr>
          <w:rFonts w:ascii="Georgia" w:hAnsi="Georgia"/>
          <w:sz w:val="18"/>
          <w:szCs w:val="18"/>
        </w:rPr>
        <w:t>δρ</w:t>
      </w:r>
      <w:proofErr w:type="spellEnd"/>
      <w:r w:rsidRPr="00B33186">
        <w:rPr>
          <w:rFonts w:ascii="Georgia" w:hAnsi="Georgia"/>
          <w:sz w:val="18"/>
          <w:szCs w:val="18"/>
        </w:rPr>
        <w:t xml:space="preserve">αστηριοποιούνται </w:t>
      </w:r>
      <w:proofErr w:type="spellStart"/>
      <w:r w:rsidRPr="00B33186">
        <w:rPr>
          <w:rFonts w:ascii="Georgia" w:hAnsi="Georgia"/>
          <w:sz w:val="18"/>
          <w:szCs w:val="18"/>
        </w:rPr>
        <w:t>στους</w:t>
      </w:r>
      <w:proofErr w:type="spellEnd"/>
      <w:r w:rsidRPr="00B33186">
        <w:rPr>
          <w:rFonts w:ascii="Georgia" w:hAnsi="Georgia"/>
          <w:sz w:val="18"/>
          <w:szCs w:val="18"/>
        </w:rPr>
        <w:t xml:space="preserve"> </w:t>
      </w:r>
      <w:proofErr w:type="spellStart"/>
      <w:r w:rsidRPr="00B33186">
        <w:rPr>
          <w:rFonts w:ascii="Georgia" w:hAnsi="Georgia"/>
          <w:sz w:val="18"/>
          <w:szCs w:val="18"/>
        </w:rPr>
        <w:t>τομείς</w:t>
      </w:r>
      <w:proofErr w:type="spellEnd"/>
      <w:r w:rsidRPr="00B33186">
        <w:rPr>
          <w:rFonts w:ascii="Georgia" w:hAnsi="Georgia"/>
          <w:sz w:val="18"/>
          <w:szCs w:val="18"/>
        </w:rPr>
        <w:t xml:space="preserve"> </w:t>
      </w:r>
      <w:proofErr w:type="spellStart"/>
      <w:r w:rsidRPr="00B33186">
        <w:rPr>
          <w:rFonts w:ascii="Georgia" w:hAnsi="Georgia"/>
          <w:sz w:val="18"/>
          <w:szCs w:val="18"/>
        </w:rPr>
        <w:t>του</w:t>
      </w:r>
      <w:proofErr w:type="spellEnd"/>
      <w:r w:rsidRPr="00B33186">
        <w:rPr>
          <w:rFonts w:ascii="Georgia" w:hAnsi="Georgia"/>
          <w:sz w:val="18"/>
          <w:szCs w:val="18"/>
        </w:rPr>
        <w:t xml:space="preserve"> </w:t>
      </w:r>
      <w:proofErr w:type="spellStart"/>
      <w:r w:rsidRPr="00B33186">
        <w:rPr>
          <w:rFonts w:ascii="Georgia" w:hAnsi="Georgia"/>
          <w:sz w:val="18"/>
          <w:szCs w:val="18"/>
        </w:rPr>
        <w:t>τουρισμού</w:t>
      </w:r>
      <w:proofErr w:type="spellEnd"/>
      <w:r w:rsidRPr="00B33186">
        <w:rPr>
          <w:rFonts w:ascii="Georgia" w:hAnsi="Georgia"/>
          <w:sz w:val="18"/>
          <w:szCs w:val="18"/>
        </w:rPr>
        <w:t xml:space="preserve"> και </w:t>
      </w:r>
      <w:proofErr w:type="spellStart"/>
      <w:r w:rsidRPr="00B33186">
        <w:rPr>
          <w:rFonts w:ascii="Georgia" w:hAnsi="Georgia"/>
          <w:sz w:val="18"/>
          <w:szCs w:val="18"/>
        </w:rPr>
        <w:t>των</w:t>
      </w:r>
      <w:proofErr w:type="spellEnd"/>
      <w:r w:rsidRPr="00B33186">
        <w:rPr>
          <w:rFonts w:ascii="Georgia" w:hAnsi="Georgia"/>
          <w:sz w:val="18"/>
          <w:szCs w:val="18"/>
        </w:rPr>
        <w:t xml:space="preserve"> </w:t>
      </w:r>
      <w:proofErr w:type="spellStart"/>
      <w:r w:rsidRPr="00B33186">
        <w:rPr>
          <w:rFonts w:ascii="Georgia" w:hAnsi="Georgia"/>
          <w:sz w:val="18"/>
          <w:szCs w:val="18"/>
        </w:rPr>
        <w:t>μετ</w:t>
      </w:r>
      <w:proofErr w:type="spellEnd"/>
      <w:r w:rsidRPr="00B33186">
        <w:rPr>
          <w:rFonts w:ascii="Georgia" w:hAnsi="Georgia"/>
          <w:sz w:val="18"/>
          <w:szCs w:val="18"/>
        </w:rPr>
        <w:t>αφορών σα</w:t>
      </w:r>
      <w:proofErr w:type="spellStart"/>
      <w:r w:rsidRPr="00B33186">
        <w:rPr>
          <w:rFonts w:ascii="Georgia" w:hAnsi="Georgia"/>
          <w:sz w:val="18"/>
          <w:szCs w:val="18"/>
        </w:rPr>
        <w:t>φώς</w:t>
      </w:r>
      <w:proofErr w:type="spellEnd"/>
      <w:r w:rsidRPr="00B33186">
        <w:rPr>
          <w:rFonts w:ascii="Georgia" w:hAnsi="Georgia"/>
          <w:sz w:val="18"/>
          <w:szCs w:val="18"/>
        </w:rPr>
        <w:t xml:space="preserve"> β</w:t>
      </w:r>
      <w:proofErr w:type="spellStart"/>
      <w:r w:rsidRPr="00B33186">
        <w:rPr>
          <w:rFonts w:ascii="Georgia" w:hAnsi="Georgia"/>
          <w:sz w:val="18"/>
          <w:szCs w:val="18"/>
        </w:rPr>
        <w:t>λέ</w:t>
      </w:r>
      <w:proofErr w:type="spellEnd"/>
      <w:r w:rsidRPr="00B33186">
        <w:rPr>
          <w:rFonts w:ascii="Georgia" w:hAnsi="Georgia"/>
          <w:sz w:val="18"/>
          <w:szCs w:val="18"/>
        </w:rPr>
        <w:t>πουν τα π</w:t>
      </w:r>
      <w:proofErr w:type="spellStart"/>
      <w:r w:rsidRPr="00B33186">
        <w:rPr>
          <w:rFonts w:ascii="Georgia" w:hAnsi="Georgia"/>
          <w:sz w:val="18"/>
          <w:szCs w:val="18"/>
        </w:rPr>
        <w:t>λάν</w:t>
      </w:r>
      <w:proofErr w:type="spellEnd"/>
      <w:r w:rsidRPr="00B33186">
        <w:rPr>
          <w:rFonts w:ascii="Georgia" w:hAnsi="Georgia"/>
          <w:sz w:val="18"/>
          <w:szCs w:val="18"/>
        </w:rPr>
        <w:t xml:space="preserve">α </w:t>
      </w:r>
      <w:proofErr w:type="spellStart"/>
      <w:r w:rsidRPr="00B33186">
        <w:rPr>
          <w:rFonts w:ascii="Georgia" w:hAnsi="Georgia"/>
          <w:sz w:val="18"/>
          <w:szCs w:val="18"/>
        </w:rPr>
        <w:t>τους</w:t>
      </w:r>
      <w:proofErr w:type="spellEnd"/>
      <w:r w:rsidRPr="00B33186">
        <w:rPr>
          <w:rFonts w:ascii="Georgia" w:hAnsi="Georgia"/>
          <w:sz w:val="18"/>
          <w:szCs w:val="18"/>
        </w:rPr>
        <w:t xml:space="preserve"> να α</w:t>
      </w:r>
      <w:proofErr w:type="spellStart"/>
      <w:r w:rsidRPr="00B33186">
        <w:rPr>
          <w:rFonts w:ascii="Georgia" w:hAnsi="Georgia"/>
          <w:sz w:val="18"/>
          <w:szCs w:val="18"/>
        </w:rPr>
        <w:t>λλάζουν</w:t>
      </w:r>
      <w:proofErr w:type="spellEnd"/>
      <w:r w:rsidRPr="00B33186">
        <w:rPr>
          <w:rFonts w:ascii="Georgia" w:hAnsi="Georgia"/>
          <w:sz w:val="18"/>
          <w:szCs w:val="18"/>
        </w:rPr>
        <w:t xml:space="preserve"> </w:t>
      </w:r>
      <w:proofErr w:type="spellStart"/>
      <w:r w:rsidRPr="00B33186">
        <w:rPr>
          <w:rFonts w:ascii="Georgia" w:hAnsi="Georgia"/>
          <w:sz w:val="18"/>
          <w:szCs w:val="18"/>
        </w:rPr>
        <w:t>δρ</w:t>
      </w:r>
      <w:proofErr w:type="spellEnd"/>
      <w:r w:rsidRPr="00B33186">
        <w:rPr>
          <w:rFonts w:ascii="Georgia" w:hAnsi="Georgia"/>
          <w:sz w:val="18"/>
          <w:szCs w:val="18"/>
        </w:rPr>
        <w:t>αματικά.</w:t>
      </w:r>
    </w:p>
    <w:p w14:paraId="3EE64473" w14:textId="77777777" w:rsidR="00B267EF" w:rsidRPr="00B33186" w:rsidRDefault="00B267EF" w:rsidP="00B267EF">
      <w:pPr>
        <w:spacing w:line="360" w:lineRule="auto"/>
        <w:rPr>
          <w:rFonts w:ascii="Georgia" w:hAnsi="Georgia"/>
          <w:sz w:val="18"/>
          <w:szCs w:val="18"/>
        </w:rPr>
      </w:pPr>
      <w:proofErr w:type="spellStart"/>
      <w:r w:rsidRPr="00B33186">
        <w:rPr>
          <w:rFonts w:ascii="Georgia" w:hAnsi="Georgia"/>
          <w:sz w:val="18"/>
          <w:szCs w:val="18"/>
        </w:rPr>
        <w:t>Ότ</w:t>
      </w:r>
      <w:proofErr w:type="spellEnd"/>
      <w:r w:rsidRPr="00B33186">
        <w:rPr>
          <w:rFonts w:ascii="Georgia" w:hAnsi="Georgia"/>
          <w:sz w:val="18"/>
          <w:szCs w:val="18"/>
        </w:rPr>
        <w:t xml:space="preserve">αν </w:t>
      </w:r>
      <w:proofErr w:type="spellStart"/>
      <w:r w:rsidRPr="00B33186">
        <w:rPr>
          <w:rFonts w:ascii="Georgia" w:hAnsi="Georgia"/>
          <w:sz w:val="18"/>
          <w:szCs w:val="18"/>
        </w:rPr>
        <w:t>όμως</w:t>
      </w:r>
      <w:proofErr w:type="spellEnd"/>
      <w:r w:rsidRPr="00B33186">
        <w:rPr>
          <w:rFonts w:ascii="Georgia" w:hAnsi="Georgia"/>
          <w:sz w:val="18"/>
          <w:szCs w:val="18"/>
        </w:rPr>
        <w:t xml:space="preserve"> </w:t>
      </w:r>
      <w:proofErr w:type="spellStart"/>
      <w:r w:rsidRPr="00B33186">
        <w:rPr>
          <w:rFonts w:ascii="Georgia" w:hAnsi="Georgia"/>
          <w:sz w:val="18"/>
          <w:szCs w:val="18"/>
        </w:rPr>
        <w:t>εγκ</w:t>
      </w:r>
      <w:proofErr w:type="spellEnd"/>
      <w:r w:rsidRPr="00B33186">
        <w:rPr>
          <w:rFonts w:ascii="Georgia" w:hAnsi="Georgia"/>
          <w:sz w:val="18"/>
          <w:szCs w:val="18"/>
        </w:rPr>
        <w:t xml:space="preserve">αθιδρυμένες </w:t>
      </w:r>
      <w:proofErr w:type="spellStart"/>
      <w:r w:rsidRPr="00B33186">
        <w:rPr>
          <w:rFonts w:ascii="Georgia" w:hAnsi="Georgia"/>
          <w:sz w:val="18"/>
          <w:szCs w:val="18"/>
        </w:rPr>
        <w:t>ομάδες</w:t>
      </w:r>
      <w:proofErr w:type="spellEnd"/>
      <w:r w:rsidRPr="00B33186">
        <w:rPr>
          <w:rFonts w:ascii="Georgia" w:hAnsi="Georgia"/>
          <w:sz w:val="18"/>
          <w:szCs w:val="18"/>
        </w:rPr>
        <w:t xml:space="preserve"> π</w:t>
      </w:r>
      <w:proofErr w:type="spellStart"/>
      <w:r w:rsidRPr="00B33186">
        <w:rPr>
          <w:rFonts w:ascii="Georgia" w:hAnsi="Georgia"/>
          <w:sz w:val="18"/>
          <w:szCs w:val="18"/>
        </w:rPr>
        <w:t>ου</w:t>
      </w:r>
      <w:proofErr w:type="spellEnd"/>
      <w:r w:rsidRPr="00B33186">
        <w:rPr>
          <w:rFonts w:ascii="Georgia" w:hAnsi="Georgia"/>
          <w:sz w:val="18"/>
          <w:szCs w:val="18"/>
        </w:rPr>
        <w:t xml:space="preserve"> </w:t>
      </w:r>
      <w:proofErr w:type="spellStart"/>
      <w:r w:rsidRPr="00B33186">
        <w:rPr>
          <w:rFonts w:ascii="Georgia" w:hAnsi="Georgia"/>
          <w:sz w:val="18"/>
          <w:szCs w:val="18"/>
        </w:rPr>
        <w:t>έχουν</w:t>
      </w:r>
      <w:proofErr w:type="spellEnd"/>
      <w:r w:rsidRPr="00B33186">
        <w:rPr>
          <w:rFonts w:ascii="Georgia" w:hAnsi="Georgia"/>
          <w:sz w:val="18"/>
          <w:szCs w:val="18"/>
        </w:rPr>
        <w:t xml:space="preserve"> α</w:t>
      </w:r>
      <w:proofErr w:type="spellStart"/>
      <w:r w:rsidRPr="00B33186">
        <w:rPr>
          <w:rFonts w:ascii="Georgia" w:hAnsi="Georgia"/>
          <w:sz w:val="18"/>
          <w:szCs w:val="18"/>
        </w:rPr>
        <w:t>ντλήσει</w:t>
      </w:r>
      <w:proofErr w:type="spellEnd"/>
      <w:r w:rsidRPr="00B33186">
        <w:rPr>
          <w:rFonts w:ascii="Georgia" w:hAnsi="Georgia"/>
          <w:sz w:val="18"/>
          <w:szCs w:val="18"/>
        </w:rPr>
        <w:t xml:space="preserve"> </w:t>
      </w:r>
      <w:proofErr w:type="spellStart"/>
      <w:r w:rsidRPr="00B33186">
        <w:rPr>
          <w:rFonts w:ascii="Georgia" w:hAnsi="Georgia"/>
          <w:sz w:val="18"/>
          <w:szCs w:val="18"/>
        </w:rPr>
        <w:t>δεκάδες</w:t>
      </w:r>
      <w:proofErr w:type="spellEnd"/>
      <w:r w:rsidRPr="00B33186">
        <w:rPr>
          <w:rFonts w:ascii="Georgia" w:hAnsi="Georgia"/>
          <w:sz w:val="18"/>
          <w:szCs w:val="18"/>
        </w:rPr>
        <w:t xml:space="preserve"> </w:t>
      </w:r>
      <w:proofErr w:type="spellStart"/>
      <w:r w:rsidRPr="00B33186">
        <w:rPr>
          <w:rFonts w:ascii="Georgia" w:hAnsi="Georgia"/>
          <w:sz w:val="18"/>
          <w:szCs w:val="18"/>
        </w:rPr>
        <w:t>εκ</w:t>
      </w:r>
      <w:proofErr w:type="spellEnd"/>
      <w:r w:rsidRPr="00B33186">
        <w:rPr>
          <w:rFonts w:ascii="Georgia" w:hAnsi="Georgia"/>
          <w:sz w:val="18"/>
          <w:szCs w:val="18"/>
        </w:rPr>
        <w:t xml:space="preserve">ατομμύρια από </w:t>
      </w:r>
      <w:proofErr w:type="spellStart"/>
      <w:r w:rsidRPr="00B33186">
        <w:rPr>
          <w:rFonts w:ascii="Georgia" w:hAnsi="Georgia"/>
          <w:sz w:val="18"/>
          <w:szCs w:val="18"/>
        </w:rPr>
        <w:t>διεθνείς</w:t>
      </w:r>
      <w:proofErr w:type="spellEnd"/>
      <w:r w:rsidRPr="00B33186">
        <w:rPr>
          <w:rFonts w:ascii="Georgia" w:hAnsi="Georgia"/>
          <w:sz w:val="18"/>
          <w:szCs w:val="18"/>
        </w:rPr>
        <w:t xml:space="preserve"> επ</w:t>
      </w:r>
      <w:proofErr w:type="spellStart"/>
      <w:r w:rsidRPr="00B33186">
        <w:rPr>
          <w:rFonts w:ascii="Georgia" w:hAnsi="Georgia"/>
          <w:sz w:val="18"/>
          <w:szCs w:val="18"/>
        </w:rPr>
        <w:t>ενδυτές</w:t>
      </w:r>
      <w:proofErr w:type="spellEnd"/>
      <w:r w:rsidRPr="00B33186">
        <w:rPr>
          <w:rFonts w:ascii="Georgia" w:hAnsi="Georgia"/>
          <w:sz w:val="18"/>
          <w:szCs w:val="18"/>
        </w:rPr>
        <w:t xml:space="preserve"> όπ</w:t>
      </w:r>
      <w:proofErr w:type="spellStart"/>
      <w:r w:rsidRPr="00B33186">
        <w:rPr>
          <w:rFonts w:ascii="Georgia" w:hAnsi="Georgia"/>
          <w:sz w:val="18"/>
          <w:szCs w:val="18"/>
        </w:rPr>
        <w:t>ως</w:t>
      </w:r>
      <w:proofErr w:type="spellEnd"/>
      <w:r w:rsidRPr="00B33186">
        <w:rPr>
          <w:rFonts w:ascii="Georgia" w:hAnsi="Georgia"/>
          <w:sz w:val="18"/>
          <w:szCs w:val="18"/>
        </w:rPr>
        <w:t xml:space="preserve"> η Beat και η Workable απ</w:t>
      </w:r>
      <w:proofErr w:type="spellStart"/>
      <w:r w:rsidRPr="00B33186">
        <w:rPr>
          <w:rFonts w:ascii="Georgia" w:hAnsi="Georgia"/>
          <w:sz w:val="18"/>
          <w:szCs w:val="18"/>
        </w:rPr>
        <w:t>ολύουν</w:t>
      </w:r>
      <w:proofErr w:type="spellEnd"/>
      <w:r w:rsidRPr="00B33186">
        <w:rPr>
          <w:rFonts w:ascii="Georgia" w:hAnsi="Georgia"/>
          <w:sz w:val="18"/>
          <w:szCs w:val="18"/>
        </w:rPr>
        <w:t xml:space="preserve"> </w:t>
      </w:r>
      <w:proofErr w:type="spellStart"/>
      <w:r w:rsidRPr="00B33186">
        <w:rPr>
          <w:rFonts w:ascii="Georgia" w:hAnsi="Georgia"/>
          <w:sz w:val="18"/>
          <w:szCs w:val="18"/>
        </w:rPr>
        <w:t>σημ</w:t>
      </w:r>
      <w:proofErr w:type="spellEnd"/>
      <w:r w:rsidRPr="00B33186">
        <w:rPr>
          <w:rFonts w:ascii="Georgia" w:hAnsi="Georgia"/>
          <w:sz w:val="18"/>
          <w:szCs w:val="18"/>
        </w:rPr>
        <w:t>αντικό π</w:t>
      </w:r>
      <w:proofErr w:type="spellStart"/>
      <w:r w:rsidRPr="00B33186">
        <w:rPr>
          <w:rFonts w:ascii="Georgia" w:hAnsi="Georgia"/>
          <w:sz w:val="18"/>
          <w:szCs w:val="18"/>
        </w:rPr>
        <w:t>οσοστό</w:t>
      </w:r>
      <w:proofErr w:type="spellEnd"/>
      <w:r w:rsidRPr="00B33186">
        <w:rPr>
          <w:rFonts w:ascii="Georgia" w:hAnsi="Georgia"/>
          <w:sz w:val="18"/>
          <w:szCs w:val="18"/>
        </w:rPr>
        <w:t xml:space="preserve"> α</w:t>
      </w:r>
      <w:proofErr w:type="spellStart"/>
      <w:r w:rsidRPr="00B33186">
        <w:rPr>
          <w:rFonts w:ascii="Georgia" w:hAnsi="Georgia"/>
          <w:sz w:val="18"/>
          <w:szCs w:val="18"/>
        </w:rPr>
        <w:t>νθρώ</w:t>
      </w:r>
      <w:proofErr w:type="spellEnd"/>
      <w:r w:rsidRPr="00B33186">
        <w:rPr>
          <w:rFonts w:ascii="Georgia" w:hAnsi="Georgia"/>
          <w:sz w:val="18"/>
          <w:szCs w:val="18"/>
        </w:rPr>
        <w:t>πινων π</w:t>
      </w:r>
      <w:proofErr w:type="spellStart"/>
      <w:r w:rsidRPr="00B33186">
        <w:rPr>
          <w:rFonts w:ascii="Georgia" w:hAnsi="Georgia"/>
          <w:sz w:val="18"/>
          <w:szCs w:val="18"/>
        </w:rPr>
        <w:t>όρων</w:t>
      </w:r>
      <w:proofErr w:type="spellEnd"/>
      <w:r w:rsidRPr="00B33186">
        <w:rPr>
          <w:rFonts w:ascii="Georgia" w:hAnsi="Georgia"/>
          <w:sz w:val="18"/>
          <w:szCs w:val="18"/>
        </w:rPr>
        <w:t>, α</w:t>
      </w:r>
      <w:proofErr w:type="spellStart"/>
      <w:r w:rsidRPr="00B33186">
        <w:rPr>
          <w:rFonts w:ascii="Georgia" w:hAnsi="Georgia"/>
          <w:sz w:val="18"/>
          <w:szCs w:val="18"/>
        </w:rPr>
        <w:t>υτό</w:t>
      </w:r>
      <w:proofErr w:type="spellEnd"/>
      <w:r w:rsidRPr="00B33186">
        <w:rPr>
          <w:rFonts w:ascii="Georgia" w:hAnsi="Georgia"/>
          <w:sz w:val="18"/>
          <w:szCs w:val="18"/>
        </w:rPr>
        <w:t xml:space="preserve"> μπ</w:t>
      </w:r>
      <w:proofErr w:type="spellStart"/>
      <w:r w:rsidRPr="00B33186">
        <w:rPr>
          <w:rFonts w:ascii="Georgia" w:hAnsi="Georgia"/>
          <w:sz w:val="18"/>
          <w:szCs w:val="18"/>
        </w:rPr>
        <w:t>ορεί</w:t>
      </w:r>
      <w:proofErr w:type="spellEnd"/>
      <w:r w:rsidRPr="00B33186">
        <w:rPr>
          <w:rFonts w:ascii="Georgia" w:hAnsi="Georgia"/>
          <w:sz w:val="18"/>
          <w:szCs w:val="18"/>
        </w:rPr>
        <w:t xml:space="preserve"> να </w:t>
      </w:r>
      <w:proofErr w:type="spellStart"/>
      <w:r w:rsidRPr="00B33186">
        <w:rPr>
          <w:rFonts w:ascii="Georgia" w:hAnsi="Georgia"/>
          <w:sz w:val="18"/>
          <w:szCs w:val="18"/>
        </w:rPr>
        <w:t>είν</w:t>
      </w:r>
      <w:proofErr w:type="spellEnd"/>
      <w:r w:rsidRPr="00B33186">
        <w:rPr>
          <w:rFonts w:ascii="Georgia" w:hAnsi="Georgia"/>
          <w:sz w:val="18"/>
          <w:szCs w:val="18"/>
        </w:rPr>
        <w:t>αι α</w:t>
      </w:r>
      <w:proofErr w:type="spellStart"/>
      <w:r w:rsidRPr="00B33186">
        <w:rPr>
          <w:rFonts w:ascii="Georgia" w:hAnsi="Georgia"/>
          <w:sz w:val="18"/>
          <w:szCs w:val="18"/>
        </w:rPr>
        <w:t>κόμ</w:t>
      </w:r>
      <w:proofErr w:type="spellEnd"/>
      <w:r w:rsidRPr="00B33186">
        <w:rPr>
          <w:rFonts w:ascii="Georgia" w:hAnsi="Georgia"/>
          <w:sz w:val="18"/>
          <w:szCs w:val="18"/>
        </w:rPr>
        <w:t>α και επ</w:t>
      </w:r>
      <w:proofErr w:type="spellStart"/>
      <w:r w:rsidRPr="00B33186">
        <w:rPr>
          <w:rFonts w:ascii="Georgia" w:hAnsi="Georgia"/>
          <w:sz w:val="18"/>
          <w:szCs w:val="18"/>
        </w:rPr>
        <w:t>ικίνδυνο</w:t>
      </w:r>
      <w:proofErr w:type="spellEnd"/>
      <w:r w:rsidRPr="00B33186">
        <w:rPr>
          <w:rFonts w:ascii="Georgia" w:hAnsi="Georgia"/>
          <w:sz w:val="18"/>
          <w:szCs w:val="18"/>
        </w:rPr>
        <w:t>.</w:t>
      </w:r>
    </w:p>
    <w:p w14:paraId="22DCD395"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Επ</w:t>
      </w:r>
      <w:proofErr w:type="spellStart"/>
      <w:r w:rsidRPr="00B33186">
        <w:rPr>
          <w:rFonts w:ascii="Georgia" w:hAnsi="Georgia"/>
          <w:sz w:val="18"/>
          <w:szCs w:val="18"/>
        </w:rPr>
        <w:t>ικίνδυνο</w:t>
      </w:r>
      <w:proofErr w:type="spellEnd"/>
      <w:r w:rsidRPr="00B33186">
        <w:rPr>
          <w:rFonts w:ascii="Georgia" w:hAnsi="Georgia"/>
          <w:sz w:val="18"/>
          <w:szCs w:val="18"/>
        </w:rPr>
        <w:t xml:space="preserve"> </w:t>
      </w:r>
      <w:proofErr w:type="spellStart"/>
      <w:r w:rsidRPr="00B33186">
        <w:rPr>
          <w:rFonts w:ascii="Georgia" w:hAnsi="Georgia"/>
          <w:sz w:val="18"/>
          <w:szCs w:val="18"/>
        </w:rPr>
        <w:t>γι</w:t>
      </w:r>
      <w:proofErr w:type="spellEnd"/>
      <w:r w:rsidRPr="00B33186">
        <w:rPr>
          <w:rFonts w:ascii="Georgia" w:hAnsi="Georgia"/>
          <w:sz w:val="18"/>
          <w:szCs w:val="18"/>
        </w:rPr>
        <w:t xml:space="preserve">α </w:t>
      </w:r>
      <w:proofErr w:type="spellStart"/>
      <w:r w:rsidRPr="00B33186">
        <w:rPr>
          <w:rFonts w:ascii="Georgia" w:hAnsi="Georgia"/>
          <w:sz w:val="18"/>
          <w:szCs w:val="18"/>
        </w:rPr>
        <w:t>την</w:t>
      </w:r>
      <w:proofErr w:type="spellEnd"/>
      <w:r w:rsidRPr="00B33186">
        <w:rPr>
          <w:rFonts w:ascii="Georgia" w:hAnsi="Georgia"/>
          <w:sz w:val="18"/>
          <w:szCs w:val="18"/>
        </w:rPr>
        <w:t xml:space="preserve"> </w:t>
      </w:r>
      <w:proofErr w:type="spellStart"/>
      <w:r w:rsidRPr="00B33186">
        <w:rPr>
          <w:rFonts w:ascii="Georgia" w:hAnsi="Georgia"/>
          <w:sz w:val="18"/>
          <w:szCs w:val="18"/>
        </w:rPr>
        <w:t>τόσο</w:t>
      </w:r>
      <w:proofErr w:type="spellEnd"/>
      <w:r w:rsidRPr="00B33186">
        <w:rPr>
          <w:rFonts w:ascii="Georgia" w:hAnsi="Georgia"/>
          <w:sz w:val="18"/>
          <w:szCs w:val="18"/>
        </w:rPr>
        <w:t xml:space="preserve"> απαρα</w:t>
      </w:r>
      <w:proofErr w:type="spellStart"/>
      <w:r w:rsidRPr="00B33186">
        <w:rPr>
          <w:rFonts w:ascii="Georgia" w:hAnsi="Georgia"/>
          <w:sz w:val="18"/>
          <w:szCs w:val="18"/>
        </w:rPr>
        <w:t>ίτητη</w:t>
      </w:r>
      <w:proofErr w:type="spellEnd"/>
      <w:r w:rsidRPr="00B33186">
        <w:rPr>
          <w:rFonts w:ascii="Georgia" w:hAnsi="Georgia"/>
          <w:sz w:val="18"/>
          <w:szCs w:val="18"/>
        </w:rPr>
        <w:t xml:space="preserve"> α</w:t>
      </w:r>
      <w:proofErr w:type="spellStart"/>
      <w:r w:rsidRPr="00B33186">
        <w:rPr>
          <w:rFonts w:ascii="Georgia" w:hAnsi="Georgia"/>
          <w:sz w:val="18"/>
          <w:szCs w:val="18"/>
        </w:rPr>
        <w:t>ξιο</w:t>
      </w:r>
      <w:proofErr w:type="spellEnd"/>
      <w:r w:rsidRPr="00B33186">
        <w:rPr>
          <w:rFonts w:ascii="Georgia" w:hAnsi="Georgia"/>
          <w:sz w:val="18"/>
          <w:szCs w:val="18"/>
        </w:rPr>
        <w:t xml:space="preserve">πιστία </w:t>
      </w:r>
      <w:proofErr w:type="spellStart"/>
      <w:r w:rsidRPr="00B33186">
        <w:rPr>
          <w:rFonts w:ascii="Georgia" w:hAnsi="Georgia"/>
          <w:sz w:val="18"/>
          <w:szCs w:val="18"/>
        </w:rPr>
        <w:t>των</w:t>
      </w:r>
      <w:proofErr w:type="spellEnd"/>
      <w:r w:rsidRPr="00B33186">
        <w:rPr>
          <w:rFonts w:ascii="Georgia" w:hAnsi="Georgia"/>
          <w:sz w:val="18"/>
          <w:szCs w:val="18"/>
        </w:rPr>
        <w:t xml:space="preserve"> </w:t>
      </w:r>
      <w:proofErr w:type="spellStart"/>
      <w:r w:rsidRPr="00B33186">
        <w:rPr>
          <w:rFonts w:ascii="Georgia" w:hAnsi="Georgia"/>
          <w:sz w:val="18"/>
          <w:szCs w:val="18"/>
        </w:rPr>
        <w:t>ελληνικών</w:t>
      </w:r>
      <w:proofErr w:type="spellEnd"/>
      <w:r w:rsidRPr="00B33186">
        <w:rPr>
          <w:rFonts w:ascii="Georgia" w:hAnsi="Georgia"/>
          <w:sz w:val="18"/>
          <w:szCs w:val="18"/>
        </w:rPr>
        <w:t xml:space="preserve"> </w:t>
      </w:r>
      <w:proofErr w:type="spellStart"/>
      <w:r w:rsidRPr="00B33186">
        <w:rPr>
          <w:rFonts w:ascii="Georgia" w:hAnsi="Georgia"/>
          <w:sz w:val="18"/>
          <w:szCs w:val="18"/>
        </w:rPr>
        <w:t>στ</w:t>
      </w:r>
      <w:proofErr w:type="spellEnd"/>
      <w:r w:rsidRPr="00B33186">
        <w:rPr>
          <w:rFonts w:ascii="Georgia" w:hAnsi="Georgia"/>
          <w:sz w:val="18"/>
          <w:szCs w:val="18"/>
        </w:rPr>
        <w:t>αρταπς, η οπ</w:t>
      </w:r>
      <w:proofErr w:type="spellStart"/>
      <w:r w:rsidRPr="00B33186">
        <w:rPr>
          <w:rFonts w:ascii="Georgia" w:hAnsi="Georgia"/>
          <w:sz w:val="18"/>
          <w:szCs w:val="18"/>
        </w:rPr>
        <w:t>οί</w:t>
      </w:r>
      <w:proofErr w:type="spellEnd"/>
      <w:r w:rsidRPr="00B33186">
        <w:rPr>
          <w:rFonts w:ascii="Georgia" w:hAnsi="Georgia"/>
          <w:sz w:val="18"/>
          <w:szCs w:val="18"/>
        </w:rPr>
        <w:t xml:space="preserve">α </w:t>
      </w:r>
      <w:proofErr w:type="spellStart"/>
      <w:r w:rsidRPr="00B33186">
        <w:rPr>
          <w:rFonts w:ascii="Georgia" w:hAnsi="Georgia"/>
          <w:sz w:val="18"/>
          <w:szCs w:val="18"/>
        </w:rPr>
        <w:t>είν</w:t>
      </w:r>
      <w:proofErr w:type="spellEnd"/>
      <w:r w:rsidRPr="00B33186">
        <w:rPr>
          <w:rFonts w:ascii="Georgia" w:hAnsi="Georgia"/>
          <w:sz w:val="18"/>
          <w:szCs w:val="18"/>
        </w:rPr>
        <w:t xml:space="preserve">αι </w:t>
      </w:r>
      <w:proofErr w:type="spellStart"/>
      <w:r w:rsidRPr="00B33186">
        <w:rPr>
          <w:rFonts w:ascii="Georgia" w:hAnsi="Georgia"/>
          <w:sz w:val="18"/>
          <w:szCs w:val="18"/>
        </w:rPr>
        <w:t>σε</w:t>
      </w:r>
      <w:proofErr w:type="spellEnd"/>
      <w:r w:rsidRPr="00B33186">
        <w:rPr>
          <w:rFonts w:ascii="Georgia" w:hAnsi="Georgia"/>
          <w:sz w:val="18"/>
          <w:szCs w:val="18"/>
        </w:rPr>
        <w:t xml:space="preserve"> </w:t>
      </w:r>
      <w:proofErr w:type="spellStart"/>
      <w:r w:rsidRPr="00B33186">
        <w:rPr>
          <w:rFonts w:ascii="Georgia" w:hAnsi="Georgia"/>
          <w:sz w:val="18"/>
          <w:szCs w:val="18"/>
        </w:rPr>
        <w:t>δι</w:t>
      </w:r>
      <w:proofErr w:type="spellEnd"/>
      <w:r w:rsidRPr="00B33186">
        <w:rPr>
          <w:rFonts w:ascii="Georgia" w:hAnsi="Georgia"/>
          <w:sz w:val="18"/>
          <w:szCs w:val="18"/>
        </w:rPr>
        <w:t xml:space="preserve">αδικασία </w:t>
      </w:r>
      <w:proofErr w:type="spellStart"/>
      <w:r w:rsidRPr="00B33186">
        <w:rPr>
          <w:rFonts w:ascii="Georgia" w:hAnsi="Georgia"/>
          <w:sz w:val="18"/>
          <w:szCs w:val="18"/>
        </w:rPr>
        <w:t>χτισίμ</w:t>
      </w:r>
      <w:proofErr w:type="spellEnd"/>
      <w:r w:rsidRPr="00B33186">
        <w:rPr>
          <w:rFonts w:ascii="Georgia" w:hAnsi="Georgia"/>
          <w:sz w:val="18"/>
          <w:szCs w:val="18"/>
        </w:rPr>
        <w:t xml:space="preserve">ατος και </w:t>
      </w:r>
      <w:proofErr w:type="spellStart"/>
      <w:r w:rsidRPr="00B33186">
        <w:rPr>
          <w:rFonts w:ascii="Georgia" w:hAnsi="Georgia"/>
          <w:sz w:val="18"/>
          <w:szCs w:val="18"/>
        </w:rPr>
        <w:t>χρειάζετ</w:t>
      </w:r>
      <w:proofErr w:type="spellEnd"/>
      <w:r w:rsidRPr="00B33186">
        <w:rPr>
          <w:rFonts w:ascii="Georgia" w:hAnsi="Georgia"/>
          <w:sz w:val="18"/>
          <w:szCs w:val="18"/>
        </w:rPr>
        <w:t>αι α</w:t>
      </w:r>
      <w:proofErr w:type="spellStart"/>
      <w:r w:rsidRPr="00B33186">
        <w:rPr>
          <w:rFonts w:ascii="Georgia" w:hAnsi="Georgia"/>
          <w:sz w:val="18"/>
          <w:szCs w:val="18"/>
        </w:rPr>
        <w:t>κόμ</w:t>
      </w:r>
      <w:proofErr w:type="spellEnd"/>
      <w:r w:rsidRPr="00B33186">
        <w:rPr>
          <w:rFonts w:ascii="Georgia" w:hAnsi="Georgia"/>
          <w:sz w:val="18"/>
          <w:szCs w:val="18"/>
        </w:rPr>
        <w:t xml:space="preserve">α </w:t>
      </w:r>
      <w:proofErr w:type="spellStart"/>
      <w:r w:rsidRPr="00B33186">
        <w:rPr>
          <w:rFonts w:ascii="Georgia" w:hAnsi="Georgia"/>
          <w:sz w:val="18"/>
          <w:szCs w:val="18"/>
        </w:rPr>
        <w:t>χρόνι</w:t>
      </w:r>
      <w:proofErr w:type="spellEnd"/>
      <w:r w:rsidRPr="00B33186">
        <w:rPr>
          <w:rFonts w:ascii="Georgia" w:hAnsi="Georgia"/>
          <w:sz w:val="18"/>
          <w:szCs w:val="18"/>
        </w:rPr>
        <w:t xml:space="preserve">α </w:t>
      </w:r>
      <w:proofErr w:type="spellStart"/>
      <w:r w:rsidRPr="00B33186">
        <w:rPr>
          <w:rFonts w:ascii="Georgia" w:hAnsi="Georgia"/>
          <w:sz w:val="18"/>
          <w:szCs w:val="18"/>
        </w:rPr>
        <w:t>γι</w:t>
      </w:r>
      <w:proofErr w:type="spellEnd"/>
      <w:r w:rsidRPr="00B33186">
        <w:rPr>
          <w:rFonts w:ascii="Georgia" w:hAnsi="Georgia"/>
          <w:sz w:val="18"/>
          <w:szCs w:val="18"/>
        </w:rPr>
        <w:t>α να α</w:t>
      </w:r>
      <w:proofErr w:type="spellStart"/>
      <w:r w:rsidRPr="00B33186">
        <w:rPr>
          <w:rFonts w:ascii="Georgia" w:hAnsi="Georgia"/>
          <w:sz w:val="18"/>
          <w:szCs w:val="18"/>
        </w:rPr>
        <w:t>νέ</w:t>
      </w:r>
      <w:proofErr w:type="spellEnd"/>
      <w:r w:rsidRPr="00B33186">
        <w:rPr>
          <w:rFonts w:ascii="Georgia" w:hAnsi="Georgia"/>
          <w:sz w:val="18"/>
          <w:szCs w:val="18"/>
        </w:rPr>
        <w:t>βει κα</w:t>
      </w:r>
      <w:proofErr w:type="spellStart"/>
      <w:r w:rsidRPr="00B33186">
        <w:rPr>
          <w:rFonts w:ascii="Georgia" w:hAnsi="Georgia"/>
          <w:sz w:val="18"/>
          <w:szCs w:val="18"/>
        </w:rPr>
        <w:t>τηγορί</w:t>
      </w:r>
      <w:proofErr w:type="spellEnd"/>
      <w:r w:rsidRPr="00B33186">
        <w:rPr>
          <w:rFonts w:ascii="Georgia" w:hAnsi="Georgia"/>
          <w:sz w:val="18"/>
          <w:szCs w:val="18"/>
        </w:rPr>
        <w:t xml:space="preserve">α. </w:t>
      </w:r>
      <w:proofErr w:type="spellStart"/>
      <w:r w:rsidRPr="00B33186">
        <w:rPr>
          <w:rFonts w:ascii="Georgia" w:hAnsi="Georgia"/>
          <w:sz w:val="18"/>
          <w:szCs w:val="18"/>
        </w:rPr>
        <w:t>Αυτή</w:t>
      </w:r>
      <w:proofErr w:type="spellEnd"/>
      <w:r w:rsidRPr="00B33186">
        <w:rPr>
          <w:rFonts w:ascii="Georgia" w:hAnsi="Georgia"/>
          <w:sz w:val="18"/>
          <w:szCs w:val="18"/>
        </w:rPr>
        <w:t xml:space="preserve"> η α</w:t>
      </w:r>
      <w:proofErr w:type="spellStart"/>
      <w:r w:rsidRPr="00B33186">
        <w:rPr>
          <w:rFonts w:ascii="Georgia" w:hAnsi="Georgia"/>
          <w:sz w:val="18"/>
          <w:szCs w:val="18"/>
        </w:rPr>
        <w:t>ξιο</w:t>
      </w:r>
      <w:proofErr w:type="spellEnd"/>
      <w:r w:rsidRPr="00B33186">
        <w:rPr>
          <w:rFonts w:ascii="Georgia" w:hAnsi="Georgia"/>
          <w:sz w:val="18"/>
          <w:szCs w:val="18"/>
        </w:rPr>
        <w:t xml:space="preserve">πιστία </w:t>
      </w:r>
      <w:proofErr w:type="spellStart"/>
      <w:r w:rsidRPr="00B33186">
        <w:rPr>
          <w:rFonts w:ascii="Georgia" w:hAnsi="Georgia"/>
          <w:sz w:val="18"/>
          <w:szCs w:val="18"/>
        </w:rPr>
        <w:t>δεν</w:t>
      </w:r>
      <w:proofErr w:type="spellEnd"/>
      <w:r w:rsidRPr="00B33186">
        <w:rPr>
          <w:rFonts w:ascii="Georgia" w:hAnsi="Georgia"/>
          <w:sz w:val="18"/>
          <w:szCs w:val="18"/>
        </w:rPr>
        <w:t xml:space="preserve"> </w:t>
      </w:r>
      <w:proofErr w:type="spellStart"/>
      <w:r w:rsidRPr="00B33186">
        <w:rPr>
          <w:rFonts w:ascii="Georgia" w:hAnsi="Georgia"/>
          <w:sz w:val="18"/>
          <w:szCs w:val="18"/>
        </w:rPr>
        <w:t>κερδίζετ</w:t>
      </w:r>
      <w:proofErr w:type="spellEnd"/>
      <w:r w:rsidRPr="00B33186">
        <w:rPr>
          <w:rFonts w:ascii="Georgia" w:hAnsi="Georgia"/>
          <w:sz w:val="18"/>
          <w:szCs w:val="18"/>
        </w:rPr>
        <w:t>αι από τα π</w:t>
      </w:r>
      <w:proofErr w:type="spellStart"/>
      <w:r w:rsidRPr="00B33186">
        <w:rPr>
          <w:rFonts w:ascii="Georgia" w:hAnsi="Georgia"/>
          <w:sz w:val="18"/>
          <w:szCs w:val="18"/>
        </w:rPr>
        <w:t>οικίλ</w:t>
      </w:r>
      <w:proofErr w:type="spellEnd"/>
      <w:r w:rsidRPr="00B33186">
        <w:rPr>
          <w:rFonts w:ascii="Georgia" w:hAnsi="Georgia"/>
          <w:sz w:val="18"/>
          <w:szCs w:val="18"/>
        </w:rPr>
        <w:t>α βραβ</w:t>
      </w:r>
      <w:proofErr w:type="spellStart"/>
      <w:r w:rsidRPr="00B33186">
        <w:rPr>
          <w:rFonts w:ascii="Georgia" w:hAnsi="Georgia"/>
          <w:sz w:val="18"/>
          <w:szCs w:val="18"/>
        </w:rPr>
        <w:t>εί</w:t>
      </w:r>
      <w:proofErr w:type="spellEnd"/>
      <w:r w:rsidRPr="00B33186">
        <w:rPr>
          <w:rFonts w:ascii="Georgia" w:hAnsi="Georgia"/>
          <w:sz w:val="18"/>
          <w:szCs w:val="18"/>
        </w:rPr>
        <w:t>α επ</w:t>
      </w:r>
      <w:proofErr w:type="spellStart"/>
      <w:r w:rsidRPr="00B33186">
        <w:rPr>
          <w:rFonts w:ascii="Georgia" w:hAnsi="Georgia"/>
          <w:sz w:val="18"/>
          <w:szCs w:val="18"/>
        </w:rPr>
        <w:t>ιχειρημ</w:t>
      </w:r>
      <w:proofErr w:type="spellEnd"/>
      <w:r w:rsidRPr="00B33186">
        <w:rPr>
          <w:rFonts w:ascii="Georgia" w:hAnsi="Georgia"/>
          <w:sz w:val="18"/>
          <w:szCs w:val="18"/>
        </w:rPr>
        <w:t>ατικότητας από π</w:t>
      </w:r>
      <w:proofErr w:type="spellStart"/>
      <w:r w:rsidRPr="00B33186">
        <w:rPr>
          <w:rFonts w:ascii="Georgia" w:hAnsi="Georgia"/>
          <w:sz w:val="18"/>
          <w:szCs w:val="18"/>
        </w:rPr>
        <w:t>άμ</w:t>
      </w:r>
      <w:proofErr w:type="spellEnd"/>
      <w:r w:rsidRPr="00B33186">
        <w:rPr>
          <w:rFonts w:ascii="Georgia" w:hAnsi="Georgia"/>
          <w:sz w:val="18"/>
          <w:szCs w:val="18"/>
        </w:rPr>
        <w:t xml:space="preserve">πολλους </w:t>
      </w:r>
      <w:proofErr w:type="spellStart"/>
      <w:r w:rsidRPr="00B33186">
        <w:rPr>
          <w:rFonts w:ascii="Georgia" w:hAnsi="Georgia"/>
          <w:sz w:val="18"/>
          <w:szCs w:val="18"/>
        </w:rPr>
        <w:t>οργ</w:t>
      </w:r>
      <w:proofErr w:type="spellEnd"/>
      <w:r w:rsidRPr="00B33186">
        <w:rPr>
          <w:rFonts w:ascii="Georgia" w:hAnsi="Georgia"/>
          <w:sz w:val="18"/>
          <w:szCs w:val="18"/>
        </w:rPr>
        <w:t xml:space="preserve">ανισμούς και </w:t>
      </w:r>
      <w:proofErr w:type="spellStart"/>
      <w:r w:rsidRPr="00B33186">
        <w:rPr>
          <w:rFonts w:ascii="Georgia" w:hAnsi="Georgia"/>
          <w:sz w:val="18"/>
          <w:szCs w:val="18"/>
        </w:rPr>
        <w:t>διοργ</w:t>
      </w:r>
      <w:proofErr w:type="spellEnd"/>
      <w:r w:rsidRPr="00B33186">
        <w:rPr>
          <w:rFonts w:ascii="Georgia" w:hAnsi="Georgia"/>
          <w:sz w:val="18"/>
          <w:szCs w:val="18"/>
        </w:rPr>
        <w:t xml:space="preserve">ανώσεις </w:t>
      </w:r>
      <w:proofErr w:type="spellStart"/>
      <w:r w:rsidRPr="00B33186">
        <w:rPr>
          <w:rFonts w:ascii="Georgia" w:hAnsi="Georgia"/>
          <w:sz w:val="18"/>
          <w:szCs w:val="18"/>
        </w:rPr>
        <w:t>στην</w:t>
      </w:r>
      <w:proofErr w:type="spellEnd"/>
      <w:r w:rsidRPr="00B33186">
        <w:rPr>
          <w:rFonts w:ascii="Georgia" w:hAnsi="Georgia"/>
          <w:sz w:val="18"/>
          <w:szCs w:val="18"/>
        </w:rPr>
        <w:t xml:space="preserve"> </w:t>
      </w:r>
      <w:proofErr w:type="spellStart"/>
      <w:r w:rsidRPr="00B33186">
        <w:rPr>
          <w:rFonts w:ascii="Georgia" w:hAnsi="Georgia"/>
          <w:sz w:val="18"/>
          <w:szCs w:val="18"/>
        </w:rPr>
        <w:t>χώρ</w:t>
      </w:r>
      <w:proofErr w:type="spellEnd"/>
      <w:r w:rsidRPr="00B33186">
        <w:rPr>
          <w:rFonts w:ascii="Georgia" w:hAnsi="Georgia"/>
          <w:sz w:val="18"/>
          <w:szCs w:val="18"/>
        </w:rPr>
        <w:t xml:space="preserve">α. </w:t>
      </w:r>
      <w:proofErr w:type="spellStart"/>
      <w:r w:rsidRPr="00B33186">
        <w:rPr>
          <w:rFonts w:ascii="Georgia" w:hAnsi="Georgia"/>
          <w:sz w:val="18"/>
          <w:szCs w:val="18"/>
        </w:rPr>
        <w:t>Δεν</w:t>
      </w:r>
      <w:proofErr w:type="spellEnd"/>
      <w:r w:rsidRPr="00B33186">
        <w:rPr>
          <w:rFonts w:ascii="Georgia" w:hAnsi="Georgia"/>
          <w:sz w:val="18"/>
          <w:szCs w:val="18"/>
        </w:rPr>
        <w:t xml:space="preserve"> </w:t>
      </w:r>
      <w:proofErr w:type="spellStart"/>
      <w:r w:rsidRPr="00B33186">
        <w:rPr>
          <w:rFonts w:ascii="Georgia" w:hAnsi="Georgia"/>
          <w:sz w:val="18"/>
          <w:szCs w:val="18"/>
        </w:rPr>
        <w:t>κερδίζετ</w:t>
      </w:r>
      <w:proofErr w:type="spellEnd"/>
      <w:r w:rsidRPr="00B33186">
        <w:rPr>
          <w:rFonts w:ascii="Georgia" w:hAnsi="Georgia"/>
          <w:sz w:val="18"/>
          <w:szCs w:val="18"/>
        </w:rPr>
        <w:t xml:space="preserve">αι από </w:t>
      </w:r>
      <w:proofErr w:type="spellStart"/>
      <w:r w:rsidRPr="00B33186">
        <w:rPr>
          <w:rFonts w:ascii="Georgia" w:hAnsi="Georgia"/>
          <w:sz w:val="18"/>
          <w:szCs w:val="18"/>
        </w:rPr>
        <w:t>έν</w:t>
      </w:r>
      <w:proofErr w:type="spellEnd"/>
      <w:r w:rsidRPr="00B33186">
        <w:rPr>
          <w:rFonts w:ascii="Georgia" w:hAnsi="Georgia"/>
          <w:sz w:val="18"/>
          <w:szCs w:val="18"/>
        </w:rPr>
        <w:t xml:space="preserve">α seed ή και series A </w:t>
      </w:r>
      <w:proofErr w:type="spellStart"/>
      <w:r w:rsidRPr="00B33186">
        <w:rPr>
          <w:rFonts w:ascii="Georgia" w:hAnsi="Georgia"/>
          <w:sz w:val="18"/>
          <w:szCs w:val="18"/>
        </w:rPr>
        <w:t>γύρο</w:t>
      </w:r>
      <w:proofErr w:type="spellEnd"/>
      <w:r w:rsidRPr="00B33186">
        <w:rPr>
          <w:rFonts w:ascii="Georgia" w:hAnsi="Georgia"/>
          <w:sz w:val="18"/>
          <w:szCs w:val="18"/>
        </w:rPr>
        <w:t xml:space="preserve"> </w:t>
      </w:r>
      <w:proofErr w:type="spellStart"/>
      <w:r w:rsidRPr="00B33186">
        <w:rPr>
          <w:rFonts w:ascii="Georgia" w:hAnsi="Georgia"/>
          <w:sz w:val="18"/>
          <w:szCs w:val="18"/>
        </w:rPr>
        <w:t>χρημ</w:t>
      </w:r>
      <w:proofErr w:type="spellEnd"/>
      <w:r w:rsidRPr="00B33186">
        <w:rPr>
          <w:rFonts w:ascii="Georgia" w:hAnsi="Georgia"/>
          <w:sz w:val="18"/>
          <w:szCs w:val="18"/>
        </w:rPr>
        <w:t xml:space="preserve">ατοδότησης. </w:t>
      </w:r>
      <w:proofErr w:type="spellStart"/>
      <w:r w:rsidRPr="00B33186">
        <w:rPr>
          <w:rFonts w:ascii="Georgia" w:hAnsi="Georgia"/>
          <w:sz w:val="18"/>
          <w:szCs w:val="18"/>
        </w:rPr>
        <w:t>Δεν</w:t>
      </w:r>
      <w:proofErr w:type="spellEnd"/>
      <w:r w:rsidRPr="00B33186">
        <w:rPr>
          <w:rFonts w:ascii="Georgia" w:hAnsi="Georgia"/>
          <w:sz w:val="18"/>
          <w:szCs w:val="18"/>
        </w:rPr>
        <w:t xml:space="preserve"> </w:t>
      </w:r>
      <w:proofErr w:type="spellStart"/>
      <w:r w:rsidRPr="00B33186">
        <w:rPr>
          <w:rFonts w:ascii="Georgia" w:hAnsi="Georgia"/>
          <w:sz w:val="18"/>
          <w:szCs w:val="18"/>
        </w:rPr>
        <w:t>κερδίζετ</w:t>
      </w:r>
      <w:proofErr w:type="spellEnd"/>
      <w:r w:rsidRPr="00B33186">
        <w:rPr>
          <w:rFonts w:ascii="Georgia" w:hAnsi="Georgia"/>
          <w:sz w:val="18"/>
          <w:szCs w:val="18"/>
        </w:rPr>
        <w:t xml:space="preserve">αι από </w:t>
      </w:r>
      <w:proofErr w:type="spellStart"/>
      <w:r w:rsidRPr="00B33186">
        <w:rPr>
          <w:rFonts w:ascii="Georgia" w:hAnsi="Georgia"/>
          <w:sz w:val="18"/>
          <w:szCs w:val="18"/>
        </w:rPr>
        <w:t>την</w:t>
      </w:r>
      <w:proofErr w:type="spellEnd"/>
      <w:r w:rsidRPr="00B33186">
        <w:rPr>
          <w:rFonts w:ascii="Georgia" w:hAnsi="Georgia"/>
          <w:sz w:val="18"/>
          <w:szCs w:val="18"/>
        </w:rPr>
        <w:t xml:space="preserve"> π</w:t>
      </w:r>
      <w:proofErr w:type="spellStart"/>
      <w:r w:rsidRPr="00B33186">
        <w:rPr>
          <w:rFonts w:ascii="Georgia" w:hAnsi="Georgia"/>
          <w:sz w:val="18"/>
          <w:szCs w:val="18"/>
        </w:rPr>
        <w:t>ρόσληψη</w:t>
      </w:r>
      <w:proofErr w:type="spellEnd"/>
      <w:r w:rsidRPr="00B33186">
        <w:rPr>
          <w:rFonts w:ascii="Georgia" w:hAnsi="Georgia"/>
          <w:sz w:val="18"/>
          <w:szCs w:val="18"/>
        </w:rPr>
        <w:t xml:space="preserve"> 5-10 α</w:t>
      </w:r>
      <w:proofErr w:type="spellStart"/>
      <w:r w:rsidRPr="00B33186">
        <w:rPr>
          <w:rFonts w:ascii="Georgia" w:hAnsi="Georgia"/>
          <w:sz w:val="18"/>
          <w:szCs w:val="18"/>
        </w:rPr>
        <w:t>νθρώ</w:t>
      </w:r>
      <w:proofErr w:type="spellEnd"/>
      <w:r w:rsidRPr="00B33186">
        <w:rPr>
          <w:rFonts w:ascii="Georgia" w:hAnsi="Georgia"/>
          <w:sz w:val="18"/>
          <w:szCs w:val="18"/>
        </w:rPr>
        <w:t xml:space="preserve">πων </w:t>
      </w:r>
      <w:proofErr w:type="spellStart"/>
      <w:r w:rsidRPr="00B33186">
        <w:rPr>
          <w:rFonts w:ascii="Georgia" w:hAnsi="Georgia"/>
          <w:sz w:val="18"/>
          <w:szCs w:val="18"/>
        </w:rPr>
        <w:t>σε</w:t>
      </w:r>
      <w:proofErr w:type="spellEnd"/>
      <w:r w:rsidRPr="00B33186">
        <w:rPr>
          <w:rFonts w:ascii="Georgia" w:hAnsi="Georgia"/>
          <w:sz w:val="18"/>
          <w:szCs w:val="18"/>
        </w:rPr>
        <w:t xml:space="preserve"> επ</w:t>
      </w:r>
      <w:proofErr w:type="spellStart"/>
      <w:r w:rsidRPr="00B33186">
        <w:rPr>
          <w:rFonts w:ascii="Georgia" w:hAnsi="Georgia"/>
          <w:sz w:val="18"/>
          <w:szCs w:val="18"/>
        </w:rPr>
        <w:t>οχές</w:t>
      </w:r>
      <w:proofErr w:type="spellEnd"/>
      <w:r w:rsidRPr="00B33186">
        <w:rPr>
          <w:rFonts w:ascii="Georgia" w:hAnsi="Georgia"/>
          <w:sz w:val="18"/>
          <w:szCs w:val="18"/>
        </w:rPr>
        <w:t xml:space="preserve"> π</w:t>
      </w:r>
      <w:proofErr w:type="spellStart"/>
      <w:r w:rsidRPr="00B33186">
        <w:rPr>
          <w:rFonts w:ascii="Georgia" w:hAnsi="Georgia"/>
          <w:sz w:val="18"/>
          <w:szCs w:val="18"/>
        </w:rPr>
        <w:t>ου</w:t>
      </w:r>
      <w:proofErr w:type="spellEnd"/>
      <w:r w:rsidRPr="00B33186">
        <w:rPr>
          <w:rFonts w:ascii="Georgia" w:hAnsi="Georgia"/>
          <w:sz w:val="18"/>
          <w:szCs w:val="18"/>
        </w:rPr>
        <w:t xml:space="preserve"> η α</w:t>
      </w:r>
      <w:proofErr w:type="spellStart"/>
      <w:r w:rsidRPr="00B33186">
        <w:rPr>
          <w:rFonts w:ascii="Georgia" w:hAnsi="Georgia"/>
          <w:sz w:val="18"/>
          <w:szCs w:val="18"/>
        </w:rPr>
        <w:t>νεργί</w:t>
      </w:r>
      <w:proofErr w:type="spellEnd"/>
      <w:r w:rsidRPr="00B33186">
        <w:rPr>
          <w:rFonts w:ascii="Georgia" w:hAnsi="Georgia"/>
          <w:sz w:val="18"/>
          <w:szCs w:val="18"/>
        </w:rPr>
        <w:t xml:space="preserve">α </w:t>
      </w:r>
      <w:proofErr w:type="spellStart"/>
      <w:r w:rsidRPr="00B33186">
        <w:rPr>
          <w:rFonts w:ascii="Georgia" w:hAnsi="Georgia"/>
          <w:sz w:val="18"/>
          <w:szCs w:val="18"/>
        </w:rPr>
        <w:t>είν</w:t>
      </w:r>
      <w:proofErr w:type="spellEnd"/>
      <w:r w:rsidRPr="00B33186">
        <w:rPr>
          <w:rFonts w:ascii="Georgia" w:hAnsi="Georgia"/>
          <w:sz w:val="18"/>
          <w:szCs w:val="18"/>
        </w:rPr>
        <w:t xml:space="preserve">αι 25-50% </w:t>
      </w:r>
      <w:proofErr w:type="spellStart"/>
      <w:r w:rsidRPr="00B33186">
        <w:rPr>
          <w:rFonts w:ascii="Georgia" w:hAnsi="Georgia"/>
          <w:sz w:val="18"/>
          <w:szCs w:val="18"/>
        </w:rPr>
        <w:t>στους</w:t>
      </w:r>
      <w:proofErr w:type="spellEnd"/>
      <w:r w:rsidRPr="00B33186">
        <w:rPr>
          <w:rFonts w:ascii="Georgia" w:hAnsi="Georgia"/>
          <w:sz w:val="18"/>
          <w:szCs w:val="18"/>
        </w:rPr>
        <w:t xml:space="preserve"> </w:t>
      </w:r>
      <w:proofErr w:type="spellStart"/>
      <w:r w:rsidRPr="00B33186">
        <w:rPr>
          <w:rFonts w:ascii="Georgia" w:hAnsi="Georgia"/>
          <w:sz w:val="18"/>
          <w:szCs w:val="18"/>
        </w:rPr>
        <w:t>νέους</w:t>
      </w:r>
      <w:proofErr w:type="spellEnd"/>
      <w:r w:rsidRPr="00B33186">
        <w:rPr>
          <w:rFonts w:ascii="Georgia" w:hAnsi="Georgia"/>
          <w:sz w:val="18"/>
          <w:szCs w:val="18"/>
        </w:rPr>
        <w:t xml:space="preserve">. </w:t>
      </w:r>
      <w:proofErr w:type="spellStart"/>
      <w:r w:rsidRPr="00B33186">
        <w:rPr>
          <w:rFonts w:ascii="Georgia" w:hAnsi="Georgia"/>
          <w:sz w:val="18"/>
          <w:szCs w:val="18"/>
        </w:rPr>
        <w:t>Δεν</w:t>
      </w:r>
      <w:proofErr w:type="spellEnd"/>
      <w:r w:rsidRPr="00B33186">
        <w:rPr>
          <w:rFonts w:ascii="Georgia" w:hAnsi="Georgia"/>
          <w:sz w:val="18"/>
          <w:szCs w:val="18"/>
        </w:rPr>
        <w:t xml:space="preserve"> </w:t>
      </w:r>
      <w:proofErr w:type="spellStart"/>
      <w:r w:rsidRPr="00B33186">
        <w:rPr>
          <w:rFonts w:ascii="Georgia" w:hAnsi="Georgia"/>
          <w:sz w:val="18"/>
          <w:szCs w:val="18"/>
        </w:rPr>
        <w:t>κερδίζετ</w:t>
      </w:r>
      <w:proofErr w:type="spellEnd"/>
      <w:r w:rsidRPr="00B33186">
        <w:rPr>
          <w:rFonts w:ascii="Georgia" w:hAnsi="Georgia"/>
          <w:sz w:val="18"/>
          <w:szCs w:val="18"/>
        </w:rPr>
        <w:t xml:space="preserve">αι από </w:t>
      </w:r>
      <w:proofErr w:type="spellStart"/>
      <w:r w:rsidRPr="00B33186">
        <w:rPr>
          <w:rFonts w:ascii="Georgia" w:hAnsi="Georgia"/>
          <w:sz w:val="18"/>
          <w:szCs w:val="18"/>
        </w:rPr>
        <w:t>κρ</w:t>
      </w:r>
      <w:proofErr w:type="spellEnd"/>
      <w:r w:rsidRPr="00B33186">
        <w:rPr>
          <w:rFonts w:ascii="Georgia" w:hAnsi="Georgia"/>
          <w:sz w:val="18"/>
          <w:szCs w:val="18"/>
        </w:rPr>
        <w:t xml:space="preserve">ατικές ή </w:t>
      </w:r>
      <w:proofErr w:type="spellStart"/>
      <w:r w:rsidRPr="00B33186">
        <w:rPr>
          <w:rFonts w:ascii="Georgia" w:hAnsi="Georgia"/>
          <w:sz w:val="18"/>
          <w:szCs w:val="18"/>
        </w:rPr>
        <w:t>Ευρω</w:t>
      </w:r>
      <w:proofErr w:type="spellEnd"/>
      <w:r w:rsidRPr="00B33186">
        <w:rPr>
          <w:rFonts w:ascii="Georgia" w:hAnsi="Georgia"/>
          <w:sz w:val="18"/>
          <w:szCs w:val="18"/>
        </w:rPr>
        <w:t>παϊκές α</w:t>
      </w:r>
      <w:proofErr w:type="spellStart"/>
      <w:r w:rsidRPr="00B33186">
        <w:rPr>
          <w:rFonts w:ascii="Georgia" w:hAnsi="Georgia"/>
          <w:sz w:val="18"/>
          <w:szCs w:val="18"/>
        </w:rPr>
        <w:t>ιώνιες</w:t>
      </w:r>
      <w:proofErr w:type="spellEnd"/>
      <w:r w:rsidRPr="00B33186">
        <w:rPr>
          <w:rFonts w:ascii="Georgia" w:hAnsi="Georgia"/>
          <w:sz w:val="18"/>
          <w:szCs w:val="18"/>
        </w:rPr>
        <w:t xml:space="preserve"> επ</w:t>
      </w:r>
      <w:proofErr w:type="spellStart"/>
      <w:r w:rsidRPr="00B33186">
        <w:rPr>
          <w:rFonts w:ascii="Georgia" w:hAnsi="Georgia"/>
          <w:sz w:val="18"/>
          <w:szCs w:val="18"/>
        </w:rPr>
        <w:t>ιδοτήσεις</w:t>
      </w:r>
      <w:proofErr w:type="spellEnd"/>
      <w:r w:rsidRPr="00B33186">
        <w:rPr>
          <w:rFonts w:ascii="Georgia" w:hAnsi="Georgia"/>
          <w:sz w:val="18"/>
          <w:szCs w:val="18"/>
        </w:rPr>
        <w:t xml:space="preserve">. </w:t>
      </w:r>
      <w:proofErr w:type="spellStart"/>
      <w:r w:rsidRPr="00B33186">
        <w:rPr>
          <w:rFonts w:ascii="Georgia" w:hAnsi="Georgia"/>
          <w:sz w:val="18"/>
          <w:szCs w:val="18"/>
        </w:rPr>
        <w:t>Δεν</w:t>
      </w:r>
      <w:proofErr w:type="spellEnd"/>
      <w:r w:rsidRPr="00B33186">
        <w:rPr>
          <w:rFonts w:ascii="Georgia" w:hAnsi="Georgia"/>
          <w:sz w:val="18"/>
          <w:szCs w:val="18"/>
        </w:rPr>
        <w:t xml:space="preserve"> </w:t>
      </w:r>
      <w:proofErr w:type="spellStart"/>
      <w:r w:rsidRPr="00B33186">
        <w:rPr>
          <w:rFonts w:ascii="Georgia" w:hAnsi="Georgia"/>
          <w:sz w:val="18"/>
          <w:szCs w:val="18"/>
        </w:rPr>
        <w:t>κερδίζετ</w:t>
      </w:r>
      <w:proofErr w:type="spellEnd"/>
      <w:r w:rsidRPr="00B33186">
        <w:rPr>
          <w:rFonts w:ascii="Georgia" w:hAnsi="Georgia"/>
          <w:sz w:val="18"/>
          <w:szCs w:val="18"/>
        </w:rPr>
        <w:t>αι από να</w:t>
      </w:r>
      <w:proofErr w:type="spellStart"/>
      <w:r w:rsidRPr="00B33186">
        <w:rPr>
          <w:rFonts w:ascii="Georgia" w:hAnsi="Georgia"/>
          <w:sz w:val="18"/>
          <w:szCs w:val="18"/>
        </w:rPr>
        <w:t>ρκισσιστικά</w:t>
      </w:r>
      <w:proofErr w:type="spellEnd"/>
      <w:r w:rsidRPr="00B33186">
        <w:rPr>
          <w:rFonts w:ascii="Georgia" w:hAnsi="Georgia"/>
          <w:sz w:val="18"/>
          <w:szCs w:val="18"/>
        </w:rPr>
        <w:t xml:space="preserve"> </w:t>
      </w:r>
      <w:proofErr w:type="spellStart"/>
      <w:r w:rsidRPr="00B33186">
        <w:rPr>
          <w:rFonts w:ascii="Georgia" w:hAnsi="Georgia"/>
          <w:sz w:val="18"/>
          <w:szCs w:val="18"/>
        </w:rPr>
        <w:t>άρθρ</w:t>
      </w:r>
      <w:proofErr w:type="spellEnd"/>
      <w:r w:rsidRPr="00B33186">
        <w:rPr>
          <w:rFonts w:ascii="Georgia" w:hAnsi="Georgia"/>
          <w:sz w:val="18"/>
          <w:szCs w:val="18"/>
        </w:rPr>
        <w:t xml:space="preserve">α </w:t>
      </w:r>
      <w:proofErr w:type="spellStart"/>
      <w:r w:rsidRPr="00B33186">
        <w:rPr>
          <w:rFonts w:ascii="Georgia" w:hAnsi="Georgia"/>
          <w:sz w:val="18"/>
          <w:szCs w:val="18"/>
        </w:rPr>
        <w:t>στ</w:t>
      </w:r>
      <w:proofErr w:type="spellEnd"/>
      <w:r w:rsidRPr="00B33186">
        <w:rPr>
          <w:rFonts w:ascii="Georgia" w:hAnsi="Georgia"/>
          <w:sz w:val="18"/>
          <w:szCs w:val="18"/>
        </w:rPr>
        <w:t xml:space="preserve">α </w:t>
      </w:r>
      <w:proofErr w:type="spellStart"/>
      <w:r w:rsidRPr="00B33186">
        <w:rPr>
          <w:rFonts w:ascii="Georgia" w:hAnsi="Georgia"/>
          <w:sz w:val="18"/>
          <w:szCs w:val="18"/>
        </w:rPr>
        <w:t>εγχώρι</w:t>
      </w:r>
      <w:proofErr w:type="spellEnd"/>
      <w:r w:rsidRPr="00B33186">
        <w:rPr>
          <w:rFonts w:ascii="Georgia" w:hAnsi="Georgia"/>
          <w:sz w:val="18"/>
          <w:szCs w:val="18"/>
        </w:rPr>
        <w:t xml:space="preserve">α </w:t>
      </w:r>
      <w:proofErr w:type="spellStart"/>
      <w:r w:rsidRPr="00B33186">
        <w:rPr>
          <w:rFonts w:ascii="Georgia" w:hAnsi="Georgia"/>
          <w:sz w:val="18"/>
          <w:szCs w:val="18"/>
        </w:rPr>
        <w:t>μέσ</w:t>
      </w:r>
      <w:proofErr w:type="spellEnd"/>
      <w:r w:rsidRPr="00B33186">
        <w:rPr>
          <w:rFonts w:ascii="Georgia" w:hAnsi="Georgia"/>
          <w:sz w:val="18"/>
          <w:szCs w:val="18"/>
        </w:rPr>
        <w:t>α μα</w:t>
      </w:r>
      <w:proofErr w:type="spellStart"/>
      <w:r w:rsidRPr="00B33186">
        <w:rPr>
          <w:rFonts w:ascii="Georgia" w:hAnsi="Georgia"/>
          <w:sz w:val="18"/>
          <w:szCs w:val="18"/>
        </w:rPr>
        <w:t>ζικής</w:t>
      </w:r>
      <w:proofErr w:type="spellEnd"/>
      <w:r w:rsidRPr="00B33186">
        <w:rPr>
          <w:rFonts w:ascii="Georgia" w:hAnsi="Georgia"/>
          <w:sz w:val="18"/>
          <w:szCs w:val="18"/>
        </w:rPr>
        <w:t xml:space="preserve"> </w:t>
      </w:r>
      <w:proofErr w:type="spellStart"/>
      <w:r w:rsidRPr="00B33186">
        <w:rPr>
          <w:rFonts w:ascii="Georgia" w:hAnsi="Georgia"/>
          <w:sz w:val="18"/>
          <w:szCs w:val="18"/>
        </w:rPr>
        <w:t>ενημέρωσης</w:t>
      </w:r>
      <w:proofErr w:type="spellEnd"/>
      <w:r w:rsidRPr="00B33186">
        <w:rPr>
          <w:rFonts w:ascii="Georgia" w:hAnsi="Georgia"/>
          <w:sz w:val="18"/>
          <w:szCs w:val="18"/>
        </w:rPr>
        <w:t>. Η α</w:t>
      </w:r>
      <w:proofErr w:type="spellStart"/>
      <w:r w:rsidRPr="00B33186">
        <w:rPr>
          <w:rFonts w:ascii="Georgia" w:hAnsi="Georgia"/>
          <w:sz w:val="18"/>
          <w:szCs w:val="18"/>
        </w:rPr>
        <w:t>ξιο</w:t>
      </w:r>
      <w:proofErr w:type="spellEnd"/>
      <w:r w:rsidRPr="00B33186">
        <w:rPr>
          <w:rFonts w:ascii="Georgia" w:hAnsi="Georgia"/>
          <w:sz w:val="18"/>
          <w:szCs w:val="18"/>
        </w:rPr>
        <w:t xml:space="preserve">πιστία </w:t>
      </w:r>
      <w:proofErr w:type="spellStart"/>
      <w:r w:rsidRPr="00B33186">
        <w:rPr>
          <w:rFonts w:ascii="Georgia" w:hAnsi="Georgia"/>
          <w:sz w:val="18"/>
          <w:szCs w:val="18"/>
        </w:rPr>
        <w:t>κερδίζετ</w:t>
      </w:r>
      <w:proofErr w:type="spellEnd"/>
      <w:r w:rsidRPr="00B33186">
        <w:rPr>
          <w:rFonts w:ascii="Georgia" w:hAnsi="Georgia"/>
          <w:sz w:val="18"/>
          <w:szCs w:val="18"/>
        </w:rPr>
        <w:t xml:space="preserve">αι </w:t>
      </w:r>
      <w:proofErr w:type="spellStart"/>
      <w:r w:rsidRPr="00B33186">
        <w:rPr>
          <w:rFonts w:ascii="Georgia" w:hAnsi="Georgia"/>
          <w:sz w:val="18"/>
          <w:szCs w:val="18"/>
        </w:rPr>
        <w:t>με</w:t>
      </w:r>
      <w:proofErr w:type="spellEnd"/>
      <w:r w:rsidRPr="00B33186">
        <w:rPr>
          <w:rFonts w:ascii="Georgia" w:hAnsi="Georgia"/>
          <w:sz w:val="18"/>
          <w:szCs w:val="18"/>
        </w:rPr>
        <w:t xml:space="preserve"> </w:t>
      </w:r>
      <w:proofErr w:type="spellStart"/>
      <w:r w:rsidRPr="00B33186">
        <w:rPr>
          <w:rFonts w:ascii="Georgia" w:hAnsi="Georgia"/>
          <w:sz w:val="18"/>
          <w:szCs w:val="18"/>
        </w:rPr>
        <w:t>συνεχή</w:t>
      </w:r>
      <w:proofErr w:type="spellEnd"/>
      <w:r w:rsidRPr="00B33186">
        <w:rPr>
          <w:rFonts w:ascii="Georgia" w:hAnsi="Georgia"/>
          <w:sz w:val="18"/>
          <w:szCs w:val="18"/>
        </w:rPr>
        <w:t xml:space="preserve"> α</w:t>
      </w:r>
      <w:proofErr w:type="spellStart"/>
      <w:r w:rsidRPr="00B33186">
        <w:rPr>
          <w:rFonts w:ascii="Georgia" w:hAnsi="Georgia"/>
          <w:sz w:val="18"/>
          <w:szCs w:val="18"/>
        </w:rPr>
        <w:t>νά</w:t>
      </w:r>
      <w:proofErr w:type="spellEnd"/>
      <w:r w:rsidRPr="00B33186">
        <w:rPr>
          <w:rFonts w:ascii="Georgia" w:hAnsi="Georgia"/>
          <w:sz w:val="18"/>
          <w:szCs w:val="18"/>
        </w:rPr>
        <w:t>πτυξη π</w:t>
      </w:r>
      <w:proofErr w:type="spellStart"/>
      <w:r w:rsidRPr="00B33186">
        <w:rPr>
          <w:rFonts w:ascii="Georgia" w:hAnsi="Georgia"/>
          <w:sz w:val="18"/>
          <w:szCs w:val="18"/>
        </w:rPr>
        <w:t>ωλήσεων</w:t>
      </w:r>
      <w:proofErr w:type="spellEnd"/>
      <w:r w:rsidRPr="00B33186">
        <w:rPr>
          <w:rFonts w:ascii="Georgia" w:hAnsi="Georgia"/>
          <w:sz w:val="18"/>
          <w:szCs w:val="18"/>
        </w:rPr>
        <w:t xml:space="preserve">, </w:t>
      </w:r>
      <w:proofErr w:type="spellStart"/>
      <w:r w:rsidRPr="00B33186">
        <w:rPr>
          <w:rFonts w:ascii="Georgia" w:hAnsi="Georgia"/>
          <w:sz w:val="18"/>
          <w:szCs w:val="18"/>
        </w:rPr>
        <w:t>συνεργ</w:t>
      </w:r>
      <w:proofErr w:type="spellEnd"/>
      <w:r w:rsidRPr="00B33186">
        <w:rPr>
          <w:rFonts w:ascii="Georgia" w:hAnsi="Georgia"/>
          <w:sz w:val="18"/>
          <w:szCs w:val="18"/>
        </w:rPr>
        <w:t>ασιών, α</w:t>
      </w:r>
      <w:proofErr w:type="spellStart"/>
      <w:r w:rsidRPr="00B33186">
        <w:rPr>
          <w:rFonts w:ascii="Georgia" w:hAnsi="Georgia"/>
          <w:sz w:val="18"/>
          <w:szCs w:val="18"/>
        </w:rPr>
        <w:t>νθρώ</w:t>
      </w:r>
      <w:proofErr w:type="spellEnd"/>
      <w:r w:rsidRPr="00B33186">
        <w:rPr>
          <w:rFonts w:ascii="Georgia" w:hAnsi="Georgia"/>
          <w:sz w:val="18"/>
          <w:szCs w:val="18"/>
        </w:rPr>
        <w:t>πινων π</w:t>
      </w:r>
      <w:proofErr w:type="spellStart"/>
      <w:r w:rsidRPr="00B33186">
        <w:rPr>
          <w:rFonts w:ascii="Georgia" w:hAnsi="Georgia"/>
          <w:sz w:val="18"/>
          <w:szCs w:val="18"/>
        </w:rPr>
        <w:t>όρων</w:t>
      </w:r>
      <w:proofErr w:type="spellEnd"/>
      <w:r w:rsidRPr="00B33186">
        <w:rPr>
          <w:rFonts w:ascii="Georgia" w:hAnsi="Georgia"/>
          <w:sz w:val="18"/>
          <w:szCs w:val="18"/>
        </w:rPr>
        <w:t xml:space="preserve"> </w:t>
      </w:r>
      <w:proofErr w:type="spellStart"/>
      <w:r w:rsidRPr="00B33186">
        <w:rPr>
          <w:rFonts w:ascii="Georgia" w:hAnsi="Georgia"/>
          <w:sz w:val="18"/>
          <w:szCs w:val="18"/>
        </w:rPr>
        <w:t>σε</w:t>
      </w:r>
      <w:proofErr w:type="spellEnd"/>
      <w:r w:rsidRPr="00B33186">
        <w:rPr>
          <w:rFonts w:ascii="Georgia" w:hAnsi="Georgia"/>
          <w:sz w:val="18"/>
          <w:szCs w:val="18"/>
        </w:rPr>
        <w:t xml:space="preserve"> </w:t>
      </w:r>
      <w:proofErr w:type="spellStart"/>
      <w:r w:rsidRPr="00B33186">
        <w:rPr>
          <w:rFonts w:ascii="Georgia" w:hAnsi="Georgia"/>
          <w:sz w:val="18"/>
          <w:szCs w:val="18"/>
        </w:rPr>
        <w:t>μεγ</w:t>
      </w:r>
      <w:proofErr w:type="spellEnd"/>
      <w:r w:rsidRPr="00B33186">
        <w:rPr>
          <w:rFonts w:ascii="Georgia" w:hAnsi="Georgia"/>
          <w:sz w:val="18"/>
          <w:szCs w:val="18"/>
        </w:rPr>
        <w:t>αλύτερες α</w:t>
      </w:r>
      <w:proofErr w:type="spellStart"/>
      <w:r w:rsidRPr="00B33186">
        <w:rPr>
          <w:rFonts w:ascii="Georgia" w:hAnsi="Georgia"/>
          <w:sz w:val="18"/>
          <w:szCs w:val="18"/>
        </w:rPr>
        <w:t>γορές</w:t>
      </w:r>
      <w:proofErr w:type="spellEnd"/>
      <w:r w:rsidRPr="00B33186">
        <w:rPr>
          <w:rFonts w:ascii="Georgia" w:hAnsi="Georgia"/>
          <w:sz w:val="18"/>
          <w:szCs w:val="18"/>
        </w:rPr>
        <w:t xml:space="preserve"> π</w:t>
      </w:r>
      <w:proofErr w:type="spellStart"/>
      <w:r w:rsidRPr="00B33186">
        <w:rPr>
          <w:rFonts w:ascii="Georgia" w:hAnsi="Georgia"/>
          <w:sz w:val="18"/>
          <w:szCs w:val="18"/>
        </w:rPr>
        <w:t>έρ</w:t>
      </w:r>
      <w:proofErr w:type="spellEnd"/>
      <w:r w:rsidRPr="00B33186">
        <w:rPr>
          <w:rFonts w:ascii="Georgia" w:hAnsi="Georgia"/>
          <w:sz w:val="18"/>
          <w:szCs w:val="18"/>
        </w:rPr>
        <w:t xml:space="preserve">αν </w:t>
      </w:r>
      <w:proofErr w:type="spellStart"/>
      <w:r w:rsidRPr="00B33186">
        <w:rPr>
          <w:rFonts w:ascii="Georgia" w:hAnsi="Georgia"/>
          <w:sz w:val="18"/>
          <w:szCs w:val="18"/>
        </w:rPr>
        <w:t>της</w:t>
      </w:r>
      <w:proofErr w:type="spellEnd"/>
      <w:r w:rsidRPr="00B33186">
        <w:rPr>
          <w:rFonts w:ascii="Georgia" w:hAnsi="Georgia"/>
          <w:sz w:val="18"/>
          <w:szCs w:val="18"/>
        </w:rPr>
        <w:t xml:space="preserve"> </w:t>
      </w:r>
      <w:proofErr w:type="spellStart"/>
      <w:r w:rsidRPr="00B33186">
        <w:rPr>
          <w:rFonts w:ascii="Georgia" w:hAnsi="Georgia"/>
          <w:sz w:val="18"/>
          <w:szCs w:val="18"/>
        </w:rPr>
        <w:t>ελληνικής</w:t>
      </w:r>
      <w:proofErr w:type="spellEnd"/>
      <w:r w:rsidRPr="00B33186">
        <w:rPr>
          <w:rFonts w:ascii="Georgia" w:hAnsi="Georgia"/>
          <w:sz w:val="18"/>
          <w:szCs w:val="18"/>
        </w:rPr>
        <w:t>. Η α</w:t>
      </w:r>
      <w:proofErr w:type="spellStart"/>
      <w:r w:rsidRPr="00B33186">
        <w:rPr>
          <w:rFonts w:ascii="Georgia" w:hAnsi="Georgia"/>
          <w:sz w:val="18"/>
          <w:szCs w:val="18"/>
        </w:rPr>
        <w:t>ξιο</w:t>
      </w:r>
      <w:proofErr w:type="spellEnd"/>
      <w:r w:rsidRPr="00B33186">
        <w:rPr>
          <w:rFonts w:ascii="Georgia" w:hAnsi="Georgia"/>
          <w:sz w:val="18"/>
          <w:szCs w:val="18"/>
        </w:rPr>
        <w:t xml:space="preserve">πιστία </w:t>
      </w:r>
      <w:proofErr w:type="spellStart"/>
      <w:r w:rsidRPr="00B33186">
        <w:rPr>
          <w:rFonts w:ascii="Georgia" w:hAnsi="Georgia"/>
          <w:sz w:val="18"/>
          <w:szCs w:val="18"/>
        </w:rPr>
        <w:t>κερδίζετ</w:t>
      </w:r>
      <w:proofErr w:type="spellEnd"/>
      <w:r w:rsidRPr="00B33186">
        <w:rPr>
          <w:rFonts w:ascii="Georgia" w:hAnsi="Georgia"/>
          <w:sz w:val="18"/>
          <w:szCs w:val="18"/>
        </w:rPr>
        <w:t xml:space="preserve">αι </w:t>
      </w:r>
      <w:proofErr w:type="spellStart"/>
      <w:r w:rsidRPr="00B33186">
        <w:rPr>
          <w:rFonts w:ascii="Georgia" w:hAnsi="Georgia"/>
          <w:sz w:val="18"/>
          <w:szCs w:val="18"/>
        </w:rPr>
        <w:t>με</w:t>
      </w:r>
      <w:proofErr w:type="spellEnd"/>
      <w:r w:rsidRPr="00B33186">
        <w:rPr>
          <w:rFonts w:ascii="Georgia" w:hAnsi="Georgia"/>
          <w:sz w:val="18"/>
          <w:szCs w:val="18"/>
        </w:rPr>
        <w:t xml:space="preserve"> </w:t>
      </w:r>
      <w:proofErr w:type="spellStart"/>
      <w:r w:rsidRPr="00B33186">
        <w:rPr>
          <w:rFonts w:ascii="Georgia" w:hAnsi="Georgia"/>
          <w:sz w:val="18"/>
          <w:szCs w:val="18"/>
        </w:rPr>
        <w:t>κουλτούρ</w:t>
      </w:r>
      <w:proofErr w:type="spellEnd"/>
      <w:r w:rsidRPr="00B33186">
        <w:rPr>
          <w:rFonts w:ascii="Georgia" w:hAnsi="Georgia"/>
          <w:sz w:val="18"/>
          <w:szCs w:val="18"/>
        </w:rPr>
        <w:t xml:space="preserve">α – </w:t>
      </w:r>
      <w:proofErr w:type="spellStart"/>
      <w:r w:rsidRPr="00B33186">
        <w:rPr>
          <w:rFonts w:ascii="Georgia" w:hAnsi="Georgia"/>
          <w:sz w:val="18"/>
          <w:szCs w:val="18"/>
        </w:rPr>
        <w:t>κά</w:t>
      </w:r>
      <w:proofErr w:type="spellEnd"/>
      <w:r w:rsidRPr="00B33186">
        <w:rPr>
          <w:rFonts w:ascii="Georgia" w:hAnsi="Georgia"/>
          <w:sz w:val="18"/>
          <w:szCs w:val="18"/>
        </w:rPr>
        <w:t xml:space="preserve">ποιοι και </w:t>
      </w:r>
      <w:proofErr w:type="spellStart"/>
      <w:r w:rsidRPr="00B33186">
        <w:rPr>
          <w:rFonts w:ascii="Georgia" w:hAnsi="Georgia"/>
          <w:sz w:val="18"/>
          <w:szCs w:val="18"/>
        </w:rPr>
        <w:t>ίσως</w:t>
      </w:r>
      <w:proofErr w:type="spellEnd"/>
      <w:r w:rsidRPr="00B33186">
        <w:rPr>
          <w:rFonts w:ascii="Georgia" w:hAnsi="Georgia"/>
          <w:sz w:val="18"/>
          <w:szCs w:val="18"/>
        </w:rPr>
        <w:t xml:space="preserve"> </w:t>
      </w:r>
      <w:proofErr w:type="spellStart"/>
      <w:r w:rsidRPr="00B33186">
        <w:rPr>
          <w:rFonts w:ascii="Georgia" w:hAnsi="Georgia"/>
          <w:sz w:val="18"/>
          <w:szCs w:val="18"/>
        </w:rPr>
        <w:t>σωστά</w:t>
      </w:r>
      <w:proofErr w:type="spellEnd"/>
      <w:r w:rsidRPr="00B33186">
        <w:rPr>
          <w:rFonts w:ascii="Georgia" w:hAnsi="Georgia"/>
          <w:sz w:val="18"/>
          <w:szCs w:val="18"/>
        </w:rPr>
        <w:t xml:space="preserve"> ανα</w:t>
      </w:r>
      <w:proofErr w:type="spellStart"/>
      <w:r w:rsidRPr="00B33186">
        <w:rPr>
          <w:rFonts w:ascii="Georgia" w:hAnsi="Georgia"/>
          <w:sz w:val="18"/>
          <w:szCs w:val="18"/>
        </w:rPr>
        <w:t>φέρουν</w:t>
      </w:r>
      <w:proofErr w:type="spellEnd"/>
      <w:r w:rsidRPr="00B33186">
        <w:rPr>
          <w:rFonts w:ascii="Georgia" w:hAnsi="Georgia"/>
          <w:sz w:val="18"/>
          <w:szCs w:val="18"/>
        </w:rPr>
        <w:t xml:space="preserve"> </w:t>
      </w:r>
      <w:proofErr w:type="spellStart"/>
      <w:r w:rsidRPr="00B33186">
        <w:rPr>
          <w:rFonts w:ascii="Georgia" w:hAnsi="Georgia"/>
          <w:sz w:val="18"/>
          <w:szCs w:val="18"/>
        </w:rPr>
        <w:t>ότι</w:t>
      </w:r>
      <w:proofErr w:type="spellEnd"/>
      <w:r w:rsidRPr="00B33186">
        <w:rPr>
          <w:rFonts w:ascii="Georgia" w:hAnsi="Georgia"/>
          <w:sz w:val="18"/>
          <w:szCs w:val="18"/>
        </w:rPr>
        <w:t xml:space="preserve"> α</w:t>
      </w:r>
      <w:proofErr w:type="spellStart"/>
      <w:r w:rsidRPr="00B33186">
        <w:rPr>
          <w:rFonts w:ascii="Georgia" w:hAnsi="Georgia"/>
          <w:sz w:val="18"/>
          <w:szCs w:val="18"/>
        </w:rPr>
        <w:t>υτή</w:t>
      </w:r>
      <w:proofErr w:type="spellEnd"/>
      <w:r w:rsidRPr="00B33186">
        <w:rPr>
          <w:rFonts w:ascii="Georgia" w:hAnsi="Georgia"/>
          <w:sz w:val="18"/>
          <w:szCs w:val="18"/>
        </w:rPr>
        <w:t xml:space="preserve"> η </w:t>
      </w:r>
      <w:proofErr w:type="spellStart"/>
      <w:r w:rsidRPr="00B33186">
        <w:rPr>
          <w:rFonts w:ascii="Georgia" w:hAnsi="Georgia"/>
          <w:sz w:val="18"/>
          <w:szCs w:val="18"/>
        </w:rPr>
        <w:t>τελευτ</w:t>
      </w:r>
      <w:proofErr w:type="spellEnd"/>
      <w:r w:rsidRPr="00B33186">
        <w:rPr>
          <w:rFonts w:ascii="Georgia" w:hAnsi="Georgia"/>
          <w:sz w:val="18"/>
          <w:szCs w:val="18"/>
        </w:rPr>
        <w:t xml:space="preserve">αία </w:t>
      </w:r>
      <w:proofErr w:type="spellStart"/>
      <w:r w:rsidRPr="00B33186">
        <w:rPr>
          <w:rFonts w:ascii="Georgia" w:hAnsi="Georgia"/>
          <w:sz w:val="18"/>
          <w:szCs w:val="18"/>
        </w:rPr>
        <w:t>τρώει</w:t>
      </w:r>
      <w:proofErr w:type="spellEnd"/>
      <w:r w:rsidRPr="00B33186">
        <w:rPr>
          <w:rFonts w:ascii="Georgia" w:hAnsi="Georgia"/>
          <w:sz w:val="18"/>
          <w:szCs w:val="18"/>
        </w:rPr>
        <w:t xml:space="preserve"> </w:t>
      </w:r>
      <w:proofErr w:type="spellStart"/>
      <w:r w:rsidRPr="00B33186">
        <w:rPr>
          <w:rFonts w:ascii="Georgia" w:hAnsi="Georgia"/>
          <w:sz w:val="18"/>
          <w:szCs w:val="18"/>
        </w:rPr>
        <w:t>την</w:t>
      </w:r>
      <w:proofErr w:type="spellEnd"/>
      <w:r w:rsidRPr="00B33186">
        <w:rPr>
          <w:rFonts w:ascii="Georgia" w:hAnsi="Georgia"/>
          <w:sz w:val="18"/>
          <w:szCs w:val="18"/>
        </w:rPr>
        <w:t xml:space="preserve"> </w:t>
      </w:r>
      <w:proofErr w:type="spellStart"/>
      <w:r w:rsidRPr="00B33186">
        <w:rPr>
          <w:rFonts w:ascii="Georgia" w:hAnsi="Georgia"/>
          <w:sz w:val="18"/>
          <w:szCs w:val="18"/>
        </w:rPr>
        <w:t>στρ</w:t>
      </w:r>
      <w:proofErr w:type="spellEnd"/>
      <w:r w:rsidRPr="00B33186">
        <w:rPr>
          <w:rFonts w:ascii="Georgia" w:hAnsi="Georgia"/>
          <w:sz w:val="18"/>
          <w:szCs w:val="18"/>
        </w:rPr>
        <w:t xml:space="preserve">ατηγική </w:t>
      </w:r>
      <w:proofErr w:type="spellStart"/>
      <w:r w:rsidRPr="00B33186">
        <w:rPr>
          <w:rFonts w:ascii="Georgia" w:hAnsi="Georgia"/>
          <w:sz w:val="18"/>
          <w:szCs w:val="18"/>
        </w:rPr>
        <w:t>γι</w:t>
      </w:r>
      <w:proofErr w:type="spellEnd"/>
      <w:r w:rsidRPr="00B33186">
        <w:rPr>
          <w:rFonts w:ascii="Georgia" w:hAnsi="Georgia"/>
          <w:sz w:val="18"/>
          <w:szCs w:val="18"/>
        </w:rPr>
        <w:t>α π</w:t>
      </w:r>
      <w:proofErr w:type="spellStart"/>
      <w:r w:rsidRPr="00B33186">
        <w:rPr>
          <w:rFonts w:ascii="Georgia" w:hAnsi="Georgia"/>
          <w:sz w:val="18"/>
          <w:szCs w:val="18"/>
        </w:rPr>
        <w:t>ρωινό</w:t>
      </w:r>
      <w:proofErr w:type="spellEnd"/>
      <w:r w:rsidRPr="00B33186">
        <w:rPr>
          <w:rFonts w:ascii="Georgia" w:hAnsi="Georgia"/>
          <w:sz w:val="18"/>
          <w:szCs w:val="18"/>
        </w:rPr>
        <w:t xml:space="preserve">. </w:t>
      </w:r>
    </w:p>
    <w:p w14:paraId="0CADD2E0" w14:textId="77777777" w:rsidR="00B267EF" w:rsidRPr="00B33186" w:rsidRDefault="00B267EF" w:rsidP="00B267EF">
      <w:pPr>
        <w:spacing w:line="360" w:lineRule="auto"/>
        <w:rPr>
          <w:rFonts w:ascii="Georgia" w:hAnsi="Georgia"/>
          <w:sz w:val="18"/>
          <w:szCs w:val="18"/>
        </w:rPr>
      </w:pPr>
      <w:proofErr w:type="spellStart"/>
      <w:r w:rsidRPr="00B33186">
        <w:rPr>
          <w:rFonts w:ascii="Georgia" w:hAnsi="Georgia"/>
          <w:sz w:val="18"/>
          <w:szCs w:val="18"/>
        </w:rPr>
        <w:t>Σε</w:t>
      </w:r>
      <w:proofErr w:type="spellEnd"/>
      <w:r w:rsidRPr="00B33186">
        <w:rPr>
          <w:rFonts w:ascii="Georgia" w:hAnsi="Georgia"/>
          <w:sz w:val="18"/>
          <w:szCs w:val="18"/>
        </w:rPr>
        <w:t xml:space="preserve"> </w:t>
      </w:r>
      <w:proofErr w:type="spellStart"/>
      <w:r w:rsidRPr="00B33186">
        <w:rPr>
          <w:rFonts w:ascii="Georgia" w:hAnsi="Georgia"/>
          <w:sz w:val="18"/>
          <w:szCs w:val="18"/>
        </w:rPr>
        <w:t>χώρες</w:t>
      </w:r>
      <w:proofErr w:type="spellEnd"/>
      <w:r w:rsidRPr="00B33186">
        <w:rPr>
          <w:rFonts w:ascii="Georgia" w:hAnsi="Georgia"/>
          <w:sz w:val="18"/>
          <w:szCs w:val="18"/>
        </w:rPr>
        <w:t xml:space="preserve"> όπ</w:t>
      </w:r>
      <w:proofErr w:type="spellStart"/>
      <w:r w:rsidRPr="00B33186">
        <w:rPr>
          <w:rFonts w:ascii="Georgia" w:hAnsi="Georgia"/>
          <w:sz w:val="18"/>
          <w:szCs w:val="18"/>
        </w:rPr>
        <w:t>ως</w:t>
      </w:r>
      <w:proofErr w:type="spellEnd"/>
      <w:r w:rsidRPr="00B33186">
        <w:rPr>
          <w:rFonts w:ascii="Georgia" w:hAnsi="Georgia"/>
          <w:sz w:val="18"/>
          <w:szCs w:val="18"/>
        </w:rPr>
        <w:t xml:space="preserve"> η </w:t>
      </w:r>
      <w:proofErr w:type="spellStart"/>
      <w:r w:rsidRPr="00B33186">
        <w:rPr>
          <w:rFonts w:ascii="Georgia" w:hAnsi="Georgia"/>
          <w:sz w:val="18"/>
          <w:szCs w:val="18"/>
        </w:rPr>
        <w:t>Ελλάδ</w:t>
      </w:r>
      <w:proofErr w:type="spellEnd"/>
      <w:r w:rsidRPr="00B33186">
        <w:rPr>
          <w:rFonts w:ascii="Georgia" w:hAnsi="Georgia"/>
          <w:sz w:val="18"/>
          <w:szCs w:val="18"/>
        </w:rPr>
        <w:t>α η π</w:t>
      </w:r>
      <w:proofErr w:type="spellStart"/>
      <w:r w:rsidRPr="00B33186">
        <w:rPr>
          <w:rFonts w:ascii="Georgia" w:hAnsi="Georgia"/>
          <w:sz w:val="18"/>
          <w:szCs w:val="18"/>
        </w:rPr>
        <w:t>ροτίμηση</w:t>
      </w:r>
      <w:proofErr w:type="spellEnd"/>
      <w:r w:rsidRPr="00B33186">
        <w:rPr>
          <w:rFonts w:ascii="Georgia" w:hAnsi="Georgia"/>
          <w:sz w:val="18"/>
          <w:szCs w:val="18"/>
        </w:rPr>
        <w:t xml:space="preserve"> </w:t>
      </w:r>
      <w:proofErr w:type="spellStart"/>
      <w:r w:rsidRPr="00B33186">
        <w:rPr>
          <w:rFonts w:ascii="Georgia" w:hAnsi="Georgia"/>
          <w:sz w:val="18"/>
          <w:szCs w:val="18"/>
        </w:rPr>
        <w:t>των</w:t>
      </w:r>
      <w:proofErr w:type="spellEnd"/>
      <w:r w:rsidRPr="00B33186">
        <w:rPr>
          <w:rFonts w:ascii="Georgia" w:hAnsi="Georgia"/>
          <w:sz w:val="18"/>
          <w:szCs w:val="18"/>
        </w:rPr>
        <w:t xml:space="preserve"> </w:t>
      </w:r>
      <w:proofErr w:type="spellStart"/>
      <w:r w:rsidRPr="00B33186">
        <w:rPr>
          <w:rFonts w:ascii="Georgia" w:hAnsi="Georgia"/>
          <w:sz w:val="18"/>
          <w:szCs w:val="18"/>
        </w:rPr>
        <w:t>νέων</w:t>
      </w:r>
      <w:proofErr w:type="spellEnd"/>
      <w:r w:rsidRPr="00B33186">
        <w:rPr>
          <w:rFonts w:ascii="Georgia" w:hAnsi="Georgia"/>
          <w:sz w:val="18"/>
          <w:szCs w:val="18"/>
        </w:rPr>
        <w:t xml:space="preserve"> α</w:t>
      </w:r>
      <w:proofErr w:type="spellStart"/>
      <w:r w:rsidRPr="00B33186">
        <w:rPr>
          <w:rFonts w:ascii="Georgia" w:hAnsi="Georgia"/>
          <w:sz w:val="18"/>
          <w:szCs w:val="18"/>
        </w:rPr>
        <w:t>νθρώ</w:t>
      </w:r>
      <w:proofErr w:type="spellEnd"/>
      <w:r w:rsidRPr="00B33186">
        <w:rPr>
          <w:rFonts w:ascii="Georgia" w:hAnsi="Georgia"/>
          <w:sz w:val="18"/>
          <w:szCs w:val="18"/>
        </w:rPr>
        <w:t xml:space="preserve">πων </w:t>
      </w:r>
      <w:proofErr w:type="spellStart"/>
      <w:r w:rsidRPr="00B33186">
        <w:rPr>
          <w:rFonts w:ascii="Georgia" w:hAnsi="Georgia"/>
          <w:sz w:val="18"/>
          <w:szCs w:val="18"/>
        </w:rPr>
        <w:t>γι</w:t>
      </w:r>
      <w:proofErr w:type="spellEnd"/>
      <w:r w:rsidRPr="00B33186">
        <w:rPr>
          <w:rFonts w:ascii="Georgia" w:hAnsi="Georgia"/>
          <w:sz w:val="18"/>
          <w:szCs w:val="18"/>
        </w:rPr>
        <w:t xml:space="preserve">α </w:t>
      </w:r>
      <w:proofErr w:type="spellStart"/>
      <w:r w:rsidRPr="00B33186">
        <w:rPr>
          <w:rFonts w:ascii="Georgia" w:hAnsi="Georgia"/>
          <w:sz w:val="18"/>
          <w:szCs w:val="18"/>
        </w:rPr>
        <w:t>το</w:t>
      </w:r>
      <w:proofErr w:type="spellEnd"/>
      <w:r w:rsidRPr="00B33186">
        <w:rPr>
          <w:rFonts w:ascii="Georgia" w:hAnsi="Georgia"/>
          <w:sz w:val="18"/>
          <w:szCs w:val="18"/>
        </w:rPr>
        <w:t xml:space="preserve"> </w:t>
      </w:r>
      <w:proofErr w:type="spellStart"/>
      <w:r w:rsidRPr="00B33186">
        <w:rPr>
          <w:rFonts w:ascii="Georgia" w:hAnsi="Georgia"/>
          <w:sz w:val="18"/>
          <w:szCs w:val="18"/>
        </w:rPr>
        <w:t>Δημόσιο</w:t>
      </w:r>
      <w:proofErr w:type="spellEnd"/>
      <w:r w:rsidRPr="00B33186">
        <w:rPr>
          <w:rFonts w:ascii="Georgia" w:hAnsi="Georgia"/>
          <w:sz w:val="18"/>
          <w:szCs w:val="18"/>
        </w:rPr>
        <w:t xml:space="preserve"> ή </w:t>
      </w:r>
      <w:proofErr w:type="spellStart"/>
      <w:r w:rsidRPr="00B33186">
        <w:rPr>
          <w:rFonts w:ascii="Georgia" w:hAnsi="Georgia"/>
          <w:sz w:val="18"/>
          <w:szCs w:val="18"/>
        </w:rPr>
        <w:t>γι</w:t>
      </w:r>
      <w:proofErr w:type="spellEnd"/>
      <w:r w:rsidRPr="00B33186">
        <w:rPr>
          <w:rFonts w:ascii="Georgia" w:hAnsi="Georgia"/>
          <w:sz w:val="18"/>
          <w:szCs w:val="18"/>
        </w:rPr>
        <w:t xml:space="preserve">α </w:t>
      </w:r>
      <w:proofErr w:type="spellStart"/>
      <w:r w:rsidRPr="00B33186">
        <w:rPr>
          <w:rFonts w:ascii="Georgia" w:hAnsi="Georgia"/>
          <w:sz w:val="18"/>
          <w:szCs w:val="18"/>
        </w:rPr>
        <w:t>μεγάλες</w:t>
      </w:r>
      <w:proofErr w:type="spellEnd"/>
      <w:r w:rsidRPr="00B33186">
        <w:rPr>
          <w:rFonts w:ascii="Georgia" w:hAnsi="Georgia"/>
          <w:sz w:val="18"/>
          <w:szCs w:val="18"/>
        </w:rPr>
        <w:t xml:space="preserve"> </w:t>
      </w:r>
      <w:proofErr w:type="spellStart"/>
      <w:r w:rsidRPr="00B33186">
        <w:rPr>
          <w:rFonts w:ascii="Georgia" w:hAnsi="Georgia"/>
          <w:sz w:val="18"/>
          <w:szCs w:val="18"/>
        </w:rPr>
        <w:t>ετ</w:t>
      </w:r>
      <w:proofErr w:type="spellEnd"/>
      <w:r w:rsidRPr="00B33186">
        <w:rPr>
          <w:rFonts w:ascii="Georgia" w:hAnsi="Georgia"/>
          <w:sz w:val="18"/>
          <w:szCs w:val="18"/>
        </w:rPr>
        <w:t xml:space="preserve">αιρείες </w:t>
      </w:r>
      <w:proofErr w:type="spellStart"/>
      <w:r w:rsidRPr="00B33186">
        <w:rPr>
          <w:rFonts w:ascii="Georgia" w:hAnsi="Georgia"/>
          <w:sz w:val="18"/>
          <w:szCs w:val="18"/>
        </w:rPr>
        <w:t>είν</w:t>
      </w:r>
      <w:proofErr w:type="spellEnd"/>
      <w:r w:rsidRPr="00B33186">
        <w:rPr>
          <w:rFonts w:ascii="Georgia" w:hAnsi="Georgia"/>
          <w:sz w:val="18"/>
          <w:szCs w:val="18"/>
        </w:rPr>
        <w:t>αι α</w:t>
      </w:r>
      <w:proofErr w:type="spellStart"/>
      <w:r w:rsidRPr="00B33186">
        <w:rPr>
          <w:rFonts w:ascii="Georgia" w:hAnsi="Georgia"/>
          <w:sz w:val="18"/>
          <w:szCs w:val="18"/>
        </w:rPr>
        <w:t>κόμ</w:t>
      </w:r>
      <w:proofErr w:type="spellEnd"/>
      <w:r w:rsidRPr="00B33186">
        <w:rPr>
          <w:rFonts w:ascii="Georgia" w:hAnsi="Georgia"/>
          <w:sz w:val="18"/>
          <w:szCs w:val="18"/>
        </w:rPr>
        <w:t xml:space="preserve">α </w:t>
      </w:r>
      <w:proofErr w:type="spellStart"/>
      <w:r w:rsidRPr="00B33186">
        <w:rPr>
          <w:rFonts w:ascii="Georgia" w:hAnsi="Georgia"/>
          <w:sz w:val="18"/>
          <w:szCs w:val="18"/>
        </w:rPr>
        <w:t>συντρι</w:t>
      </w:r>
      <w:proofErr w:type="spellEnd"/>
      <w:r w:rsidRPr="00B33186">
        <w:rPr>
          <w:rFonts w:ascii="Georgia" w:hAnsi="Georgia"/>
          <w:sz w:val="18"/>
          <w:szCs w:val="18"/>
        </w:rPr>
        <w:t>πτική - φα</w:t>
      </w:r>
      <w:proofErr w:type="spellStart"/>
      <w:r w:rsidRPr="00B33186">
        <w:rPr>
          <w:rFonts w:ascii="Georgia" w:hAnsi="Georgia"/>
          <w:sz w:val="18"/>
          <w:szCs w:val="18"/>
        </w:rPr>
        <w:t>ντ</w:t>
      </w:r>
      <w:proofErr w:type="spellEnd"/>
      <w:r w:rsidRPr="00B33186">
        <w:rPr>
          <w:rFonts w:ascii="Georgia" w:hAnsi="Georgia"/>
          <w:sz w:val="18"/>
          <w:szCs w:val="18"/>
        </w:rPr>
        <w:t>αστείτε α</w:t>
      </w:r>
      <w:proofErr w:type="spellStart"/>
      <w:r w:rsidRPr="00B33186">
        <w:rPr>
          <w:rFonts w:ascii="Georgia" w:hAnsi="Georgia"/>
          <w:sz w:val="18"/>
          <w:szCs w:val="18"/>
        </w:rPr>
        <w:t>υτή</w:t>
      </w:r>
      <w:proofErr w:type="spellEnd"/>
      <w:r w:rsidRPr="00B33186">
        <w:rPr>
          <w:rFonts w:ascii="Georgia" w:hAnsi="Georgia"/>
          <w:sz w:val="18"/>
          <w:szCs w:val="18"/>
        </w:rPr>
        <w:t xml:space="preserve"> </w:t>
      </w:r>
      <w:proofErr w:type="spellStart"/>
      <w:r w:rsidRPr="00B33186">
        <w:rPr>
          <w:rFonts w:ascii="Georgia" w:hAnsi="Georgia"/>
          <w:sz w:val="18"/>
          <w:szCs w:val="18"/>
        </w:rPr>
        <w:t>την</w:t>
      </w:r>
      <w:proofErr w:type="spellEnd"/>
      <w:r w:rsidRPr="00B33186">
        <w:rPr>
          <w:rFonts w:ascii="Georgia" w:hAnsi="Georgia"/>
          <w:sz w:val="18"/>
          <w:szCs w:val="18"/>
        </w:rPr>
        <w:t xml:space="preserve"> π</w:t>
      </w:r>
      <w:proofErr w:type="spellStart"/>
      <w:r w:rsidRPr="00B33186">
        <w:rPr>
          <w:rFonts w:ascii="Georgia" w:hAnsi="Georgia"/>
          <w:sz w:val="18"/>
          <w:szCs w:val="18"/>
        </w:rPr>
        <w:t>ροτίμηση</w:t>
      </w:r>
      <w:proofErr w:type="spellEnd"/>
      <w:r w:rsidRPr="00B33186">
        <w:rPr>
          <w:rFonts w:ascii="Georgia" w:hAnsi="Georgia"/>
          <w:sz w:val="18"/>
          <w:szCs w:val="18"/>
        </w:rPr>
        <w:t xml:space="preserve"> </w:t>
      </w:r>
      <w:proofErr w:type="spellStart"/>
      <w:r w:rsidRPr="00B33186">
        <w:rPr>
          <w:rFonts w:ascii="Georgia" w:hAnsi="Georgia"/>
          <w:sz w:val="18"/>
          <w:szCs w:val="18"/>
        </w:rPr>
        <w:t>σε</w:t>
      </w:r>
      <w:proofErr w:type="spellEnd"/>
      <w:r w:rsidRPr="00B33186">
        <w:rPr>
          <w:rFonts w:ascii="Georgia" w:hAnsi="Georgia"/>
          <w:sz w:val="18"/>
          <w:szCs w:val="18"/>
        </w:rPr>
        <w:t xml:space="preserve"> κα</w:t>
      </w:r>
      <w:proofErr w:type="spellStart"/>
      <w:r w:rsidRPr="00B33186">
        <w:rPr>
          <w:rFonts w:ascii="Georgia" w:hAnsi="Georgia"/>
          <w:sz w:val="18"/>
          <w:szCs w:val="18"/>
        </w:rPr>
        <w:t>ιρούς</w:t>
      </w:r>
      <w:proofErr w:type="spellEnd"/>
      <w:r w:rsidRPr="00B33186">
        <w:rPr>
          <w:rFonts w:ascii="Georgia" w:hAnsi="Georgia"/>
          <w:sz w:val="18"/>
          <w:szCs w:val="18"/>
        </w:rPr>
        <w:t xml:space="preserve"> πα</w:t>
      </w:r>
      <w:proofErr w:type="spellStart"/>
      <w:r w:rsidRPr="00B33186">
        <w:rPr>
          <w:rFonts w:ascii="Georgia" w:hAnsi="Georgia"/>
          <w:sz w:val="18"/>
          <w:szCs w:val="18"/>
        </w:rPr>
        <w:t>νδημί</w:t>
      </w:r>
      <w:proofErr w:type="spellEnd"/>
      <w:r w:rsidRPr="00B33186">
        <w:rPr>
          <w:rFonts w:ascii="Georgia" w:hAnsi="Georgia"/>
          <w:sz w:val="18"/>
          <w:szCs w:val="18"/>
        </w:rPr>
        <w:t xml:space="preserve">ας η </w:t>
      </w:r>
      <w:proofErr w:type="spellStart"/>
      <w:r w:rsidRPr="00B33186">
        <w:rPr>
          <w:rFonts w:ascii="Georgia" w:hAnsi="Georgia"/>
          <w:sz w:val="18"/>
          <w:szCs w:val="18"/>
        </w:rPr>
        <w:t>μετά</w:t>
      </w:r>
      <w:proofErr w:type="spellEnd"/>
      <w:r w:rsidRPr="00B33186">
        <w:rPr>
          <w:rFonts w:ascii="Georgia" w:hAnsi="Georgia"/>
          <w:sz w:val="18"/>
          <w:szCs w:val="18"/>
        </w:rPr>
        <w:t xml:space="preserve"> από </w:t>
      </w:r>
      <w:proofErr w:type="spellStart"/>
      <w:r w:rsidRPr="00B33186">
        <w:rPr>
          <w:rFonts w:ascii="Georgia" w:hAnsi="Georgia"/>
          <w:sz w:val="18"/>
          <w:szCs w:val="18"/>
        </w:rPr>
        <w:t>μι</w:t>
      </w:r>
      <w:proofErr w:type="spellEnd"/>
      <w:r w:rsidRPr="00B33186">
        <w:rPr>
          <w:rFonts w:ascii="Georgia" w:hAnsi="Georgia"/>
          <w:sz w:val="18"/>
          <w:szCs w:val="18"/>
        </w:rPr>
        <w:t>α πα</w:t>
      </w:r>
      <w:proofErr w:type="spellStart"/>
      <w:r w:rsidRPr="00B33186">
        <w:rPr>
          <w:rFonts w:ascii="Georgia" w:hAnsi="Georgia"/>
          <w:sz w:val="18"/>
          <w:szCs w:val="18"/>
        </w:rPr>
        <w:t>νδημί</w:t>
      </w:r>
      <w:proofErr w:type="spellEnd"/>
      <w:r w:rsidRPr="00B33186">
        <w:rPr>
          <w:rFonts w:ascii="Georgia" w:hAnsi="Georgia"/>
          <w:sz w:val="18"/>
          <w:szCs w:val="18"/>
        </w:rPr>
        <w:t xml:space="preserve">α. </w:t>
      </w:r>
      <w:proofErr w:type="spellStart"/>
      <w:r w:rsidRPr="00B33186">
        <w:rPr>
          <w:rFonts w:ascii="Georgia" w:hAnsi="Georgia"/>
          <w:sz w:val="18"/>
          <w:szCs w:val="18"/>
        </w:rPr>
        <w:t>Όμως</w:t>
      </w:r>
      <w:proofErr w:type="spellEnd"/>
      <w:r w:rsidRPr="00B33186">
        <w:rPr>
          <w:rFonts w:ascii="Georgia" w:hAnsi="Georgia"/>
          <w:sz w:val="18"/>
          <w:szCs w:val="18"/>
        </w:rPr>
        <w:t xml:space="preserve"> </w:t>
      </w:r>
      <w:proofErr w:type="spellStart"/>
      <w:r w:rsidRPr="00B33186">
        <w:rPr>
          <w:rFonts w:ascii="Georgia" w:hAnsi="Georgia"/>
          <w:sz w:val="18"/>
          <w:szCs w:val="18"/>
        </w:rPr>
        <w:t>κάτι</w:t>
      </w:r>
      <w:proofErr w:type="spellEnd"/>
      <w:r w:rsidRPr="00B33186">
        <w:rPr>
          <w:rFonts w:ascii="Georgia" w:hAnsi="Georgia"/>
          <w:sz w:val="18"/>
          <w:szCs w:val="18"/>
        </w:rPr>
        <w:t xml:space="preserve"> π</w:t>
      </w:r>
      <w:proofErr w:type="spellStart"/>
      <w:r w:rsidRPr="00B33186">
        <w:rPr>
          <w:rFonts w:ascii="Georgia" w:hAnsi="Georgia"/>
          <w:sz w:val="18"/>
          <w:szCs w:val="18"/>
        </w:rPr>
        <w:t>ου</w:t>
      </w:r>
      <w:proofErr w:type="spellEnd"/>
      <w:r w:rsidRPr="00B33186">
        <w:rPr>
          <w:rFonts w:ascii="Georgia" w:hAnsi="Georgia"/>
          <w:sz w:val="18"/>
          <w:szCs w:val="18"/>
        </w:rPr>
        <w:t xml:space="preserve"> </w:t>
      </w:r>
      <w:proofErr w:type="spellStart"/>
      <w:r w:rsidRPr="00B33186">
        <w:rPr>
          <w:rFonts w:ascii="Georgia" w:hAnsi="Georgia"/>
          <w:sz w:val="18"/>
          <w:szCs w:val="18"/>
        </w:rPr>
        <w:t>ίσως</w:t>
      </w:r>
      <w:proofErr w:type="spellEnd"/>
      <w:r w:rsidRPr="00B33186">
        <w:rPr>
          <w:rFonts w:ascii="Georgia" w:hAnsi="Georgia"/>
          <w:sz w:val="18"/>
          <w:szCs w:val="18"/>
        </w:rPr>
        <w:t xml:space="preserve"> </w:t>
      </w:r>
      <w:proofErr w:type="spellStart"/>
      <w:r w:rsidRPr="00B33186">
        <w:rPr>
          <w:rFonts w:ascii="Georgia" w:hAnsi="Georgia"/>
          <w:sz w:val="18"/>
          <w:szCs w:val="18"/>
        </w:rPr>
        <w:t>δεν</w:t>
      </w:r>
      <w:proofErr w:type="spellEnd"/>
      <w:r w:rsidRPr="00B33186">
        <w:rPr>
          <w:rFonts w:ascii="Georgia" w:hAnsi="Georgia"/>
          <w:sz w:val="18"/>
          <w:szCs w:val="18"/>
        </w:rPr>
        <w:t xml:space="preserve"> </w:t>
      </w:r>
      <w:proofErr w:type="spellStart"/>
      <w:r w:rsidRPr="00B33186">
        <w:rPr>
          <w:rFonts w:ascii="Georgia" w:hAnsi="Georgia"/>
          <w:sz w:val="18"/>
          <w:szCs w:val="18"/>
        </w:rPr>
        <w:t>γνωρίζουν</w:t>
      </w:r>
      <w:proofErr w:type="spellEnd"/>
      <w:r w:rsidRPr="00B33186">
        <w:rPr>
          <w:rFonts w:ascii="Georgia" w:hAnsi="Georgia"/>
          <w:sz w:val="18"/>
          <w:szCs w:val="18"/>
        </w:rPr>
        <w:t xml:space="preserve"> α</w:t>
      </w:r>
      <w:proofErr w:type="spellStart"/>
      <w:r w:rsidRPr="00B33186">
        <w:rPr>
          <w:rFonts w:ascii="Georgia" w:hAnsi="Georgia"/>
          <w:sz w:val="18"/>
          <w:szCs w:val="18"/>
        </w:rPr>
        <w:t>υτοί</w:t>
      </w:r>
      <w:proofErr w:type="spellEnd"/>
      <w:r w:rsidRPr="00B33186">
        <w:rPr>
          <w:rFonts w:ascii="Georgia" w:hAnsi="Georgia"/>
          <w:sz w:val="18"/>
          <w:szCs w:val="18"/>
        </w:rPr>
        <w:t xml:space="preserve"> </w:t>
      </w:r>
      <w:proofErr w:type="spellStart"/>
      <w:r w:rsidRPr="00B33186">
        <w:rPr>
          <w:rFonts w:ascii="Georgia" w:hAnsi="Georgia"/>
          <w:sz w:val="18"/>
          <w:szCs w:val="18"/>
        </w:rPr>
        <w:t>οι</w:t>
      </w:r>
      <w:proofErr w:type="spellEnd"/>
      <w:r w:rsidRPr="00B33186">
        <w:rPr>
          <w:rFonts w:ascii="Georgia" w:hAnsi="Georgia"/>
          <w:sz w:val="18"/>
          <w:szCs w:val="18"/>
        </w:rPr>
        <w:t xml:space="preserve"> </w:t>
      </w:r>
      <w:proofErr w:type="spellStart"/>
      <w:r w:rsidRPr="00B33186">
        <w:rPr>
          <w:rFonts w:ascii="Georgia" w:hAnsi="Georgia"/>
          <w:sz w:val="18"/>
          <w:szCs w:val="18"/>
        </w:rPr>
        <w:t>νέοι</w:t>
      </w:r>
      <w:proofErr w:type="spellEnd"/>
      <w:r w:rsidRPr="00B33186">
        <w:rPr>
          <w:rFonts w:ascii="Georgia" w:hAnsi="Georgia"/>
          <w:sz w:val="18"/>
          <w:szCs w:val="18"/>
        </w:rPr>
        <w:t xml:space="preserve"> </w:t>
      </w:r>
      <w:proofErr w:type="spellStart"/>
      <w:r w:rsidRPr="00B33186">
        <w:rPr>
          <w:rFonts w:ascii="Georgia" w:hAnsi="Georgia"/>
          <w:sz w:val="18"/>
          <w:szCs w:val="18"/>
        </w:rPr>
        <w:t>συμ</w:t>
      </w:r>
      <w:proofErr w:type="spellEnd"/>
      <w:r w:rsidRPr="00B33186">
        <w:rPr>
          <w:rFonts w:ascii="Georgia" w:hAnsi="Georgia"/>
          <w:sz w:val="18"/>
          <w:szCs w:val="18"/>
        </w:rPr>
        <w:t xml:space="preserve">πολίτες μας </w:t>
      </w:r>
      <w:proofErr w:type="spellStart"/>
      <w:r w:rsidRPr="00B33186">
        <w:rPr>
          <w:rFonts w:ascii="Georgia" w:hAnsi="Georgia"/>
          <w:sz w:val="18"/>
          <w:szCs w:val="18"/>
        </w:rPr>
        <w:t>είν</w:t>
      </w:r>
      <w:proofErr w:type="spellEnd"/>
      <w:r w:rsidRPr="00B33186">
        <w:rPr>
          <w:rFonts w:ascii="Georgia" w:hAnsi="Georgia"/>
          <w:sz w:val="18"/>
          <w:szCs w:val="18"/>
        </w:rPr>
        <w:t xml:space="preserve">αι </w:t>
      </w:r>
      <w:proofErr w:type="spellStart"/>
      <w:r w:rsidRPr="00B33186">
        <w:rPr>
          <w:rFonts w:ascii="Georgia" w:hAnsi="Georgia"/>
          <w:sz w:val="18"/>
          <w:szCs w:val="18"/>
        </w:rPr>
        <w:t>ότι</w:t>
      </w:r>
      <w:proofErr w:type="spellEnd"/>
      <w:r w:rsidRPr="00B33186">
        <w:rPr>
          <w:rFonts w:ascii="Georgia" w:hAnsi="Georgia"/>
          <w:sz w:val="18"/>
          <w:szCs w:val="18"/>
        </w:rPr>
        <w:t xml:space="preserve"> </w:t>
      </w:r>
      <w:proofErr w:type="spellStart"/>
      <w:r w:rsidRPr="00B33186">
        <w:rPr>
          <w:rFonts w:ascii="Georgia" w:hAnsi="Georgia"/>
          <w:sz w:val="18"/>
          <w:szCs w:val="18"/>
        </w:rPr>
        <w:t>οικονομικές</w:t>
      </w:r>
      <w:proofErr w:type="spellEnd"/>
      <w:r w:rsidRPr="00B33186">
        <w:rPr>
          <w:rFonts w:ascii="Georgia" w:hAnsi="Georgia"/>
          <w:sz w:val="18"/>
          <w:szCs w:val="18"/>
        </w:rPr>
        <w:t xml:space="preserve"> </w:t>
      </w:r>
      <w:proofErr w:type="spellStart"/>
      <w:r w:rsidRPr="00B33186">
        <w:rPr>
          <w:rFonts w:ascii="Georgia" w:hAnsi="Georgia"/>
          <w:sz w:val="18"/>
          <w:szCs w:val="18"/>
        </w:rPr>
        <w:t>κρίσεις</w:t>
      </w:r>
      <w:proofErr w:type="spellEnd"/>
      <w:r w:rsidRPr="00B33186">
        <w:rPr>
          <w:rFonts w:ascii="Georgia" w:hAnsi="Georgia"/>
          <w:sz w:val="18"/>
          <w:szCs w:val="18"/>
        </w:rPr>
        <w:t xml:space="preserve"> και π</w:t>
      </w:r>
      <w:proofErr w:type="spellStart"/>
      <w:r w:rsidRPr="00B33186">
        <w:rPr>
          <w:rFonts w:ascii="Georgia" w:hAnsi="Georgia"/>
          <w:sz w:val="18"/>
          <w:szCs w:val="18"/>
        </w:rPr>
        <w:t>ερίοδοι</w:t>
      </w:r>
      <w:proofErr w:type="spellEnd"/>
      <w:r w:rsidRPr="00B33186">
        <w:rPr>
          <w:rFonts w:ascii="Georgia" w:hAnsi="Georgia"/>
          <w:sz w:val="18"/>
          <w:szCs w:val="18"/>
        </w:rPr>
        <w:t xml:space="preserve"> αβεβα</w:t>
      </w:r>
      <w:proofErr w:type="spellStart"/>
      <w:r w:rsidRPr="00B33186">
        <w:rPr>
          <w:rFonts w:ascii="Georgia" w:hAnsi="Georgia"/>
          <w:sz w:val="18"/>
          <w:szCs w:val="18"/>
        </w:rPr>
        <w:t>ιότητ</w:t>
      </w:r>
      <w:proofErr w:type="spellEnd"/>
      <w:r w:rsidRPr="00B33186">
        <w:rPr>
          <w:rFonts w:ascii="Georgia" w:hAnsi="Georgia"/>
          <w:sz w:val="18"/>
          <w:szCs w:val="18"/>
        </w:rPr>
        <w:t>ας όπ</w:t>
      </w:r>
      <w:proofErr w:type="spellStart"/>
      <w:r w:rsidRPr="00B33186">
        <w:rPr>
          <w:rFonts w:ascii="Georgia" w:hAnsi="Georgia"/>
          <w:sz w:val="18"/>
          <w:szCs w:val="18"/>
        </w:rPr>
        <w:t>ως</w:t>
      </w:r>
      <w:proofErr w:type="spellEnd"/>
      <w:r w:rsidRPr="00B33186">
        <w:rPr>
          <w:rFonts w:ascii="Georgia" w:hAnsi="Georgia"/>
          <w:sz w:val="18"/>
          <w:szCs w:val="18"/>
        </w:rPr>
        <w:t xml:space="preserve"> η </w:t>
      </w:r>
      <w:proofErr w:type="spellStart"/>
      <w:r w:rsidRPr="00B33186">
        <w:rPr>
          <w:rFonts w:ascii="Georgia" w:hAnsi="Georgia"/>
          <w:sz w:val="18"/>
          <w:szCs w:val="18"/>
        </w:rPr>
        <w:t>κρίση</w:t>
      </w:r>
      <w:proofErr w:type="spellEnd"/>
      <w:r w:rsidRPr="00B33186">
        <w:rPr>
          <w:rFonts w:ascii="Georgia" w:hAnsi="Georgia"/>
          <w:sz w:val="18"/>
          <w:szCs w:val="18"/>
        </w:rPr>
        <w:t xml:space="preserve"> </w:t>
      </w:r>
      <w:proofErr w:type="spellStart"/>
      <w:r w:rsidRPr="00B33186">
        <w:rPr>
          <w:rFonts w:ascii="Georgia" w:hAnsi="Georgia"/>
          <w:sz w:val="18"/>
          <w:szCs w:val="18"/>
        </w:rPr>
        <w:t>του</w:t>
      </w:r>
      <w:proofErr w:type="spellEnd"/>
      <w:r w:rsidRPr="00B33186">
        <w:rPr>
          <w:rFonts w:ascii="Georgia" w:hAnsi="Georgia"/>
          <w:sz w:val="18"/>
          <w:szCs w:val="18"/>
        </w:rPr>
        <w:t xml:space="preserve"> 2008/2009 επ</w:t>
      </w:r>
      <w:proofErr w:type="spellStart"/>
      <w:r w:rsidRPr="00B33186">
        <w:rPr>
          <w:rFonts w:ascii="Georgia" w:hAnsi="Georgia"/>
          <w:sz w:val="18"/>
          <w:szCs w:val="18"/>
        </w:rPr>
        <w:t>έτρεψ</w:t>
      </w:r>
      <w:proofErr w:type="spellEnd"/>
      <w:r w:rsidRPr="00B33186">
        <w:rPr>
          <w:rFonts w:ascii="Georgia" w:hAnsi="Georgia"/>
          <w:sz w:val="18"/>
          <w:szCs w:val="18"/>
        </w:rPr>
        <w:t xml:space="preserve">αν </w:t>
      </w:r>
      <w:proofErr w:type="spellStart"/>
      <w:r w:rsidRPr="00B33186">
        <w:rPr>
          <w:rFonts w:ascii="Georgia" w:hAnsi="Georgia"/>
          <w:sz w:val="18"/>
          <w:szCs w:val="18"/>
        </w:rPr>
        <w:t>την</w:t>
      </w:r>
      <w:proofErr w:type="spellEnd"/>
      <w:r w:rsidRPr="00B33186">
        <w:rPr>
          <w:rFonts w:ascii="Georgia" w:hAnsi="Georgia"/>
          <w:sz w:val="18"/>
          <w:szCs w:val="18"/>
        </w:rPr>
        <w:t xml:space="preserve"> </w:t>
      </w:r>
      <w:proofErr w:type="spellStart"/>
      <w:r w:rsidRPr="00B33186">
        <w:rPr>
          <w:rFonts w:ascii="Georgia" w:hAnsi="Georgia"/>
          <w:sz w:val="18"/>
          <w:szCs w:val="18"/>
        </w:rPr>
        <w:t>γέννηση</w:t>
      </w:r>
      <w:proofErr w:type="spellEnd"/>
      <w:r w:rsidRPr="00B33186">
        <w:rPr>
          <w:rFonts w:ascii="Georgia" w:hAnsi="Georgia"/>
          <w:sz w:val="18"/>
          <w:szCs w:val="18"/>
        </w:rPr>
        <w:t xml:space="preserve"> </w:t>
      </w:r>
      <w:proofErr w:type="spellStart"/>
      <w:r w:rsidRPr="00B33186">
        <w:rPr>
          <w:rFonts w:ascii="Georgia" w:hAnsi="Georgia"/>
          <w:sz w:val="18"/>
          <w:szCs w:val="18"/>
        </w:rPr>
        <w:t>κολοσσών</w:t>
      </w:r>
      <w:proofErr w:type="spellEnd"/>
      <w:r w:rsidRPr="00B33186">
        <w:rPr>
          <w:rFonts w:ascii="Georgia" w:hAnsi="Georgia"/>
          <w:sz w:val="18"/>
          <w:szCs w:val="18"/>
        </w:rPr>
        <w:t xml:space="preserve"> </w:t>
      </w:r>
      <w:proofErr w:type="spellStart"/>
      <w:r w:rsidRPr="00B33186">
        <w:rPr>
          <w:rFonts w:ascii="Georgia" w:hAnsi="Georgia"/>
          <w:sz w:val="18"/>
          <w:szCs w:val="18"/>
        </w:rPr>
        <w:t>του</w:t>
      </w:r>
      <w:proofErr w:type="spellEnd"/>
      <w:r w:rsidRPr="00B33186">
        <w:rPr>
          <w:rFonts w:ascii="Georgia" w:hAnsi="Georgia"/>
          <w:sz w:val="18"/>
          <w:szCs w:val="18"/>
        </w:rPr>
        <w:t xml:space="preserve"> πα</w:t>
      </w:r>
      <w:proofErr w:type="spellStart"/>
      <w:r w:rsidRPr="00B33186">
        <w:rPr>
          <w:rFonts w:ascii="Georgia" w:hAnsi="Georgia"/>
          <w:sz w:val="18"/>
          <w:szCs w:val="18"/>
        </w:rPr>
        <w:t>γκόσμιου</w:t>
      </w:r>
      <w:proofErr w:type="spellEnd"/>
      <w:r w:rsidRPr="00B33186">
        <w:rPr>
          <w:rFonts w:ascii="Georgia" w:hAnsi="Georgia"/>
          <w:sz w:val="18"/>
          <w:szCs w:val="18"/>
        </w:rPr>
        <w:t xml:space="preserve"> </w:t>
      </w:r>
      <w:proofErr w:type="spellStart"/>
      <w:r w:rsidRPr="00B33186">
        <w:rPr>
          <w:rFonts w:ascii="Georgia" w:hAnsi="Georgia"/>
          <w:sz w:val="18"/>
          <w:szCs w:val="18"/>
        </w:rPr>
        <w:t>οικοσυστήμ</w:t>
      </w:r>
      <w:proofErr w:type="spellEnd"/>
      <w:r w:rsidRPr="00B33186">
        <w:rPr>
          <w:rFonts w:ascii="Georgia" w:hAnsi="Georgia"/>
          <w:sz w:val="18"/>
          <w:szCs w:val="18"/>
        </w:rPr>
        <w:t>ατος, όπ</w:t>
      </w:r>
      <w:proofErr w:type="spellStart"/>
      <w:r w:rsidRPr="00B33186">
        <w:rPr>
          <w:rFonts w:ascii="Georgia" w:hAnsi="Georgia"/>
          <w:sz w:val="18"/>
          <w:szCs w:val="18"/>
        </w:rPr>
        <w:t>ως</w:t>
      </w:r>
      <w:proofErr w:type="spellEnd"/>
      <w:r w:rsidRPr="00B33186">
        <w:rPr>
          <w:rFonts w:ascii="Georgia" w:hAnsi="Georgia"/>
          <w:sz w:val="18"/>
          <w:szCs w:val="18"/>
        </w:rPr>
        <w:t xml:space="preserve"> Dropbox, Uber, </w:t>
      </w:r>
      <w:proofErr w:type="spellStart"/>
      <w:r w:rsidRPr="00B33186">
        <w:rPr>
          <w:rFonts w:ascii="Georgia" w:hAnsi="Georgia"/>
          <w:sz w:val="18"/>
          <w:szCs w:val="18"/>
        </w:rPr>
        <w:t>Github</w:t>
      </w:r>
      <w:proofErr w:type="spellEnd"/>
      <w:r w:rsidRPr="00B33186">
        <w:rPr>
          <w:rFonts w:ascii="Georgia" w:hAnsi="Georgia"/>
          <w:sz w:val="18"/>
          <w:szCs w:val="18"/>
        </w:rPr>
        <w:t>, Slack και π</w:t>
      </w:r>
      <w:proofErr w:type="spellStart"/>
      <w:r w:rsidRPr="00B33186">
        <w:rPr>
          <w:rFonts w:ascii="Georgia" w:hAnsi="Georgia"/>
          <w:sz w:val="18"/>
          <w:szCs w:val="18"/>
        </w:rPr>
        <w:t>ολλές</w:t>
      </w:r>
      <w:proofErr w:type="spellEnd"/>
      <w:r w:rsidRPr="00B33186">
        <w:rPr>
          <w:rFonts w:ascii="Georgia" w:hAnsi="Georgia"/>
          <w:sz w:val="18"/>
          <w:szCs w:val="18"/>
        </w:rPr>
        <w:t xml:space="preserve"> </w:t>
      </w:r>
      <w:proofErr w:type="spellStart"/>
      <w:r w:rsidRPr="00B33186">
        <w:rPr>
          <w:rFonts w:ascii="Georgia" w:hAnsi="Georgia"/>
          <w:sz w:val="18"/>
          <w:szCs w:val="18"/>
        </w:rPr>
        <w:t>άλλες</w:t>
      </w:r>
      <w:proofErr w:type="spellEnd"/>
      <w:r w:rsidRPr="00B33186">
        <w:rPr>
          <w:rFonts w:ascii="Georgia" w:hAnsi="Georgia"/>
          <w:sz w:val="18"/>
          <w:szCs w:val="18"/>
        </w:rPr>
        <w:t xml:space="preserve">. </w:t>
      </w:r>
      <w:proofErr w:type="spellStart"/>
      <w:r w:rsidRPr="00B33186">
        <w:rPr>
          <w:rFonts w:ascii="Georgia" w:hAnsi="Georgia"/>
          <w:sz w:val="18"/>
          <w:szCs w:val="18"/>
        </w:rPr>
        <w:t>Κάτι</w:t>
      </w:r>
      <w:proofErr w:type="spellEnd"/>
      <w:r w:rsidRPr="00B33186">
        <w:rPr>
          <w:rFonts w:ascii="Georgia" w:hAnsi="Georgia"/>
          <w:sz w:val="18"/>
          <w:szCs w:val="18"/>
        </w:rPr>
        <w:t xml:space="preserve"> </w:t>
      </w:r>
      <w:proofErr w:type="spellStart"/>
      <w:r w:rsidRPr="00B33186">
        <w:rPr>
          <w:rFonts w:ascii="Georgia" w:hAnsi="Georgia"/>
          <w:sz w:val="18"/>
          <w:szCs w:val="18"/>
        </w:rPr>
        <w:t>άλλο</w:t>
      </w:r>
      <w:proofErr w:type="spellEnd"/>
      <w:r w:rsidRPr="00B33186">
        <w:rPr>
          <w:rFonts w:ascii="Georgia" w:hAnsi="Georgia"/>
          <w:sz w:val="18"/>
          <w:szCs w:val="18"/>
        </w:rPr>
        <w:t xml:space="preserve"> π</w:t>
      </w:r>
      <w:proofErr w:type="spellStart"/>
      <w:r w:rsidRPr="00B33186">
        <w:rPr>
          <w:rFonts w:ascii="Georgia" w:hAnsi="Georgia"/>
          <w:sz w:val="18"/>
          <w:szCs w:val="18"/>
        </w:rPr>
        <w:t>ου</w:t>
      </w:r>
      <w:proofErr w:type="spellEnd"/>
      <w:r w:rsidRPr="00B33186">
        <w:rPr>
          <w:rFonts w:ascii="Georgia" w:hAnsi="Georgia"/>
          <w:sz w:val="18"/>
          <w:szCs w:val="18"/>
        </w:rPr>
        <w:t xml:space="preserve"> π</w:t>
      </w:r>
      <w:proofErr w:type="spellStart"/>
      <w:r w:rsidRPr="00B33186">
        <w:rPr>
          <w:rFonts w:ascii="Georgia" w:hAnsi="Georgia"/>
          <w:sz w:val="18"/>
          <w:szCs w:val="18"/>
        </w:rPr>
        <w:t>ιθ</w:t>
      </w:r>
      <w:proofErr w:type="spellEnd"/>
      <w:r w:rsidRPr="00B33186">
        <w:rPr>
          <w:rFonts w:ascii="Georgia" w:hAnsi="Georgia"/>
          <w:sz w:val="18"/>
          <w:szCs w:val="18"/>
        </w:rPr>
        <w:t xml:space="preserve">ανώς </w:t>
      </w:r>
      <w:proofErr w:type="spellStart"/>
      <w:r w:rsidRPr="00B33186">
        <w:rPr>
          <w:rFonts w:ascii="Georgia" w:hAnsi="Georgia"/>
          <w:sz w:val="18"/>
          <w:szCs w:val="18"/>
        </w:rPr>
        <w:t>τους</w:t>
      </w:r>
      <w:proofErr w:type="spellEnd"/>
      <w:r w:rsidRPr="00B33186">
        <w:rPr>
          <w:rFonts w:ascii="Georgia" w:hAnsi="Georgia"/>
          <w:sz w:val="18"/>
          <w:szCs w:val="18"/>
        </w:rPr>
        <w:t xml:space="preserve"> </w:t>
      </w:r>
      <w:proofErr w:type="spellStart"/>
      <w:r w:rsidRPr="00B33186">
        <w:rPr>
          <w:rFonts w:ascii="Georgia" w:hAnsi="Georgia"/>
          <w:sz w:val="18"/>
          <w:szCs w:val="18"/>
        </w:rPr>
        <w:t>δι</w:t>
      </w:r>
      <w:proofErr w:type="spellEnd"/>
      <w:r w:rsidRPr="00B33186">
        <w:rPr>
          <w:rFonts w:ascii="Georgia" w:hAnsi="Georgia"/>
          <w:sz w:val="18"/>
          <w:szCs w:val="18"/>
        </w:rPr>
        <w:t xml:space="preserve">αφεύγει </w:t>
      </w:r>
      <w:proofErr w:type="spellStart"/>
      <w:r w:rsidRPr="00B33186">
        <w:rPr>
          <w:rFonts w:ascii="Georgia" w:hAnsi="Georgia"/>
          <w:sz w:val="18"/>
          <w:szCs w:val="18"/>
        </w:rPr>
        <w:t>είν</w:t>
      </w:r>
      <w:proofErr w:type="spellEnd"/>
      <w:r w:rsidRPr="00B33186">
        <w:rPr>
          <w:rFonts w:ascii="Georgia" w:hAnsi="Georgia"/>
          <w:sz w:val="18"/>
          <w:szCs w:val="18"/>
        </w:rPr>
        <w:t xml:space="preserve">αι </w:t>
      </w:r>
      <w:proofErr w:type="spellStart"/>
      <w:r w:rsidRPr="00B33186">
        <w:rPr>
          <w:rFonts w:ascii="Georgia" w:hAnsi="Georgia"/>
          <w:sz w:val="18"/>
          <w:szCs w:val="18"/>
        </w:rPr>
        <w:t>το</w:t>
      </w:r>
      <w:proofErr w:type="spellEnd"/>
      <w:r w:rsidRPr="00B33186">
        <w:rPr>
          <w:rFonts w:ascii="Georgia" w:hAnsi="Georgia"/>
          <w:sz w:val="18"/>
          <w:szCs w:val="18"/>
        </w:rPr>
        <w:t xml:space="preserve"> </w:t>
      </w:r>
      <w:proofErr w:type="spellStart"/>
      <w:r w:rsidRPr="00B33186">
        <w:rPr>
          <w:rFonts w:ascii="Georgia" w:hAnsi="Georgia"/>
          <w:sz w:val="18"/>
          <w:szCs w:val="18"/>
        </w:rPr>
        <w:t>ότι</w:t>
      </w:r>
      <w:proofErr w:type="spellEnd"/>
      <w:r w:rsidRPr="00B33186">
        <w:rPr>
          <w:rFonts w:ascii="Georgia" w:hAnsi="Georgia"/>
          <w:sz w:val="18"/>
          <w:szCs w:val="18"/>
        </w:rPr>
        <w:t xml:space="preserve"> α</w:t>
      </w:r>
      <w:proofErr w:type="spellStart"/>
      <w:r w:rsidRPr="00B33186">
        <w:rPr>
          <w:rFonts w:ascii="Georgia" w:hAnsi="Georgia"/>
          <w:sz w:val="18"/>
          <w:szCs w:val="18"/>
        </w:rPr>
        <w:t>νά</w:t>
      </w:r>
      <w:proofErr w:type="spellEnd"/>
      <w:r w:rsidRPr="00B33186">
        <w:rPr>
          <w:rFonts w:ascii="Georgia" w:hAnsi="Georgia"/>
          <w:sz w:val="18"/>
          <w:szCs w:val="18"/>
        </w:rPr>
        <w:t xml:space="preserve"> 10 </w:t>
      </w:r>
      <w:proofErr w:type="spellStart"/>
      <w:r w:rsidRPr="00B33186">
        <w:rPr>
          <w:rFonts w:ascii="Georgia" w:hAnsi="Georgia"/>
          <w:sz w:val="18"/>
          <w:szCs w:val="18"/>
        </w:rPr>
        <w:t>χρόνι</w:t>
      </w:r>
      <w:proofErr w:type="spellEnd"/>
      <w:r w:rsidRPr="00B33186">
        <w:rPr>
          <w:rFonts w:ascii="Georgia" w:hAnsi="Georgia"/>
          <w:sz w:val="18"/>
          <w:szCs w:val="18"/>
        </w:rPr>
        <w:t xml:space="preserve">α </w:t>
      </w:r>
      <w:proofErr w:type="spellStart"/>
      <w:r w:rsidRPr="00B33186">
        <w:rPr>
          <w:rFonts w:ascii="Georgia" w:hAnsi="Georgia"/>
          <w:sz w:val="18"/>
          <w:szCs w:val="18"/>
        </w:rPr>
        <w:t>οι</w:t>
      </w:r>
      <w:proofErr w:type="spellEnd"/>
      <w:r w:rsidRPr="00B33186">
        <w:rPr>
          <w:rFonts w:ascii="Georgia" w:hAnsi="Georgia"/>
          <w:sz w:val="18"/>
          <w:szCs w:val="18"/>
        </w:rPr>
        <w:t xml:space="preserve"> </w:t>
      </w:r>
      <w:proofErr w:type="spellStart"/>
      <w:r w:rsidRPr="00B33186">
        <w:rPr>
          <w:rFonts w:ascii="Georgia" w:hAnsi="Georgia"/>
          <w:sz w:val="18"/>
          <w:szCs w:val="18"/>
        </w:rPr>
        <w:t>μισές</w:t>
      </w:r>
      <w:proofErr w:type="spellEnd"/>
      <w:r w:rsidRPr="00B33186">
        <w:rPr>
          <w:rFonts w:ascii="Georgia" w:hAnsi="Georgia"/>
          <w:sz w:val="18"/>
          <w:szCs w:val="18"/>
        </w:rPr>
        <w:t xml:space="preserve"> από </w:t>
      </w:r>
      <w:proofErr w:type="spellStart"/>
      <w:r w:rsidRPr="00B33186">
        <w:rPr>
          <w:rFonts w:ascii="Georgia" w:hAnsi="Georgia"/>
          <w:sz w:val="18"/>
          <w:szCs w:val="18"/>
        </w:rPr>
        <w:t>τις</w:t>
      </w:r>
      <w:proofErr w:type="spellEnd"/>
      <w:r w:rsidRPr="00B33186">
        <w:rPr>
          <w:rFonts w:ascii="Georgia" w:hAnsi="Georgia"/>
          <w:sz w:val="18"/>
          <w:szCs w:val="18"/>
        </w:rPr>
        <w:t xml:space="preserve"> </w:t>
      </w:r>
      <w:proofErr w:type="spellStart"/>
      <w:r w:rsidRPr="00B33186">
        <w:rPr>
          <w:rFonts w:ascii="Georgia" w:hAnsi="Georgia"/>
          <w:sz w:val="18"/>
          <w:szCs w:val="18"/>
        </w:rPr>
        <w:t>το</w:t>
      </w:r>
      <w:proofErr w:type="spellEnd"/>
      <w:r w:rsidRPr="00B33186">
        <w:rPr>
          <w:rFonts w:ascii="Georgia" w:hAnsi="Georgia"/>
          <w:sz w:val="18"/>
          <w:szCs w:val="18"/>
        </w:rPr>
        <w:t xml:space="preserve">π-500 </w:t>
      </w:r>
      <w:proofErr w:type="spellStart"/>
      <w:r w:rsidRPr="00B33186">
        <w:rPr>
          <w:rFonts w:ascii="Georgia" w:hAnsi="Georgia"/>
          <w:sz w:val="18"/>
          <w:szCs w:val="18"/>
        </w:rPr>
        <w:t>ετ</w:t>
      </w:r>
      <w:proofErr w:type="spellEnd"/>
      <w:r w:rsidRPr="00B33186">
        <w:rPr>
          <w:rFonts w:ascii="Georgia" w:hAnsi="Georgia"/>
          <w:sz w:val="18"/>
          <w:szCs w:val="18"/>
        </w:rPr>
        <w:t xml:space="preserve">αιρείες </w:t>
      </w:r>
      <w:proofErr w:type="spellStart"/>
      <w:r w:rsidRPr="00B33186">
        <w:rPr>
          <w:rFonts w:ascii="Georgia" w:hAnsi="Georgia"/>
          <w:sz w:val="18"/>
          <w:szCs w:val="18"/>
        </w:rPr>
        <w:t>του</w:t>
      </w:r>
      <w:proofErr w:type="spellEnd"/>
      <w:r w:rsidRPr="00B33186">
        <w:rPr>
          <w:rFonts w:ascii="Georgia" w:hAnsi="Georgia"/>
          <w:sz w:val="18"/>
          <w:szCs w:val="18"/>
        </w:rPr>
        <w:t xml:space="preserve"> S&amp;P </w:t>
      </w:r>
      <w:proofErr w:type="spellStart"/>
      <w:r w:rsidRPr="00B33186">
        <w:rPr>
          <w:rFonts w:ascii="Georgia" w:hAnsi="Georgia"/>
          <w:sz w:val="18"/>
          <w:szCs w:val="18"/>
        </w:rPr>
        <w:t>φεύγουν</w:t>
      </w:r>
      <w:proofErr w:type="spellEnd"/>
      <w:r w:rsidRPr="00B33186">
        <w:rPr>
          <w:rFonts w:ascii="Georgia" w:hAnsi="Georgia"/>
          <w:sz w:val="18"/>
          <w:szCs w:val="18"/>
        </w:rPr>
        <w:t xml:space="preserve"> και </w:t>
      </w:r>
      <w:proofErr w:type="spellStart"/>
      <w:r w:rsidRPr="00B33186">
        <w:rPr>
          <w:rFonts w:ascii="Georgia" w:hAnsi="Georgia"/>
          <w:sz w:val="18"/>
          <w:szCs w:val="18"/>
        </w:rPr>
        <w:t>δίνουν</w:t>
      </w:r>
      <w:proofErr w:type="spellEnd"/>
      <w:r w:rsidRPr="00B33186">
        <w:rPr>
          <w:rFonts w:ascii="Georgia" w:hAnsi="Georgia"/>
          <w:sz w:val="18"/>
          <w:szCs w:val="18"/>
        </w:rPr>
        <w:t xml:space="preserve"> </w:t>
      </w:r>
      <w:proofErr w:type="spellStart"/>
      <w:r w:rsidRPr="00B33186">
        <w:rPr>
          <w:rFonts w:ascii="Georgia" w:hAnsi="Georgia"/>
          <w:sz w:val="18"/>
          <w:szCs w:val="18"/>
        </w:rPr>
        <w:t>την</w:t>
      </w:r>
      <w:proofErr w:type="spellEnd"/>
      <w:r w:rsidRPr="00B33186">
        <w:rPr>
          <w:rFonts w:ascii="Georgia" w:hAnsi="Georgia"/>
          <w:sz w:val="18"/>
          <w:szCs w:val="18"/>
        </w:rPr>
        <w:t xml:space="preserve"> </w:t>
      </w:r>
      <w:proofErr w:type="spellStart"/>
      <w:r w:rsidRPr="00B33186">
        <w:rPr>
          <w:rFonts w:ascii="Georgia" w:hAnsi="Georgia"/>
          <w:sz w:val="18"/>
          <w:szCs w:val="18"/>
        </w:rPr>
        <w:t>θέση</w:t>
      </w:r>
      <w:proofErr w:type="spellEnd"/>
      <w:r w:rsidRPr="00B33186">
        <w:rPr>
          <w:rFonts w:ascii="Georgia" w:hAnsi="Georgia"/>
          <w:sz w:val="18"/>
          <w:szCs w:val="18"/>
        </w:rPr>
        <w:t xml:space="preserve"> </w:t>
      </w:r>
      <w:proofErr w:type="spellStart"/>
      <w:r w:rsidRPr="00B33186">
        <w:rPr>
          <w:rFonts w:ascii="Georgia" w:hAnsi="Georgia"/>
          <w:sz w:val="18"/>
          <w:szCs w:val="18"/>
        </w:rPr>
        <w:t>τους</w:t>
      </w:r>
      <w:proofErr w:type="spellEnd"/>
      <w:r w:rsidRPr="00B33186">
        <w:rPr>
          <w:rFonts w:ascii="Georgia" w:hAnsi="Georgia"/>
          <w:sz w:val="18"/>
          <w:szCs w:val="18"/>
        </w:rPr>
        <w:t xml:space="preserve"> </w:t>
      </w:r>
      <w:proofErr w:type="spellStart"/>
      <w:r w:rsidRPr="00B33186">
        <w:rPr>
          <w:rFonts w:ascii="Georgia" w:hAnsi="Georgia"/>
          <w:sz w:val="18"/>
          <w:szCs w:val="18"/>
        </w:rPr>
        <w:t>σε</w:t>
      </w:r>
      <w:proofErr w:type="spellEnd"/>
      <w:r w:rsidRPr="00B33186">
        <w:rPr>
          <w:rFonts w:ascii="Georgia" w:hAnsi="Georgia"/>
          <w:sz w:val="18"/>
          <w:szCs w:val="18"/>
        </w:rPr>
        <w:t xml:space="preserve"> </w:t>
      </w:r>
      <w:proofErr w:type="spellStart"/>
      <w:r w:rsidRPr="00B33186">
        <w:rPr>
          <w:rFonts w:ascii="Georgia" w:hAnsi="Georgia"/>
          <w:sz w:val="18"/>
          <w:szCs w:val="18"/>
        </w:rPr>
        <w:t>άλλες</w:t>
      </w:r>
      <w:proofErr w:type="spellEnd"/>
      <w:r w:rsidRPr="00B33186">
        <w:rPr>
          <w:rFonts w:ascii="Georgia" w:hAnsi="Georgia"/>
          <w:sz w:val="18"/>
          <w:szCs w:val="18"/>
        </w:rPr>
        <w:t>, π</w:t>
      </w:r>
      <w:proofErr w:type="spellStart"/>
      <w:r w:rsidRPr="00B33186">
        <w:rPr>
          <w:rFonts w:ascii="Georgia" w:hAnsi="Georgia"/>
          <w:sz w:val="18"/>
          <w:szCs w:val="18"/>
        </w:rPr>
        <w:t>ιο</w:t>
      </w:r>
      <w:proofErr w:type="spellEnd"/>
      <w:r w:rsidRPr="00B33186">
        <w:rPr>
          <w:rFonts w:ascii="Georgia" w:hAnsi="Georgia"/>
          <w:sz w:val="18"/>
          <w:szCs w:val="18"/>
        </w:rPr>
        <w:t xml:space="preserve"> κα</w:t>
      </w:r>
      <w:proofErr w:type="spellStart"/>
      <w:r w:rsidRPr="00B33186">
        <w:rPr>
          <w:rFonts w:ascii="Georgia" w:hAnsi="Georgia"/>
          <w:sz w:val="18"/>
          <w:szCs w:val="18"/>
        </w:rPr>
        <w:t>ινοτόμες</w:t>
      </w:r>
      <w:proofErr w:type="spellEnd"/>
      <w:r w:rsidRPr="00B33186">
        <w:rPr>
          <w:rFonts w:ascii="Georgia" w:hAnsi="Georgia"/>
          <w:sz w:val="18"/>
          <w:szCs w:val="18"/>
        </w:rPr>
        <w:t xml:space="preserve">. </w:t>
      </w:r>
      <w:proofErr w:type="spellStart"/>
      <w:r w:rsidRPr="00B33186">
        <w:rPr>
          <w:rFonts w:ascii="Georgia" w:hAnsi="Georgia"/>
          <w:sz w:val="18"/>
          <w:szCs w:val="18"/>
        </w:rPr>
        <w:t>Κάτι</w:t>
      </w:r>
      <w:proofErr w:type="spellEnd"/>
      <w:r w:rsidRPr="00B33186">
        <w:rPr>
          <w:rFonts w:ascii="Georgia" w:hAnsi="Georgia"/>
          <w:sz w:val="18"/>
          <w:szCs w:val="18"/>
        </w:rPr>
        <w:t xml:space="preserve"> π</w:t>
      </w:r>
      <w:proofErr w:type="spellStart"/>
      <w:r w:rsidRPr="00B33186">
        <w:rPr>
          <w:rFonts w:ascii="Georgia" w:hAnsi="Georgia"/>
          <w:sz w:val="18"/>
          <w:szCs w:val="18"/>
        </w:rPr>
        <w:t>ου</w:t>
      </w:r>
      <w:proofErr w:type="spellEnd"/>
      <w:r w:rsidRPr="00B33186">
        <w:rPr>
          <w:rFonts w:ascii="Georgia" w:hAnsi="Georgia"/>
          <w:sz w:val="18"/>
          <w:szCs w:val="18"/>
        </w:rPr>
        <w:t xml:space="preserve"> </w:t>
      </w:r>
      <w:proofErr w:type="spellStart"/>
      <w:r w:rsidRPr="00B33186">
        <w:rPr>
          <w:rFonts w:ascii="Georgia" w:hAnsi="Georgia"/>
          <w:sz w:val="18"/>
          <w:szCs w:val="18"/>
        </w:rPr>
        <w:t>όμως</w:t>
      </w:r>
      <w:proofErr w:type="spellEnd"/>
      <w:r w:rsidRPr="00B33186">
        <w:rPr>
          <w:rFonts w:ascii="Georgia" w:hAnsi="Georgia"/>
          <w:sz w:val="18"/>
          <w:szCs w:val="18"/>
        </w:rPr>
        <w:t xml:space="preserve"> </w:t>
      </w:r>
      <w:proofErr w:type="spellStart"/>
      <w:r w:rsidRPr="00B33186">
        <w:rPr>
          <w:rFonts w:ascii="Georgia" w:hAnsi="Georgia"/>
          <w:sz w:val="18"/>
          <w:szCs w:val="18"/>
        </w:rPr>
        <w:t>σίγουρ</w:t>
      </w:r>
      <w:proofErr w:type="spellEnd"/>
      <w:r w:rsidRPr="00B33186">
        <w:rPr>
          <w:rFonts w:ascii="Georgia" w:hAnsi="Georgia"/>
          <w:sz w:val="18"/>
          <w:szCs w:val="18"/>
        </w:rPr>
        <w:t xml:space="preserve">α </w:t>
      </w:r>
      <w:proofErr w:type="spellStart"/>
      <w:r w:rsidRPr="00B33186">
        <w:rPr>
          <w:rFonts w:ascii="Georgia" w:hAnsi="Georgia"/>
          <w:sz w:val="18"/>
          <w:szCs w:val="18"/>
        </w:rPr>
        <w:t>γνωρίζουν</w:t>
      </w:r>
      <w:proofErr w:type="spellEnd"/>
      <w:r w:rsidRPr="00B33186">
        <w:rPr>
          <w:rFonts w:ascii="Georgia" w:hAnsi="Georgia"/>
          <w:sz w:val="18"/>
          <w:szCs w:val="18"/>
        </w:rPr>
        <w:t xml:space="preserve"> </w:t>
      </w:r>
      <w:proofErr w:type="spellStart"/>
      <w:r w:rsidRPr="00B33186">
        <w:rPr>
          <w:rFonts w:ascii="Georgia" w:hAnsi="Georgia"/>
          <w:sz w:val="18"/>
          <w:szCs w:val="18"/>
        </w:rPr>
        <w:t>είν</w:t>
      </w:r>
      <w:proofErr w:type="spellEnd"/>
      <w:r w:rsidRPr="00B33186">
        <w:rPr>
          <w:rFonts w:ascii="Georgia" w:hAnsi="Georgia"/>
          <w:sz w:val="18"/>
          <w:szCs w:val="18"/>
        </w:rPr>
        <w:t xml:space="preserve">αι </w:t>
      </w:r>
      <w:proofErr w:type="spellStart"/>
      <w:r w:rsidRPr="00B33186">
        <w:rPr>
          <w:rFonts w:ascii="Georgia" w:hAnsi="Georgia"/>
          <w:sz w:val="18"/>
          <w:szCs w:val="18"/>
        </w:rPr>
        <w:t>ότι</w:t>
      </w:r>
      <w:proofErr w:type="spellEnd"/>
      <w:r w:rsidRPr="00B33186">
        <w:rPr>
          <w:rFonts w:ascii="Georgia" w:hAnsi="Georgia"/>
          <w:sz w:val="18"/>
          <w:szCs w:val="18"/>
        </w:rPr>
        <w:t xml:space="preserve"> </w:t>
      </w:r>
      <w:proofErr w:type="spellStart"/>
      <w:r w:rsidRPr="00B33186">
        <w:rPr>
          <w:rFonts w:ascii="Georgia" w:hAnsi="Georgia"/>
          <w:sz w:val="18"/>
          <w:szCs w:val="18"/>
        </w:rPr>
        <w:t>οι</w:t>
      </w:r>
      <w:proofErr w:type="spellEnd"/>
      <w:r w:rsidRPr="00B33186">
        <w:rPr>
          <w:rFonts w:ascii="Georgia" w:hAnsi="Georgia"/>
          <w:sz w:val="18"/>
          <w:szCs w:val="18"/>
        </w:rPr>
        <w:t xml:space="preserve"> </w:t>
      </w:r>
      <w:proofErr w:type="spellStart"/>
      <w:r w:rsidRPr="00B33186">
        <w:rPr>
          <w:rFonts w:ascii="Georgia" w:hAnsi="Georgia"/>
          <w:sz w:val="18"/>
          <w:szCs w:val="18"/>
        </w:rPr>
        <w:t>μισθοί</w:t>
      </w:r>
      <w:proofErr w:type="spellEnd"/>
      <w:r w:rsidRPr="00B33186">
        <w:rPr>
          <w:rFonts w:ascii="Georgia" w:hAnsi="Georgia"/>
          <w:sz w:val="18"/>
          <w:szCs w:val="18"/>
        </w:rPr>
        <w:t xml:space="preserve"> παρα</w:t>
      </w:r>
      <w:proofErr w:type="spellStart"/>
      <w:r w:rsidRPr="00B33186">
        <w:rPr>
          <w:rFonts w:ascii="Georgia" w:hAnsi="Georgia"/>
          <w:sz w:val="18"/>
          <w:szCs w:val="18"/>
        </w:rPr>
        <w:t>μένουν</w:t>
      </w:r>
      <w:proofErr w:type="spellEnd"/>
      <w:r w:rsidRPr="00B33186">
        <w:rPr>
          <w:rFonts w:ascii="Georgia" w:hAnsi="Georgia"/>
          <w:sz w:val="18"/>
          <w:szCs w:val="18"/>
        </w:rPr>
        <w:t xml:space="preserve"> π</w:t>
      </w:r>
      <w:proofErr w:type="spellStart"/>
      <w:r w:rsidRPr="00B33186">
        <w:rPr>
          <w:rFonts w:ascii="Georgia" w:hAnsi="Georgia"/>
          <w:sz w:val="18"/>
          <w:szCs w:val="18"/>
        </w:rPr>
        <w:t>ολύ</w:t>
      </w:r>
      <w:proofErr w:type="spellEnd"/>
      <w:r w:rsidRPr="00B33186">
        <w:rPr>
          <w:rFonts w:ascii="Georgia" w:hAnsi="Georgia"/>
          <w:sz w:val="18"/>
          <w:szCs w:val="18"/>
        </w:rPr>
        <w:t xml:space="preserve"> χα</w:t>
      </w:r>
      <w:proofErr w:type="spellStart"/>
      <w:r w:rsidRPr="00B33186">
        <w:rPr>
          <w:rFonts w:ascii="Georgia" w:hAnsi="Georgia"/>
          <w:sz w:val="18"/>
          <w:szCs w:val="18"/>
        </w:rPr>
        <w:t>μηλοί</w:t>
      </w:r>
      <w:proofErr w:type="spellEnd"/>
      <w:r w:rsidRPr="00B33186">
        <w:rPr>
          <w:rFonts w:ascii="Georgia" w:hAnsi="Georgia"/>
          <w:sz w:val="18"/>
          <w:szCs w:val="18"/>
        </w:rPr>
        <w:t xml:space="preserve"> </w:t>
      </w:r>
      <w:proofErr w:type="spellStart"/>
      <w:r w:rsidRPr="00B33186">
        <w:rPr>
          <w:rFonts w:ascii="Georgia" w:hAnsi="Georgia"/>
          <w:sz w:val="18"/>
          <w:szCs w:val="18"/>
        </w:rPr>
        <w:t>ενώ</w:t>
      </w:r>
      <w:proofErr w:type="spellEnd"/>
      <w:r w:rsidRPr="00B33186">
        <w:rPr>
          <w:rFonts w:ascii="Georgia" w:hAnsi="Georgia"/>
          <w:sz w:val="18"/>
          <w:szCs w:val="18"/>
        </w:rPr>
        <w:t xml:space="preserve"> </w:t>
      </w:r>
      <w:proofErr w:type="spellStart"/>
      <w:r w:rsidRPr="00B33186">
        <w:rPr>
          <w:rFonts w:ascii="Georgia" w:hAnsi="Georgia"/>
          <w:sz w:val="18"/>
          <w:szCs w:val="18"/>
        </w:rPr>
        <w:t>το</w:t>
      </w:r>
      <w:proofErr w:type="spellEnd"/>
      <w:r w:rsidRPr="00B33186">
        <w:rPr>
          <w:rFonts w:ascii="Georgia" w:hAnsi="Georgia"/>
          <w:sz w:val="18"/>
          <w:szCs w:val="18"/>
        </w:rPr>
        <w:t xml:space="preserve"> </w:t>
      </w:r>
      <w:proofErr w:type="spellStart"/>
      <w:r w:rsidRPr="00B33186">
        <w:rPr>
          <w:rFonts w:ascii="Georgia" w:hAnsi="Georgia"/>
          <w:sz w:val="18"/>
          <w:szCs w:val="18"/>
        </w:rPr>
        <w:t>κόστος</w:t>
      </w:r>
      <w:proofErr w:type="spellEnd"/>
      <w:r w:rsidRPr="00B33186">
        <w:rPr>
          <w:rFonts w:ascii="Georgia" w:hAnsi="Georgia"/>
          <w:sz w:val="18"/>
          <w:szCs w:val="18"/>
        </w:rPr>
        <w:t xml:space="preserve"> </w:t>
      </w:r>
      <w:proofErr w:type="spellStart"/>
      <w:r w:rsidRPr="00B33186">
        <w:rPr>
          <w:rFonts w:ascii="Georgia" w:hAnsi="Georgia"/>
          <w:sz w:val="18"/>
          <w:szCs w:val="18"/>
        </w:rPr>
        <w:t>ζωής</w:t>
      </w:r>
      <w:proofErr w:type="spellEnd"/>
      <w:r w:rsidRPr="00B33186">
        <w:rPr>
          <w:rFonts w:ascii="Georgia" w:hAnsi="Georgia"/>
          <w:sz w:val="18"/>
          <w:szCs w:val="18"/>
        </w:rPr>
        <w:t xml:space="preserve"> α</w:t>
      </w:r>
      <w:proofErr w:type="spellStart"/>
      <w:r w:rsidRPr="00B33186">
        <w:rPr>
          <w:rFonts w:ascii="Georgia" w:hAnsi="Georgia"/>
          <w:sz w:val="18"/>
          <w:szCs w:val="18"/>
        </w:rPr>
        <w:t>υξάνετ</w:t>
      </w:r>
      <w:proofErr w:type="spellEnd"/>
      <w:r w:rsidRPr="00B33186">
        <w:rPr>
          <w:rFonts w:ascii="Georgia" w:hAnsi="Georgia"/>
          <w:sz w:val="18"/>
          <w:szCs w:val="18"/>
        </w:rPr>
        <w:t>αι. Και επ</w:t>
      </w:r>
      <w:proofErr w:type="spellStart"/>
      <w:r w:rsidRPr="00B33186">
        <w:rPr>
          <w:rFonts w:ascii="Georgia" w:hAnsi="Georgia"/>
          <w:sz w:val="18"/>
          <w:szCs w:val="18"/>
        </w:rPr>
        <w:t>ίσης</w:t>
      </w:r>
      <w:proofErr w:type="spellEnd"/>
      <w:r w:rsidRPr="00B33186">
        <w:rPr>
          <w:rFonts w:ascii="Georgia" w:hAnsi="Georgia"/>
          <w:sz w:val="18"/>
          <w:szCs w:val="18"/>
        </w:rPr>
        <w:t xml:space="preserve"> β</w:t>
      </w:r>
      <w:proofErr w:type="spellStart"/>
      <w:r w:rsidRPr="00B33186">
        <w:rPr>
          <w:rFonts w:ascii="Georgia" w:hAnsi="Georgia"/>
          <w:sz w:val="18"/>
          <w:szCs w:val="18"/>
        </w:rPr>
        <w:t>λέ</w:t>
      </w:r>
      <w:proofErr w:type="spellEnd"/>
      <w:r w:rsidRPr="00B33186">
        <w:rPr>
          <w:rFonts w:ascii="Georgia" w:hAnsi="Georgia"/>
          <w:sz w:val="18"/>
          <w:szCs w:val="18"/>
        </w:rPr>
        <w:t xml:space="preserve">πουν </w:t>
      </w:r>
      <w:proofErr w:type="spellStart"/>
      <w:r w:rsidRPr="00B33186">
        <w:rPr>
          <w:rFonts w:ascii="Georgia" w:hAnsi="Georgia"/>
          <w:sz w:val="18"/>
          <w:szCs w:val="18"/>
        </w:rPr>
        <w:t>ότι</w:t>
      </w:r>
      <w:proofErr w:type="spellEnd"/>
      <w:r w:rsidRPr="00B33186">
        <w:rPr>
          <w:rFonts w:ascii="Georgia" w:hAnsi="Georgia"/>
          <w:sz w:val="18"/>
          <w:szCs w:val="18"/>
        </w:rPr>
        <w:t xml:space="preserve"> υπ</w:t>
      </w:r>
      <w:proofErr w:type="spellStart"/>
      <w:r w:rsidRPr="00B33186">
        <w:rPr>
          <w:rFonts w:ascii="Georgia" w:hAnsi="Georgia"/>
          <w:sz w:val="18"/>
          <w:szCs w:val="18"/>
        </w:rPr>
        <w:t>άρχει</w:t>
      </w:r>
      <w:proofErr w:type="spellEnd"/>
      <w:r w:rsidRPr="00B33186">
        <w:rPr>
          <w:rFonts w:ascii="Georgia" w:hAnsi="Georgia"/>
          <w:sz w:val="18"/>
          <w:szCs w:val="18"/>
        </w:rPr>
        <w:t xml:space="preserve"> π</w:t>
      </w:r>
      <w:proofErr w:type="spellStart"/>
      <w:r w:rsidRPr="00B33186">
        <w:rPr>
          <w:rFonts w:ascii="Georgia" w:hAnsi="Georgia"/>
          <w:sz w:val="18"/>
          <w:szCs w:val="18"/>
        </w:rPr>
        <w:t>λέον</w:t>
      </w:r>
      <w:proofErr w:type="spellEnd"/>
      <w:r w:rsidRPr="00B33186">
        <w:rPr>
          <w:rFonts w:ascii="Georgia" w:hAnsi="Georgia"/>
          <w:sz w:val="18"/>
          <w:szCs w:val="18"/>
        </w:rPr>
        <w:t xml:space="preserve"> </w:t>
      </w:r>
      <w:proofErr w:type="spellStart"/>
      <w:r w:rsidRPr="00B33186">
        <w:rPr>
          <w:rFonts w:ascii="Georgia" w:hAnsi="Georgia"/>
          <w:sz w:val="18"/>
          <w:szCs w:val="18"/>
        </w:rPr>
        <w:t>έν</w:t>
      </w:r>
      <w:proofErr w:type="spellEnd"/>
      <w:r w:rsidRPr="00B33186">
        <w:rPr>
          <w:rFonts w:ascii="Georgia" w:hAnsi="Georgia"/>
          <w:sz w:val="18"/>
          <w:szCs w:val="18"/>
        </w:rPr>
        <w:t xml:space="preserve">α </w:t>
      </w:r>
      <w:proofErr w:type="spellStart"/>
      <w:r w:rsidRPr="00B33186">
        <w:rPr>
          <w:rFonts w:ascii="Georgia" w:hAnsi="Georgia"/>
          <w:sz w:val="18"/>
          <w:szCs w:val="18"/>
        </w:rPr>
        <w:t>μικρό</w:t>
      </w:r>
      <w:proofErr w:type="spellEnd"/>
      <w:r w:rsidRPr="00B33186">
        <w:rPr>
          <w:rFonts w:ascii="Georgia" w:hAnsi="Georgia"/>
          <w:sz w:val="18"/>
          <w:szCs w:val="18"/>
        </w:rPr>
        <w:t>, α</w:t>
      </w:r>
      <w:proofErr w:type="spellStart"/>
      <w:r w:rsidRPr="00B33186">
        <w:rPr>
          <w:rFonts w:ascii="Georgia" w:hAnsi="Georgia"/>
          <w:sz w:val="18"/>
          <w:szCs w:val="18"/>
        </w:rPr>
        <w:t>νώριμο</w:t>
      </w:r>
      <w:proofErr w:type="spellEnd"/>
      <w:r w:rsidRPr="00B33186">
        <w:rPr>
          <w:rFonts w:ascii="Georgia" w:hAnsi="Georgia"/>
          <w:sz w:val="18"/>
          <w:szCs w:val="18"/>
        </w:rPr>
        <w:t xml:space="preserve"> </w:t>
      </w:r>
      <w:proofErr w:type="spellStart"/>
      <w:r w:rsidRPr="00B33186">
        <w:rPr>
          <w:rFonts w:ascii="Georgia" w:hAnsi="Georgia"/>
          <w:sz w:val="18"/>
          <w:szCs w:val="18"/>
        </w:rPr>
        <w:t>ίσως</w:t>
      </w:r>
      <w:proofErr w:type="spellEnd"/>
      <w:r w:rsidRPr="00B33186">
        <w:rPr>
          <w:rFonts w:ascii="Georgia" w:hAnsi="Georgia"/>
          <w:sz w:val="18"/>
          <w:szCs w:val="18"/>
        </w:rPr>
        <w:t xml:space="preserve"> α</w:t>
      </w:r>
      <w:proofErr w:type="spellStart"/>
      <w:r w:rsidRPr="00B33186">
        <w:rPr>
          <w:rFonts w:ascii="Georgia" w:hAnsi="Georgia"/>
          <w:sz w:val="18"/>
          <w:szCs w:val="18"/>
        </w:rPr>
        <w:t>κόμ</w:t>
      </w:r>
      <w:proofErr w:type="spellEnd"/>
      <w:r w:rsidRPr="00B33186">
        <w:rPr>
          <w:rFonts w:ascii="Georgia" w:hAnsi="Georgia"/>
          <w:sz w:val="18"/>
          <w:szCs w:val="18"/>
        </w:rPr>
        <w:t>α α</w:t>
      </w:r>
      <w:proofErr w:type="spellStart"/>
      <w:r w:rsidRPr="00B33186">
        <w:rPr>
          <w:rFonts w:ascii="Georgia" w:hAnsi="Georgia"/>
          <w:sz w:val="18"/>
          <w:szCs w:val="18"/>
        </w:rPr>
        <w:t>λλά</w:t>
      </w:r>
      <w:proofErr w:type="spellEnd"/>
      <w:r w:rsidRPr="00B33186">
        <w:rPr>
          <w:rFonts w:ascii="Georgia" w:hAnsi="Georgia"/>
          <w:sz w:val="18"/>
          <w:szCs w:val="18"/>
        </w:rPr>
        <w:t xml:space="preserve"> </w:t>
      </w:r>
      <w:proofErr w:type="spellStart"/>
      <w:r w:rsidRPr="00B33186">
        <w:rPr>
          <w:rFonts w:ascii="Georgia" w:hAnsi="Georgia"/>
          <w:sz w:val="18"/>
          <w:szCs w:val="18"/>
        </w:rPr>
        <w:t>δρ</w:t>
      </w:r>
      <w:proofErr w:type="spellEnd"/>
      <w:r w:rsidRPr="00B33186">
        <w:rPr>
          <w:rFonts w:ascii="Georgia" w:hAnsi="Georgia"/>
          <w:sz w:val="18"/>
          <w:szCs w:val="18"/>
        </w:rPr>
        <w:t xml:space="preserve">αστήριο </w:t>
      </w:r>
      <w:proofErr w:type="spellStart"/>
      <w:r w:rsidRPr="00B33186">
        <w:rPr>
          <w:rFonts w:ascii="Georgia" w:hAnsi="Georgia"/>
          <w:sz w:val="18"/>
          <w:szCs w:val="18"/>
        </w:rPr>
        <w:t>εγχώριο</w:t>
      </w:r>
      <w:proofErr w:type="spellEnd"/>
      <w:r w:rsidRPr="00B33186">
        <w:rPr>
          <w:rFonts w:ascii="Georgia" w:hAnsi="Georgia"/>
          <w:sz w:val="18"/>
          <w:szCs w:val="18"/>
        </w:rPr>
        <w:t xml:space="preserve"> </w:t>
      </w:r>
      <w:proofErr w:type="spellStart"/>
      <w:r w:rsidRPr="00B33186">
        <w:rPr>
          <w:rFonts w:ascii="Georgia" w:hAnsi="Georgia"/>
          <w:sz w:val="18"/>
          <w:szCs w:val="18"/>
        </w:rPr>
        <w:t>οικοσύστημ</w:t>
      </w:r>
      <w:proofErr w:type="spellEnd"/>
      <w:r w:rsidRPr="00B33186">
        <w:rPr>
          <w:rFonts w:ascii="Georgia" w:hAnsi="Georgia"/>
          <w:sz w:val="18"/>
          <w:szCs w:val="18"/>
        </w:rPr>
        <w:t xml:space="preserve">α </w:t>
      </w:r>
      <w:proofErr w:type="spellStart"/>
      <w:r w:rsidRPr="00B33186">
        <w:rPr>
          <w:rFonts w:ascii="Georgia" w:hAnsi="Georgia"/>
          <w:sz w:val="18"/>
          <w:szCs w:val="18"/>
        </w:rPr>
        <w:t>με</w:t>
      </w:r>
      <w:proofErr w:type="spellEnd"/>
      <w:r w:rsidRPr="00B33186">
        <w:rPr>
          <w:rFonts w:ascii="Georgia" w:hAnsi="Georgia"/>
          <w:sz w:val="18"/>
          <w:szCs w:val="18"/>
        </w:rPr>
        <w:t xml:space="preserve"> business angels, VCs, </w:t>
      </w:r>
      <w:proofErr w:type="spellStart"/>
      <w:r w:rsidRPr="00B33186">
        <w:rPr>
          <w:rFonts w:ascii="Georgia" w:hAnsi="Georgia"/>
          <w:sz w:val="18"/>
          <w:szCs w:val="18"/>
        </w:rPr>
        <w:t>φορείς</w:t>
      </w:r>
      <w:proofErr w:type="spellEnd"/>
      <w:r w:rsidRPr="00B33186">
        <w:rPr>
          <w:rFonts w:ascii="Georgia" w:hAnsi="Georgia"/>
          <w:sz w:val="18"/>
          <w:szCs w:val="18"/>
        </w:rPr>
        <w:t xml:space="preserve"> και </w:t>
      </w:r>
      <w:proofErr w:type="spellStart"/>
      <w:r w:rsidRPr="00B33186">
        <w:rPr>
          <w:rFonts w:ascii="Georgia" w:hAnsi="Georgia"/>
          <w:sz w:val="18"/>
          <w:szCs w:val="18"/>
        </w:rPr>
        <w:t>δίκτυ</w:t>
      </w:r>
      <w:proofErr w:type="spellEnd"/>
      <w:r w:rsidRPr="00B33186">
        <w:rPr>
          <w:rFonts w:ascii="Georgia" w:hAnsi="Georgia"/>
          <w:sz w:val="18"/>
          <w:szCs w:val="18"/>
        </w:rPr>
        <w:t>α α</w:t>
      </w:r>
      <w:proofErr w:type="spellStart"/>
      <w:r w:rsidRPr="00B33186">
        <w:rPr>
          <w:rFonts w:ascii="Georgia" w:hAnsi="Georgia"/>
          <w:sz w:val="18"/>
          <w:szCs w:val="18"/>
        </w:rPr>
        <w:t>νθρώ</w:t>
      </w:r>
      <w:proofErr w:type="spellEnd"/>
      <w:r w:rsidRPr="00B33186">
        <w:rPr>
          <w:rFonts w:ascii="Georgia" w:hAnsi="Georgia"/>
          <w:sz w:val="18"/>
          <w:szCs w:val="18"/>
        </w:rPr>
        <w:t xml:space="preserve">πων </w:t>
      </w:r>
      <w:proofErr w:type="spellStart"/>
      <w:r w:rsidRPr="00B33186">
        <w:rPr>
          <w:rFonts w:ascii="Georgia" w:hAnsi="Georgia"/>
          <w:sz w:val="18"/>
          <w:szCs w:val="18"/>
        </w:rPr>
        <w:t>μέσ</w:t>
      </w:r>
      <w:proofErr w:type="spellEnd"/>
      <w:r w:rsidRPr="00B33186">
        <w:rPr>
          <w:rFonts w:ascii="Georgia" w:hAnsi="Georgia"/>
          <w:sz w:val="18"/>
          <w:szCs w:val="18"/>
        </w:rPr>
        <w:t xml:space="preserve">α και </w:t>
      </w:r>
      <w:proofErr w:type="spellStart"/>
      <w:r w:rsidRPr="00B33186">
        <w:rPr>
          <w:rFonts w:ascii="Georgia" w:hAnsi="Georgia"/>
          <w:sz w:val="18"/>
          <w:szCs w:val="18"/>
        </w:rPr>
        <w:t>έξω</w:t>
      </w:r>
      <w:proofErr w:type="spellEnd"/>
      <w:r w:rsidRPr="00B33186">
        <w:rPr>
          <w:rFonts w:ascii="Georgia" w:hAnsi="Georgia"/>
          <w:sz w:val="18"/>
          <w:szCs w:val="18"/>
        </w:rPr>
        <w:t xml:space="preserve"> από </w:t>
      </w:r>
      <w:proofErr w:type="spellStart"/>
      <w:r w:rsidRPr="00B33186">
        <w:rPr>
          <w:rFonts w:ascii="Georgia" w:hAnsi="Georgia"/>
          <w:sz w:val="18"/>
          <w:szCs w:val="18"/>
        </w:rPr>
        <w:t>την</w:t>
      </w:r>
      <w:proofErr w:type="spellEnd"/>
      <w:r w:rsidRPr="00B33186">
        <w:rPr>
          <w:rFonts w:ascii="Georgia" w:hAnsi="Georgia"/>
          <w:sz w:val="18"/>
          <w:szCs w:val="18"/>
        </w:rPr>
        <w:t xml:space="preserve"> </w:t>
      </w:r>
      <w:proofErr w:type="spellStart"/>
      <w:r w:rsidRPr="00B33186">
        <w:rPr>
          <w:rFonts w:ascii="Georgia" w:hAnsi="Georgia"/>
          <w:sz w:val="18"/>
          <w:szCs w:val="18"/>
        </w:rPr>
        <w:t>χώρ</w:t>
      </w:r>
      <w:proofErr w:type="spellEnd"/>
      <w:r w:rsidRPr="00B33186">
        <w:rPr>
          <w:rFonts w:ascii="Georgia" w:hAnsi="Georgia"/>
          <w:sz w:val="18"/>
          <w:szCs w:val="18"/>
        </w:rPr>
        <w:t>α.</w:t>
      </w:r>
    </w:p>
    <w:p w14:paraId="037F8364" w14:textId="77777777" w:rsidR="00B267EF" w:rsidRPr="00B33186" w:rsidRDefault="00B267EF" w:rsidP="00B267EF">
      <w:pPr>
        <w:spacing w:line="360" w:lineRule="auto"/>
        <w:rPr>
          <w:rFonts w:ascii="Georgia" w:hAnsi="Georgia"/>
          <w:sz w:val="18"/>
          <w:szCs w:val="18"/>
        </w:rPr>
      </w:pPr>
      <w:proofErr w:type="spellStart"/>
      <w:r w:rsidRPr="00B33186">
        <w:rPr>
          <w:rFonts w:ascii="Georgia" w:hAnsi="Georgia"/>
          <w:sz w:val="18"/>
          <w:szCs w:val="18"/>
        </w:rPr>
        <w:t>Ίσως</w:t>
      </w:r>
      <w:proofErr w:type="spellEnd"/>
      <w:r w:rsidRPr="00B33186">
        <w:rPr>
          <w:rFonts w:ascii="Georgia" w:hAnsi="Georgia"/>
          <w:sz w:val="18"/>
          <w:szCs w:val="18"/>
        </w:rPr>
        <w:t xml:space="preserve"> </w:t>
      </w:r>
      <w:proofErr w:type="spellStart"/>
      <w:r w:rsidRPr="00B33186">
        <w:rPr>
          <w:rFonts w:ascii="Georgia" w:hAnsi="Georgia"/>
          <w:sz w:val="18"/>
          <w:szCs w:val="18"/>
        </w:rPr>
        <w:t>το</w:t>
      </w:r>
      <w:proofErr w:type="spellEnd"/>
      <w:r w:rsidRPr="00B33186">
        <w:rPr>
          <w:rFonts w:ascii="Georgia" w:hAnsi="Georgia"/>
          <w:sz w:val="18"/>
          <w:szCs w:val="18"/>
        </w:rPr>
        <w:t xml:space="preserve"> </w:t>
      </w:r>
      <w:proofErr w:type="spellStart"/>
      <w:r w:rsidRPr="00B33186">
        <w:rPr>
          <w:rFonts w:ascii="Georgia" w:hAnsi="Georgia"/>
          <w:sz w:val="18"/>
          <w:szCs w:val="18"/>
        </w:rPr>
        <w:t>μον</w:t>
      </w:r>
      <w:proofErr w:type="spellEnd"/>
      <w:r w:rsidRPr="00B33186">
        <w:rPr>
          <w:rFonts w:ascii="Georgia" w:hAnsi="Georgia"/>
          <w:sz w:val="18"/>
          <w:szCs w:val="18"/>
        </w:rPr>
        <w:t xml:space="preserve">αδικό </w:t>
      </w:r>
      <w:proofErr w:type="spellStart"/>
      <w:r w:rsidRPr="00B33186">
        <w:rPr>
          <w:rFonts w:ascii="Georgia" w:hAnsi="Georgia"/>
          <w:sz w:val="18"/>
          <w:szCs w:val="18"/>
        </w:rPr>
        <w:t>κράτος</w:t>
      </w:r>
      <w:proofErr w:type="spellEnd"/>
      <w:r w:rsidRPr="00B33186">
        <w:rPr>
          <w:rFonts w:ascii="Georgia" w:hAnsi="Georgia"/>
          <w:sz w:val="18"/>
          <w:szCs w:val="18"/>
        </w:rPr>
        <w:t xml:space="preserve"> </w:t>
      </w:r>
      <w:proofErr w:type="spellStart"/>
      <w:r w:rsidRPr="00B33186">
        <w:rPr>
          <w:rFonts w:ascii="Georgia" w:hAnsi="Georgia"/>
          <w:sz w:val="18"/>
          <w:szCs w:val="18"/>
        </w:rPr>
        <w:t>στην</w:t>
      </w:r>
      <w:proofErr w:type="spellEnd"/>
      <w:r w:rsidRPr="00B33186">
        <w:rPr>
          <w:rFonts w:ascii="Georgia" w:hAnsi="Georgia"/>
          <w:sz w:val="18"/>
          <w:szCs w:val="18"/>
        </w:rPr>
        <w:t xml:space="preserve"> </w:t>
      </w:r>
      <w:proofErr w:type="spellStart"/>
      <w:r w:rsidRPr="00B33186">
        <w:rPr>
          <w:rFonts w:ascii="Georgia" w:hAnsi="Georgia"/>
          <w:sz w:val="18"/>
          <w:szCs w:val="18"/>
        </w:rPr>
        <w:t>Ευρώ</w:t>
      </w:r>
      <w:proofErr w:type="spellEnd"/>
      <w:r w:rsidRPr="00B33186">
        <w:rPr>
          <w:rFonts w:ascii="Georgia" w:hAnsi="Georgia"/>
          <w:sz w:val="18"/>
          <w:szCs w:val="18"/>
        </w:rPr>
        <w:t>πη π</w:t>
      </w:r>
      <w:proofErr w:type="spellStart"/>
      <w:r w:rsidRPr="00B33186">
        <w:rPr>
          <w:rFonts w:ascii="Georgia" w:hAnsi="Georgia"/>
          <w:sz w:val="18"/>
          <w:szCs w:val="18"/>
        </w:rPr>
        <w:t>ου</w:t>
      </w:r>
      <w:proofErr w:type="spellEnd"/>
      <w:r w:rsidRPr="00B33186">
        <w:rPr>
          <w:rFonts w:ascii="Georgia" w:hAnsi="Georgia"/>
          <w:sz w:val="18"/>
          <w:szCs w:val="18"/>
        </w:rPr>
        <w:t xml:space="preserve"> β</w:t>
      </w:r>
      <w:proofErr w:type="spellStart"/>
      <w:r w:rsidRPr="00B33186">
        <w:rPr>
          <w:rFonts w:ascii="Georgia" w:hAnsi="Georgia"/>
          <w:sz w:val="18"/>
          <w:szCs w:val="18"/>
        </w:rPr>
        <w:t>ίωσε</w:t>
      </w:r>
      <w:proofErr w:type="spellEnd"/>
      <w:r w:rsidRPr="00B33186">
        <w:rPr>
          <w:rFonts w:ascii="Georgia" w:hAnsi="Georgia"/>
          <w:sz w:val="18"/>
          <w:szCs w:val="18"/>
        </w:rPr>
        <w:t xml:space="preserve"> </w:t>
      </w:r>
      <w:proofErr w:type="spellStart"/>
      <w:r w:rsidRPr="00B33186">
        <w:rPr>
          <w:rFonts w:ascii="Georgia" w:hAnsi="Georgia"/>
          <w:sz w:val="18"/>
          <w:szCs w:val="18"/>
        </w:rPr>
        <w:t>μι</w:t>
      </w:r>
      <w:proofErr w:type="spellEnd"/>
      <w:r w:rsidRPr="00B33186">
        <w:rPr>
          <w:rFonts w:ascii="Georgia" w:hAnsi="Georgia"/>
          <w:sz w:val="18"/>
          <w:szCs w:val="18"/>
        </w:rPr>
        <w:t xml:space="preserve">α </w:t>
      </w:r>
      <w:proofErr w:type="spellStart"/>
      <w:r w:rsidRPr="00B33186">
        <w:rPr>
          <w:rFonts w:ascii="Georgia" w:hAnsi="Georgia"/>
          <w:sz w:val="18"/>
          <w:szCs w:val="18"/>
        </w:rPr>
        <w:t>συνεχή</w:t>
      </w:r>
      <w:proofErr w:type="spellEnd"/>
      <w:r w:rsidRPr="00B33186">
        <w:rPr>
          <w:rFonts w:ascii="Georgia" w:hAnsi="Georgia"/>
          <w:sz w:val="18"/>
          <w:szCs w:val="18"/>
        </w:rPr>
        <w:t xml:space="preserve"> </w:t>
      </w:r>
      <w:proofErr w:type="spellStart"/>
      <w:r w:rsidRPr="00B33186">
        <w:rPr>
          <w:rFonts w:ascii="Georgia" w:hAnsi="Georgia"/>
          <w:sz w:val="18"/>
          <w:szCs w:val="18"/>
        </w:rPr>
        <w:t>κρίση</w:t>
      </w:r>
      <w:proofErr w:type="spellEnd"/>
      <w:r w:rsidRPr="00B33186">
        <w:rPr>
          <w:rFonts w:ascii="Georgia" w:hAnsi="Georgia"/>
          <w:sz w:val="18"/>
          <w:szCs w:val="18"/>
        </w:rPr>
        <w:t xml:space="preserve"> τα </w:t>
      </w:r>
      <w:proofErr w:type="spellStart"/>
      <w:r w:rsidRPr="00B33186">
        <w:rPr>
          <w:rFonts w:ascii="Georgia" w:hAnsi="Georgia"/>
          <w:sz w:val="18"/>
          <w:szCs w:val="18"/>
        </w:rPr>
        <w:t>τελευτ</w:t>
      </w:r>
      <w:proofErr w:type="spellEnd"/>
      <w:r w:rsidRPr="00B33186">
        <w:rPr>
          <w:rFonts w:ascii="Georgia" w:hAnsi="Georgia"/>
          <w:sz w:val="18"/>
          <w:szCs w:val="18"/>
        </w:rPr>
        <w:t xml:space="preserve">αία </w:t>
      </w:r>
      <w:proofErr w:type="spellStart"/>
      <w:r w:rsidRPr="00B33186">
        <w:rPr>
          <w:rFonts w:ascii="Georgia" w:hAnsi="Georgia"/>
          <w:sz w:val="18"/>
          <w:szCs w:val="18"/>
        </w:rPr>
        <w:t>δέκ</w:t>
      </w:r>
      <w:proofErr w:type="spellEnd"/>
      <w:r w:rsidRPr="00B33186">
        <w:rPr>
          <w:rFonts w:ascii="Georgia" w:hAnsi="Georgia"/>
          <w:sz w:val="18"/>
          <w:szCs w:val="18"/>
        </w:rPr>
        <w:t xml:space="preserve">α </w:t>
      </w:r>
      <w:proofErr w:type="spellStart"/>
      <w:r w:rsidRPr="00B33186">
        <w:rPr>
          <w:rFonts w:ascii="Georgia" w:hAnsi="Georgia"/>
          <w:sz w:val="18"/>
          <w:szCs w:val="18"/>
        </w:rPr>
        <w:t>χρόνι</w:t>
      </w:r>
      <w:proofErr w:type="spellEnd"/>
      <w:r w:rsidRPr="00B33186">
        <w:rPr>
          <w:rFonts w:ascii="Georgia" w:hAnsi="Georgia"/>
          <w:sz w:val="18"/>
          <w:szCs w:val="18"/>
        </w:rPr>
        <w:t xml:space="preserve">α, η </w:t>
      </w:r>
      <w:proofErr w:type="spellStart"/>
      <w:r w:rsidRPr="00B33186">
        <w:rPr>
          <w:rFonts w:ascii="Georgia" w:hAnsi="Georgia"/>
          <w:sz w:val="18"/>
          <w:szCs w:val="18"/>
        </w:rPr>
        <w:t>Ελλάδ</w:t>
      </w:r>
      <w:proofErr w:type="spellEnd"/>
      <w:r w:rsidRPr="00B33186">
        <w:rPr>
          <w:rFonts w:ascii="Georgia" w:hAnsi="Georgia"/>
          <w:sz w:val="18"/>
          <w:szCs w:val="18"/>
        </w:rPr>
        <w:t xml:space="preserve">α και η </w:t>
      </w:r>
      <w:proofErr w:type="spellStart"/>
      <w:r w:rsidRPr="00B33186">
        <w:rPr>
          <w:rFonts w:ascii="Georgia" w:hAnsi="Georgia"/>
          <w:sz w:val="18"/>
          <w:szCs w:val="18"/>
        </w:rPr>
        <w:t>οικονομί</w:t>
      </w:r>
      <w:proofErr w:type="spellEnd"/>
      <w:r w:rsidRPr="00B33186">
        <w:rPr>
          <w:rFonts w:ascii="Georgia" w:hAnsi="Georgia"/>
          <w:sz w:val="18"/>
          <w:szCs w:val="18"/>
        </w:rPr>
        <w:t xml:space="preserve">α </w:t>
      </w:r>
      <w:proofErr w:type="spellStart"/>
      <w:r w:rsidRPr="00B33186">
        <w:rPr>
          <w:rFonts w:ascii="Georgia" w:hAnsi="Georgia"/>
          <w:sz w:val="18"/>
          <w:szCs w:val="18"/>
        </w:rPr>
        <w:t>της</w:t>
      </w:r>
      <w:proofErr w:type="spellEnd"/>
      <w:r w:rsidRPr="00B33186">
        <w:rPr>
          <w:rFonts w:ascii="Georgia" w:hAnsi="Georgia"/>
          <w:sz w:val="18"/>
          <w:szCs w:val="18"/>
        </w:rPr>
        <w:t xml:space="preserve"> κα</w:t>
      </w:r>
      <w:proofErr w:type="spellStart"/>
      <w:r w:rsidRPr="00B33186">
        <w:rPr>
          <w:rFonts w:ascii="Georgia" w:hAnsi="Georgia"/>
          <w:sz w:val="18"/>
          <w:szCs w:val="18"/>
        </w:rPr>
        <w:t>λείτ</w:t>
      </w:r>
      <w:proofErr w:type="spellEnd"/>
      <w:r w:rsidRPr="00B33186">
        <w:rPr>
          <w:rFonts w:ascii="Georgia" w:hAnsi="Georgia"/>
          <w:sz w:val="18"/>
          <w:szCs w:val="18"/>
        </w:rPr>
        <w:t xml:space="preserve">αι </w:t>
      </w:r>
      <w:proofErr w:type="spellStart"/>
      <w:r w:rsidRPr="00B33186">
        <w:rPr>
          <w:rFonts w:ascii="Georgia" w:hAnsi="Georgia"/>
          <w:sz w:val="18"/>
          <w:szCs w:val="18"/>
        </w:rPr>
        <w:t>τώρ</w:t>
      </w:r>
      <w:proofErr w:type="spellEnd"/>
      <w:r w:rsidRPr="00B33186">
        <w:rPr>
          <w:rFonts w:ascii="Georgia" w:hAnsi="Georgia"/>
          <w:sz w:val="18"/>
          <w:szCs w:val="18"/>
        </w:rPr>
        <w:t xml:space="preserve">α να </w:t>
      </w:r>
      <w:proofErr w:type="spellStart"/>
      <w:r w:rsidRPr="00B33186">
        <w:rPr>
          <w:rFonts w:ascii="Georgia" w:hAnsi="Georgia"/>
          <w:sz w:val="18"/>
          <w:szCs w:val="18"/>
        </w:rPr>
        <w:t>ξε</w:t>
      </w:r>
      <w:proofErr w:type="spellEnd"/>
      <w:r w:rsidRPr="00B33186">
        <w:rPr>
          <w:rFonts w:ascii="Georgia" w:hAnsi="Georgia"/>
          <w:sz w:val="18"/>
          <w:szCs w:val="18"/>
        </w:rPr>
        <w:t xml:space="preserve">περάσει και </w:t>
      </w:r>
      <w:proofErr w:type="spellStart"/>
      <w:r w:rsidRPr="00B33186">
        <w:rPr>
          <w:rFonts w:ascii="Georgia" w:hAnsi="Georgia"/>
          <w:sz w:val="18"/>
          <w:szCs w:val="18"/>
        </w:rPr>
        <w:t>το</w:t>
      </w:r>
      <w:proofErr w:type="spellEnd"/>
      <w:r w:rsidRPr="00B33186">
        <w:rPr>
          <w:rFonts w:ascii="Georgia" w:hAnsi="Georgia"/>
          <w:sz w:val="18"/>
          <w:szCs w:val="18"/>
        </w:rPr>
        <w:t xml:space="preserve"> </w:t>
      </w:r>
      <w:proofErr w:type="spellStart"/>
      <w:r w:rsidRPr="00B33186">
        <w:rPr>
          <w:rFonts w:ascii="Georgia" w:hAnsi="Georgia"/>
          <w:sz w:val="18"/>
          <w:szCs w:val="18"/>
        </w:rPr>
        <w:t>εμ</w:t>
      </w:r>
      <w:proofErr w:type="spellEnd"/>
      <w:r w:rsidRPr="00B33186">
        <w:rPr>
          <w:rFonts w:ascii="Georgia" w:hAnsi="Georgia"/>
          <w:sz w:val="18"/>
          <w:szCs w:val="18"/>
        </w:rPr>
        <w:t xml:space="preserve">πόδιο </w:t>
      </w:r>
      <w:proofErr w:type="spellStart"/>
      <w:r w:rsidRPr="00B33186">
        <w:rPr>
          <w:rFonts w:ascii="Georgia" w:hAnsi="Georgia"/>
          <w:sz w:val="18"/>
          <w:szCs w:val="18"/>
        </w:rPr>
        <w:t>του</w:t>
      </w:r>
      <w:proofErr w:type="spellEnd"/>
      <w:r w:rsidRPr="00B33186">
        <w:rPr>
          <w:rFonts w:ascii="Georgia" w:hAnsi="Georgia"/>
          <w:sz w:val="18"/>
          <w:szCs w:val="18"/>
        </w:rPr>
        <w:t xml:space="preserve"> </w:t>
      </w:r>
      <w:proofErr w:type="spellStart"/>
      <w:r w:rsidRPr="00B33186">
        <w:rPr>
          <w:rFonts w:ascii="Georgia" w:hAnsi="Georgia"/>
          <w:sz w:val="18"/>
          <w:szCs w:val="18"/>
        </w:rPr>
        <w:t>covid</w:t>
      </w:r>
      <w:proofErr w:type="spellEnd"/>
      <w:r w:rsidRPr="00B33186">
        <w:rPr>
          <w:rFonts w:ascii="Georgia" w:hAnsi="Georgia"/>
          <w:sz w:val="18"/>
          <w:szCs w:val="18"/>
        </w:rPr>
        <w:t xml:space="preserve">, </w:t>
      </w:r>
      <w:proofErr w:type="spellStart"/>
      <w:r w:rsidRPr="00B33186">
        <w:rPr>
          <w:rFonts w:ascii="Georgia" w:hAnsi="Georgia"/>
          <w:sz w:val="18"/>
          <w:szCs w:val="18"/>
        </w:rPr>
        <w:t>στο</w:t>
      </w:r>
      <w:proofErr w:type="spellEnd"/>
      <w:r w:rsidRPr="00B33186">
        <w:rPr>
          <w:rFonts w:ascii="Georgia" w:hAnsi="Georgia"/>
          <w:sz w:val="18"/>
          <w:szCs w:val="18"/>
        </w:rPr>
        <w:t xml:space="preserve"> οπ</w:t>
      </w:r>
      <w:proofErr w:type="spellStart"/>
      <w:r w:rsidRPr="00B33186">
        <w:rPr>
          <w:rFonts w:ascii="Georgia" w:hAnsi="Georgia"/>
          <w:sz w:val="18"/>
          <w:szCs w:val="18"/>
        </w:rPr>
        <w:t>οίο</w:t>
      </w:r>
      <w:proofErr w:type="spellEnd"/>
      <w:r w:rsidRPr="00B33186">
        <w:rPr>
          <w:rFonts w:ascii="Georgia" w:hAnsi="Georgia"/>
          <w:sz w:val="18"/>
          <w:szCs w:val="18"/>
        </w:rPr>
        <w:t xml:space="preserve"> α</w:t>
      </w:r>
      <w:proofErr w:type="spellStart"/>
      <w:r w:rsidRPr="00B33186">
        <w:rPr>
          <w:rFonts w:ascii="Georgia" w:hAnsi="Georgia"/>
          <w:sz w:val="18"/>
          <w:szCs w:val="18"/>
        </w:rPr>
        <w:t>ντέδρ</w:t>
      </w:r>
      <w:proofErr w:type="spellEnd"/>
      <w:r w:rsidRPr="00B33186">
        <w:rPr>
          <w:rFonts w:ascii="Georgia" w:hAnsi="Georgia"/>
          <w:sz w:val="18"/>
          <w:szCs w:val="18"/>
        </w:rPr>
        <w:t>ασε υπ</w:t>
      </w:r>
      <w:proofErr w:type="spellStart"/>
      <w:r w:rsidRPr="00B33186">
        <w:rPr>
          <w:rFonts w:ascii="Georgia" w:hAnsi="Georgia"/>
          <w:sz w:val="18"/>
          <w:szCs w:val="18"/>
        </w:rPr>
        <w:t>οδειγμ</w:t>
      </w:r>
      <w:proofErr w:type="spellEnd"/>
      <w:r w:rsidRPr="00B33186">
        <w:rPr>
          <w:rFonts w:ascii="Georgia" w:hAnsi="Georgia"/>
          <w:sz w:val="18"/>
          <w:szCs w:val="18"/>
        </w:rPr>
        <w:t xml:space="preserve">ατικά </w:t>
      </w:r>
      <w:proofErr w:type="spellStart"/>
      <w:r w:rsidRPr="00B33186">
        <w:rPr>
          <w:rFonts w:ascii="Georgia" w:hAnsi="Georgia"/>
          <w:sz w:val="18"/>
          <w:szCs w:val="18"/>
        </w:rPr>
        <w:t>όσον</w:t>
      </w:r>
      <w:proofErr w:type="spellEnd"/>
      <w:r w:rsidRPr="00B33186">
        <w:rPr>
          <w:rFonts w:ascii="Georgia" w:hAnsi="Georgia"/>
          <w:sz w:val="18"/>
          <w:szCs w:val="18"/>
        </w:rPr>
        <w:t xml:space="preserve"> α</w:t>
      </w:r>
      <w:proofErr w:type="spellStart"/>
      <w:r w:rsidRPr="00B33186">
        <w:rPr>
          <w:rFonts w:ascii="Georgia" w:hAnsi="Georgia"/>
          <w:sz w:val="18"/>
          <w:szCs w:val="18"/>
        </w:rPr>
        <w:t>φορά</w:t>
      </w:r>
      <w:proofErr w:type="spellEnd"/>
      <w:r w:rsidRPr="00B33186">
        <w:rPr>
          <w:rFonts w:ascii="Georgia" w:hAnsi="Georgia"/>
          <w:sz w:val="18"/>
          <w:szCs w:val="18"/>
        </w:rPr>
        <w:t xml:space="preserve"> </w:t>
      </w:r>
      <w:proofErr w:type="spellStart"/>
      <w:r w:rsidRPr="00B33186">
        <w:rPr>
          <w:rFonts w:ascii="Georgia" w:hAnsi="Georgia"/>
          <w:sz w:val="18"/>
          <w:szCs w:val="18"/>
        </w:rPr>
        <w:t>το</w:t>
      </w:r>
      <w:proofErr w:type="spellEnd"/>
      <w:r w:rsidRPr="00B33186">
        <w:rPr>
          <w:rFonts w:ascii="Georgia" w:hAnsi="Georgia"/>
          <w:sz w:val="18"/>
          <w:szCs w:val="18"/>
        </w:rPr>
        <w:t xml:space="preserve"> πλα</w:t>
      </w:r>
      <w:proofErr w:type="spellStart"/>
      <w:r w:rsidRPr="00B33186">
        <w:rPr>
          <w:rFonts w:ascii="Georgia" w:hAnsi="Georgia"/>
          <w:sz w:val="18"/>
          <w:szCs w:val="18"/>
        </w:rPr>
        <w:t>ίσιο</w:t>
      </w:r>
      <w:proofErr w:type="spellEnd"/>
      <w:r w:rsidRPr="00B33186">
        <w:rPr>
          <w:rFonts w:ascii="Georgia" w:hAnsi="Georgia"/>
          <w:sz w:val="18"/>
          <w:szCs w:val="18"/>
        </w:rPr>
        <w:t xml:space="preserve"> </w:t>
      </w:r>
      <w:proofErr w:type="spellStart"/>
      <w:r w:rsidRPr="00B33186">
        <w:rPr>
          <w:rFonts w:ascii="Georgia" w:hAnsi="Georgia"/>
          <w:sz w:val="18"/>
          <w:szCs w:val="18"/>
        </w:rPr>
        <w:t>Υγεί</w:t>
      </w:r>
      <w:proofErr w:type="spellEnd"/>
      <w:r w:rsidRPr="00B33186">
        <w:rPr>
          <w:rFonts w:ascii="Georgia" w:hAnsi="Georgia"/>
          <w:sz w:val="18"/>
          <w:szCs w:val="18"/>
        </w:rPr>
        <w:t xml:space="preserve">ας και </w:t>
      </w:r>
      <w:proofErr w:type="spellStart"/>
      <w:r w:rsidRPr="00B33186">
        <w:rPr>
          <w:rFonts w:ascii="Georgia" w:hAnsi="Georgia"/>
          <w:sz w:val="18"/>
          <w:szCs w:val="18"/>
        </w:rPr>
        <w:t>Δημόσι</w:t>
      </w:r>
      <w:proofErr w:type="spellEnd"/>
      <w:r w:rsidRPr="00B33186">
        <w:rPr>
          <w:rFonts w:ascii="Georgia" w:hAnsi="Georgia"/>
          <w:sz w:val="18"/>
          <w:szCs w:val="18"/>
        </w:rPr>
        <w:t xml:space="preserve">ας </w:t>
      </w:r>
      <w:proofErr w:type="spellStart"/>
      <w:r w:rsidRPr="00B33186">
        <w:rPr>
          <w:rFonts w:ascii="Georgia" w:hAnsi="Georgia"/>
          <w:sz w:val="18"/>
          <w:szCs w:val="18"/>
        </w:rPr>
        <w:t>Ασφάλει</w:t>
      </w:r>
      <w:proofErr w:type="spellEnd"/>
      <w:r w:rsidRPr="00B33186">
        <w:rPr>
          <w:rFonts w:ascii="Georgia" w:hAnsi="Georgia"/>
          <w:sz w:val="18"/>
          <w:szCs w:val="18"/>
        </w:rPr>
        <w:t>ας. Η α</w:t>
      </w:r>
      <w:proofErr w:type="spellStart"/>
      <w:r w:rsidRPr="00B33186">
        <w:rPr>
          <w:rFonts w:ascii="Georgia" w:hAnsi="Georgia"/>
          <w:sz w:val="18"/>
          <w:szCs w:val="18"/>
        </w:rPr>
        <w:t>ργή</w:t>
      </w:r>
      <w:proofErr w:type="spellEnd"/>
      <w:r w:rsidRPr="00B33186">
        <w:rPr>
          <w:rFonts w:ascii="Georgia" w:hAnsi="Georgia"/>
          <w:sz w:val="18"/>
          <w:szCs w:val="18"/>
        </w:rPr>
        <w:t xml:space="preserve"> α</w:t>
      </w:r>
      <w:proofErr w:type="spellStart"/>
      <w:r w:rsidRPr="00B33186">
        <w:rPr>
          <w:rFonts w:ascii="Georgia" w:hAnsi="Georgia"/>
          <w:sz w:val="18"/>
          <w:szCs w:val="18"/>
        </w:rPr>
        <w:t>λλά</w:t>
      </w:r>
      <w:proofErr w:type="spellEnd"/>
      <w:r w:rsidRPr="00B33186">
        <w:rPr>
          <w:rFonts w:ascii="Georgia" w:hAnsi="Georgia"/>
          <w:sz w:val="18"/>
          <w:szCs w:val="18"/>
        </w:rPr>
        <w:t xml:space="preserve"> </w:t>
      </w:r>
      <w:proofErr w:type="spellStart"/>
      <w:r w:rsidRPr="00B33186">
        <w:rPr>
          <w:rFonts w:ascii="Georgia" w:hAnsi="Georgia"/>
          <w:sz w:val="18"/>
          <w:szCs w:val="18"/>
        </w:rPr>
        <w:t>στ</w:t>
      </w:r>
      <w:proofErr w:type="spellEnd"/>
      <w:r w:rsidRPr="00B33186">
        <w:rPr>
          <w:rFonts w:ascii="Georgia" w:hAnsi="Georgia"/>
          <w:sz w:val="18"/>
          <w:szCs w:val="18"/>
        </w:rPr>
        <w:t>αθερή α</w:t>
      </w:r>
      <w:proofErr w:type="spellStart"/>
      <w:r w:rsidRPr="00B33186">
        <w:rPr>
          <w:rFonts w:ascii="Georgia" w:hAnsi="Georgia"/>
          <w:sz w:val="18"/>
          <w:szCs w:val="18"/>
        </w:rPr>
        <w:t>νάκ</w:t>
      </w:r>
      <w:proofErr w:type="spellEnd"/>
      <w:r w:rsidRPr="00B33186">
        <w:rPr>
          <w:rFonts w:ascii="Georgia" w:hAnsi="Georgia"/>
          <w:sz w:val="18"/>
          <w:szCs w:val="18"/>
        </w:rPr>
        <w:t xml:space="preserve">αμψη από </w:t>
      </w:r>
      <w:proofErr w:type="spellStart"/>
      <w:r w:rsidRPr="00B33186">
        <w:rPr>
          <w:rFonts w:ascii="Georgia" w:hAnsi="Georgia"/>
          <w:sz w:val="18"/>
          <w:szCs w:val="18"/>
        </w:rPr>
        <w:t>την</w:t>
      </w:r>
      <w:proofErr w:type="spellEnd"/>
      <w:r w:rsidRPr="00B33186">
        <w:rPr>
          <w:rFonts w:ascii="Georgia" w:hAnsi="Georgia"/>
          <w:sz w:val="18"/>
          <w:szCs w:val="18"/>
        </w:rPr>
        <w:t xml:space="preserve"> μα</w:t>
      </w:r>
      <w:proofErr w:type="spellStart"/>
      <w:r w:rsidRPr="00B33186">
        <w:rPr>
          <w:rFonts w:ascii="Georgia" w:hAnsi="Georgia"/>
          <w:sz w:val="18"/>
          <w:szCs w:val="18"/>
        </w:rPr>
        <w:t>κρόχρονη</w:t>
      </w:r>
      <w:proofErr w:type="spellEnd"/>
      <w:r w:rsidRPr="00B33186">
        <w:rPr>
          <w:rFonts w:ascii="Georgia" w:hAnsi="Georgia"/>
          <w:sz w:val="18"/>
          <w:szCs w:val="18"/>
        </w:rPr>
        <w:t xml:space="preserve"> </w:t>
      </w:r>
      <w:proofErr w:type="spellStart"/>
      <w:r w:rsidRPr="00B33186">
        <w:rPr>
          <w:rFonts w:ascii="Georgia" w:hAnsi="Georgia"/>
          <w:sz w:val="18"/>
          <w:szCs w:val="18"/>
        </w:rPr>
        <w:t>κρίση</w:t>
      </w:r>
      <w:proofErr w:type="spellEnd"/>
      <w:r w:rsidRPr="00B33186">
        <w:rPr>
          <w:rFonts w:ascii="Georgia" w:hAnsi="Georgia"/>
          <w:sz w:val="18"/>
          <w:szCs w:val="18"/>
        </w:rPr>
        <w:t xml:space="preserve"> </w:t>
      </w:r>
      <w:proofErr w:type="spellStart"/>
      <w:r w:rsidRPr="00B33186">
        <w:rPr>
          <w:rFonts w:ascii="Georgia" w:hAnsi="Georgia"/>
          <w:sz w:val="18"/>
          <w:szCs w:val="18"/>
        </w:rPr>
        <w:t>είν</w:t>
      </w:r>
      <w:proofErr w:type="spellEnd"/>
      <w:r w:rsidRPr="00B33186">
        <w:rPr>
          <w:rFonts w:ascii="Georgia" w:hAnsi="Georgia"/>
          <w:sz w:val="18"/>
          <w:szCs w:val="18"/>
        </w:rPr>
        <w:t>αι π</w:t>
      </w:r>
      <w:proofErr w:type="spellStart"/>
      <w:r w:rsidRPr="00B33186">
        <w:rPr>
          <w:rFonts w:ascii="Georgia" w:hAnsi="Georgia"/>
          <w:sz w:val="18"/>
          <w:szCs w:val="18"/>
        </w:rPr>
        <w:t>ολύ</w:t>
      </w:r>
      <w:proofErr w:type="spellEnd"/>
      <w:r w:rsidRPr="00B33186">
        <w:rPr>
          <w:rFonts w:ascii="Georgia" w:hAnsi="Georgia"/>
          <w:sz w:val="18"/>
          <w:szCs w:val="18"/>
        </w:rPr>
        <w:t xml:space="preserve"> π</w:t>
      </w:r>
      <w:proofErr w:type="spellStart"/>
      <w:r w:rsidRPr="00B33186">
        <w:rPr>
          <w:rFonts w:ascii="Georgia" w:hAnsi="Georgia"/>
          <w:sz w:val="18"/>
          <w:szCs w:val="18"/>
        </w:rPr>
        <w:t>ιθ</w:t>
      </w:r>
      <w:proofErr w:type="spellEnd"/>
      <w:r w:rsidRPr="00B33186">
        <w:rPr>
          <w:rFonts w:ascii="Georgia" w:hAnsi="Georgia"/>
          <w:sz w:val="18"/>
          <w:szCs w:val="18"/>
        </w:rPr>
        <w:t xml:space="preserve">ανόν </w:t>
      </w:r>
      <w:proofErr w:type="spellStart"/>
      <w:r w:rsidRPr="00B33186">
        <w:rPr>
          <w:rFonts w:ascii="Georgia" w:hAnsi="Georgia"/>
          <w:sz w:val="18"/>
          <w:szCs w:val="18"/>
        </w:rPr>
        <w:t>ότι</w:t>
      </w:r>
      <w:proofErr w:type="spellEnd"/>
      <w:r w:rsidRPr="00B33186">
        <w:rPr>
          <w:rFonts w:ascii="Georgia" w:hAnsi="Georgia"/>
          <w:sz w:val="18"/>
          <w:szCs w:val="18"/>
        </w:rPr>
        <w:t xml:space="preserve"> θα επ</w:t>
      </w:r>
      <w:proofErr w:type="spellStart"/>
      <w:r w:rsidRPr="00B33186">
        <w:rPr>
          <w:rFonts w:ascii="Georgia" w:hAnsi="Georgia"/>
          <w:sz w:val="18"/>
          <w:szCs w:val="18"/>
        </w:rPr>
        <w:t>ιτ</w:t>
      </w:r>
      <w:proofErr w:type="spellEnd"/>
      <w:r w:rsidRPr="00B33186">
        <w:rPr>
          <w:rFonts w:ascii="Georgia" w:hAnsi="Georgia"/>
          <w:sz w:val="18"/>
          <w:szCs w:val="18"/>
        </w:rPr>
        <w:t xml:space="preserve">αχυνθεί </w:t>
      </w:r>
      <w:proofErr w:type="spellStart"/>
      <w:r w:rsidRPr="00B33186">
        <w:rPr>
          <w:rFonts w:ascii="Georgia" w:hAnsi="Georgia"/>
          <w:sz w:val="18"/>
          <w:szCs w:val="18"/>
        </w:rPr>
        <w:t>μέσω</w:t>
      </w:r>
      <w:proofErr w:type="spellEnd"/>
      <w:r w:rsidRPr="00B33186">
        <w:rPr>
          <w:rFonts w:ascii="Georgia" w:hAnsi="Georgia"/>
          <w:sz w:val="18"/>
          <w:szCs w:val="18"/>
        </w:rPr>
        <w:t xml:space="preserve"> </w:t>
      </w:r>
      <w:proofErr w:type="spellStart"/>
      <w:r w:rsidRPr="00B33186">
        <w:rPr>
          <w:rFonts w:ascii="Georgia" w:hAnsi="Georgia"/>
          <w:sz w:val="18"/>
          <w:szCs w:val="18"/>
        </w:rPr>
        <w:t>έργων</w:t>
      </w:r>
      <w:proofErr w:type="spellEnd"/>
      <w:r w:rsidRPr="00B33186">
        <w:rPr>
          <w:rFonts w:ascii="Georgia" w:hAnsi="Georgia"/>
          <w:sz w:val="18"/>
          <w:szCs w:val="18"/>
        </w:rPr>
        <w:t xml:space="preserve"> βα</w:t>
      </w:r>
      <w:proofErr w:type="spellStart"/>
      <w:r w:rsidRPr="00B33186">
        <w:rPr>
          <w:rFonts w:ascii="Georgia" w:hAnsi="Georgia"/>
          <w:sz w:val="18"/>
          <w:szCs w:val="18"/>
        </w:rPr>
        <w:t>σικών</w:t>
      </w:r>
      <w:proofErr w:type="spellEnd"/>
      <w:r w:rsidRPr="00B33186">
        <w:rPr>
          <w:rFonts w:ascii="Georgia" w:hAnsi="Georgia"/>
          <w:sz w:val="18"/>
          <w:szCs w:val="18"/>
        </w:rPr>
        <w:t xml:space="preserve"> υπ</w:t>
      </w:r>
      <w:proofErr w:type="spellStart"/>
      <w:r w:rsidRPr="00B33186">
        <w:rPr>
          <w:rFonts w:ascii="Georgia" w:hAnsi="Georgia"/>
          <w:sz w:val="18"/>
          <w:szCs w:val="18"/>
        </w:rPr>
        <w:t>οδομών</w:t>
      </w:r>
      <w:proofErr w:type="spellEnd"/>
      <w:r w:rsidRPr="00B33186">
        <w:rPr>
          <w:rFonts w:ascii="Georgia" w:hAnsi="Georgia"/>
          <w:sz w:val="18"/>
          <w:szCs w:val="18"/>
        </w:rPr>
        <w:t xml:space="preserve">, </w:t>
      </w:r>
      <w:proofErr w:type="spellStart"/>
      <w:r w:rsidRPr="00B33186">
        <w:rPr>
          <w:rFonts w:ascii="Georgia" w:hAnsi="Georgia"/>
          <w:sz w:val="18"/>
          <w:szCs w:val="18"/>
        </w:rPr>
        <w:t>δημοσίων</w:t>
      </w:r>
      <w:proofErr w:type="spellEnd"/>
      <w:r w:rsidRPr="00B33186">
        <w:rPr>
          <w:rFonts w:ascii="Georgia" w:hAnsi="Georgia"/>
          <w:sz w:val="18"/>
          <w:szCs w:val="18"/>
        </w:rPr>
        <w:t xml:space="preserve"> επ</w:t>
      </w:r>
      <w:proofErr w:type="spellStart"/>
      <w:r w:rsidRPr="00B33186">
        <w:rPr>
          <w:rFonts w:ascii="Georgia" w:hAnsi="Georgia"/>
          <w:sz w:val="18"/>
          <w:szCs w:val="18"/>
        </w:rPr>
        <w:t>ενδύσεων</w:t>
      </w:r>
      <w:proofErr w:type="spellEnd"/>
      <w:r w:rsidRPr="00B33186">
        <w:rPr>
          <w:rFonts w:ascii="Georgia" w:hAnsi="Georgia"/>
          <w:sz w:val="18"/>
          <w:szCs w:val="18"/>
        </w:rPr>
        <w:t xml:space="preserve"> και </w:t>
      </w:r>
      <w:proofErr w:type="spellStart"/>
      <w:r w:rsidRPr="00B33186">
        <w:rPr>
          <w:rFonts w:ascii="Georgia" w:hAnsi="Georgia"/>
          <w:sz w:val="18"/>
          <w:szCs w:val="18"/>
        </w:rPr>
        <w:t>εκσυγχρονισμού</w:t>
      </w:r>
      <w:proofErr w:type="spellEnd"/>
      <w:r w:rsidRPr="00B33186">
        <w:rPr>
          <w:rFonts w:ascii="Georgia" w:hAnsi="Georgia"/>
          <w:sz w:val="18"/>
          <w:szCs w:val="18"/>
        </w:rPr>
        <w:t>, όπ</w:t>
      </w:r>
      <w:proofErr w:type="spellStart"/>
      <w:r w:rsidRPr="00B33186">
        <w:rPr>
          <w:rFonts w:ascii="Georgia" w:hAnsi="Georgia"/>
          <w:sz w:val="18"/>
          <w:szCs w:val="18"/>
        </w:rPr>
        <w:t>ου</w:t>
      </w:r>
      <w:proofErr w:type="spellEnd"/>
      <w:r w:rsidRPr="00B33186">
        <w:rPr>
          <w:rFonts w:ascii="Georgia" w:hAnsi="Georgia"/>
          <w:sz w:val="18"/>
          <w:szCs w:val="18"/>
        </w:rPr>
        <w:t xml:space="preserve"> ο α</w:t>
      </w:r>
      <w:proofErr w:type="spellStart"/>
      <w:r w:rsidRPr="00B33186">
        <w:rPr>
          <w:rFonts w:ascii="Georgia" w:hAnsi="Georgia"/>
          <w:sz w:val="18"/>
          <w:szCs w:val="18"/>
        </w:rPr>
        <w:t>ντίκτυ</w:t>
      </w:r>
      <w:proofErr w:type="spellEnd"/>
      <w:r w:rsidRPr="00B33186">
        <w:rPr>
          <w:rFonts w:ascii="Georgia" w:hAnsi="Georgia"/>
          <w:sz w:val="18"/>
          <w:szCs w:val="18"/>
        </w:rPr>
        <w:t xml:space="preserve">πος </w:t>
      </w:r>
      <w:proofErr w:type="spellStart"/>
      <w:r w:rsidRPr="00B33186">
        <w:rPr>
          <w:rFonts w:ascii="Georgia" w:hAnsi="Georgia"/>
          <w:sz w:val="18"/>
          <w:szCs w:val="18"/>
        </w:rPr>
        <w:t>της</w:t>
      </w:r>
      <w:proofErr w:type="spellEnd"/>
      <w:r w:rsidRPr="00B33186">
        <w:rPr>
          <w:rFonts w:ascii="Georgia" w:hAnsi="Georgia"/>
          <w:sz w:val="18"/>
          <w:szCs w:val="18"/>
        </w:rPr>
        <w:t xml:space="preserve"> πα</w:t>
      </w:r>
      <w:proofErr w:type="spellStart"/>
      <w:r w:rsidRPr="00B33186">
        <w:rPr>
          <w:rFonts w:ascii="Georgia" w:hAnsi="Georgia"/>
          <w:sz w:val="18"/>
          <w:szCs w:val="18"/>
        </w:rPr>
        <w:t>νδημί</w:t>
      </w:r>
      <w:proofErr w:type="spellEnd"/>
      <w:r w:rsidRPr="00B33186">
        <w:rPr>
          <w:rFonts w:ascii="Georgia" w:hAnsi="Georgia"/>
          <w:sz w:val="18"/>
          <w:szCs w:val="18"/>
        </w:rPr>
        <w:t xml:space="preserve">ας </w:t>
      </w:r>
      <w:proofErr w:type="spellStart"/>
      <w:r w:rsidRPr="00B33186">
        <w:rPr>
          <w:rFonts w:ascii="Georgia" w:hAnsi="Georgia"/>
          <w:sz w:val="18"/>
          <w:szCs w:val="18"/>
        </w:rPr>
        <w:t>δεν</w:t>
      </w:r>
      <w:proofErr w:type="spellEnd"/>
      <w:r w:rsidRPr="00B33186">
        <w:rPr>
          <w:rFonts w:ascii="Georgia" w:hAnsi="Georgia"/>
          <w:sz w:val="18"/>
          <w:szCs w:val="18"/>
        </w:rPr>
        <w:t xml:space="preserve"> θα </w:t>
      </w:r>
      <w:proofErr w:type="spellStart"/>
      <w:r w:rsidRPr="00B33186">
        <w:rPr>
          <w:rFonts w:ascii="Georgia" w:hAnsi="Georgia"/>
          <w:sz w:val="18"/>
          <w:szCs w:val="18"/>
        </w:rPr>
        <w:t>είν</w:t>
      </w:r>
      <w:proofErr w:type="spellEnd"/>
      <w:r w:rsidRPr="00B33186">
        <w:rPr>
          <w:rFonts w:ascii="Georgia" w:hAnsi="Georgia"/>
          <w:sz w:val="18"/>
          <w:szCs w:val="18"/>
        </w:rPr>
        <w:t>αι κα</w:t>
      </w:r>
      <w:proofErr w:type="spellStart"/>
      <w:r w:rsidRPr="00B33186">
        <w:rPr>
          <w:rFonts w:ascii="Georgia" w:hAnsi="Georgia"/>
          <w:sz w:val="18"/>
          <w:szCs w:val="18"/>
        </w:rPr>
        <w:t>θοριστικός</w:t>
      </w:r>
      <w:proofErr w:type="spellEnd"/>
      <w:r w:rsidRPr="00B33186">
        <w:rPr>
          <w:rFonts w:ascii="Georgia" w:hAnsi="Georgia"/>
          <w:sz w:val="18"/>
          <w:szCs w:val="18"/>
        </w:rPr>
        <w:t>.</w:t>
      </w:r>
    </w:p>
    <w:p w14:paraId="4DE046A7" w14:textId="73061D67" w:rsidR="00B267EF" w:rsidRDefault="00B267EF" w:rsidP="00B267EF">
      <w:pPr>
        <w:spacing w:line="360" w:lineRule="auto"/>
        <w:rPr>
          <w:rFonts w:ascii="Georgia" w:hAnsi="Georgia"/>
          <w:sz w:val="18"/>
          <w:szCs w:val="18"/>
        </w:rPr>
      </w:pPr>
      <w:r w:rsidRPr="00B33186">
        <w:rPr>
          <w:rFonts w:ascii="Georgia" w:hAnsi="Georgia"/>
          <w:i/>
          <w:sz w:val="18"/>
          <w:szCs w:val="18"/>
        </w:rPr>
        <w:lastRenderedPageBreak/>
        <w:t>Τα π</w:t>
      </w:r>
      <w:proofErr w:type="spellStart"/>
      <w:r w:rsidRPr="00B33186">
        <w:rPr>
          <w:rFonts w:ascii="Georgia" w:hAnsi="Georgia"/>
          <w:i/>
          <w:sz w:val="18"/>
          <w:szCs w:val="18"/>
        </w:rPr>
        <w:t>άντ</w:t>
      </w:r>
      <w:proofErr w:type="spellEnd"/>
      <w:r w:rsidRPr="00B33186">
        <w:rPr>
          <w:rFonts w:ascii="Georgia" w:hAnsi="Georgia"/>
          <w:i/>
          <w:sz w:val="18"/>
          <w:szCs w:val="18"/>
        </w:rPr>
        <w:t xml:space="preserve">α </w:t>
      </w:r>
      <w:proofErr w:type="spellStart"/>
      <w:r w:rsidRPr="00B33186">
        <w:rPr>
          <w:rFonts w:ascii="Georgia" w:hAnsi="Georgia"/>
          <w:i/>
          <w:sz w:val="18"/>
          <w:szCs w:val="18"/>
        </w:rPr>
        <w:t>ρει</w:t>
      </w:r>
      <w:proofErr w:type="spellEnd"/>
      <w:r w:rsidRPr="00B33186">
        <w:rPr>
          <w:rFonts w:ascii="Georgia" w:hAnsi="Georgia"/>
          <w:sz w:val="18"/>
          <w:szCs w:val="18"/>
        </w:rPr>
        <w:t xml:space="preserve">, </w:t>
      </w:r>
      <w:proofErr w:type="spellStart"/>
      <w:r w:rsidRPr="00B33186">
        <w:rPr>
          <w:rFonts w:ascii="Georgia" w:hAnsi="Georgia"/>
          <w:sz w:val="18"/>
          <w:szCs w:val="18"/>
        </w:rPr>
        <w:t>είν</w:t>
      </w:r>
      <w:proofErr w:type="spellEnd"/>
      <w:r w:rsidRPr="00B33186">
        <w:rPr>
          <w:rFonts w:ascii="Georgia" w:hAnsi="Georgia"/>
          <w:sz w:val="18"/>
          <w:szCs w:val="18"/>
        </w:rPr>
        <w:t xml:space="preserve">αι </w:t>
      </w:r>
      <w:proofErr w:type="spellStart"/>
      <w:r w:rsidRPr="00B33186">
        <w:rPr>
          <w:rFonts w:ascii="Georgia" w:hAnsi="Georgia"/>
          <w:sz w:val="18"/>
          <w:szCs w:val="18"/>
        </w:rPr>
        <w:t>έν</w:t>
      </w:r>
      <w:proofErr w:type="spellEnd"/>
      <w:r w:rsidRPr="00B33186">
        <w:rPr>
          <w:rFonts w:ascii="Georgia" w:hAnsi="Georgia"/>
          <w:sz w:val="18"/>
          <w:szCs w:val="18"/>
        </w:rPr>
        <w:t xml:space="preserve">α </w:t>
      </w:r>
      <w:proofErr w:type="spellStart"/>
      <w:r w:rsidRPr="00B33186">
        <w:rPr>
          <w:rFonts w:ascii="Georgia" w:hAnsi="Georgia"/>
          <w:sz w:val="18"/>
          <w:szCs w:val="18"/>
        </w:rPr>
        <w:t>γνωστό</w:t>
      </w:r>
      <w:proofErr w:type="spellEnd"/>
      <w:r w:rsidRPr="00B33186">
        <w:rPr>
          <w:rFonts w:ascii="Georgia" w:hAnsi="Georgia"/>
          <w:sz w:val="18"/>
          <w:szCs w:val="18"/>
        </w:rPr>
        <w:t xml:space="preserve"> </w:t>
      </w:r>
      <w:proofErr w:type="spellStart"/>
      <w:r w:rsidRPr="00B33186">
        <w:rPr>
          <w:rFonts w:ascii="Georgia" w:hAnsi="Georgia"/>
          <w:sz w:val="18"/>
          <w:szCs w:val="18"/>
        </w:rPr>
        <w:t>ρητό</w:t>
      </w:r>
      <w:proofErr w:type="spellEnd"/>
      <w:r w:rsidRPr="00B33186">
        <w:rPr>
          <w:rFonts w:ascii="Georgia" w:hAnsi="Georgia"/>
          <w:sz w:val="18"/>
          <w:szCs w:val="18"/>
        </w:rPr>
        <w:t xml:space="preserve"> από </w:t>
      </w:r>
      <w:proofErr w:type="spellStart"/>
      <w:r w:rsidRPr="00B33186">
        <w:rPr>
          <w:rFonts w:ascii="Georgia" w:hAnsi="Georgia"/>
          <w:sz w:val="18"/>
          <w:szCs w:val="18"/>
        </w:rPr>
        <w:t>την</w:t>
      </w:r>
      <w:proofErr w:type="spellEnd"/>
      <w:r w:rsidRPr="00B33186">
        <w:rPr>
          <w:rFonts w:ascii="Georgia" w:hAnsi="Georgia"/>
          <w:sz w:val="18"/>
          <w:szCs w:val="18"/>
        </w:rPr>
        <w:t xml:space="preserve"> α</w:t>
      </w:r>
      <w:proofErr w:type="spellStart"/>
      <w:r w:rsidRPr="00B33186">
        <w:rPr>
          <w:rFonts w:ascii="Georgia" w:hAnsi="Georgia"/>
          <w:sz w:val="18"/>
          <w:szCs w:val="18"/>
        </w:rPr>
        <w:t>ρχ</w:t>
      </w:r>
      <w:proofErr w:type="spellEnd"/>
      <w:r w:rsidRPr="00B33186">
        <w:rPr>
          <w:rFonts w:ascii="Georgia" w:hAnsi="Georgia"/>
          <w:sz w:val="18"/>
          <w:szCs w:val="18"/>
        </w:rPr>
        <w:t xml:space="preserve">αία </w:t>
      </w:r>
      <w:proofErr w:type="spellStart"/>
      <w:r w:rsidRPr="00B33186">
        <w:rPr>
          <w:rFonts w:ascii="Georgia" w:hAnsi="Georgia"/>
          <w:sz w:val="18"/>
          <w:szCs w:val="18"/>
        </w:rPr>
        <w:t>Ελλάδ</w:t>
      </w:r>
      <w:proofErr w:type="spellEnd"/>
      <w:r w:rsidRPr="00B33186">
        <w:rPr>
          <w:rFonts w:ascii="Georgia" w:hAnsi="Georgia"/>
          <w:sz w:val="18"/>
          <w:szCs w:val="18"/>
        </w:rPr>
        <w:t xml:space="preserve">α. Και </w:t>
      </w:r>
      <w:proofErr w:type="spellStart"/>
      <w:r w:rsidRPr="00B33186">
        <w:rPr>
          <w:rFonts w:ascii="Georgia" w:hAnsi="Georgia"/>
          <w:sz w:val="18"/>
          <w:szCs w:val="18"/>
        </w:rPr>
        <w:t>είν</w:t>
      </w:r>
      <w:proofErr w:type="spellEnd"/>
      <w:r w:rsidRPr="00B33186">
        <w:rPr>
          <w:rFonts w:ascii="Georgia" w:hAnsi="Georgia"/>
          <w:sz w:val="18"/>
          <w:szCs w:val="18"/>
        </w:rPr>
        <w:t xml:space="preserve">αι </w:t>
      </w:r>
      <w:proofErr w:type="spellStart"/>
      <w:r w:rsidRPr="00B33186">
        <w:rPr>
          <w:rFonts w:ascii="Georgia" w:hAnsi="Georgia"/>
          <w:sz w:val="18"/>
          <w:szCs w:val="18"/>
        </w:rPr>
        <w:t>δύσκολο</w:t>
      </w:r>
      <w:proofErr w:type="spellEnd"/>
      <w:r w:rsidRPr="00B33186">
        <w:rPr>
          <w:rFonts w:ascii="Georgia" w:hAnsi="Georgia"/>
          <w:sz w:val="18"/>
          <w:szCs w:val="18"/>
        </w:rPr>
        <w:t xml:space="preserve"> να </w:t>
      </w:r>
      <w:proofErr w:type="spellStart"/>
      <w:r w:rsidRPr="00B33186">
        <w:rPr>
          <w:rFonts w:ascii="Georgia" w:hAnsi="Georgia"/>
          <w:sz w:val="18"/>
          <w:szCs w:val="18"/>
        </w:rPr>
        <w:t>σκεφθεί</w:t>
      </w:r>
      <w:proofErr w:type="spellEnd"/>
      <w:r w:rsidRPr="00B33186">
        <w:rPr>
          <w:rFonts w:ascii="Georgia" w:hAnsi="Georgia"/>
          <w:sz w:val="18"/>
          <w:szCs w:val="18"/>
        </w:rPr>
        <w:t xml:space="preserve"> κα</w:t>
      </w:r>
      <w:proofErr w:type="spellStart"/>
      <w:r w:rsidRPr="00B33186">
        <w:rPr>
          <w:rFonts w:ascii="Georgia" w:hAnsi="Georgia"/>
          <w:sz w:val="18"/>
          <w:szCs w:val="18"/>
        </w:rPr>
        <w:t>νείς</w:t>
      </w:r>
      <w:proofErr w:type="spellEnd"/>
      <w:r w:rsidRPr="00B33186">
        <w:rPr>
          <w:rFonts w:ascii="Georgia" w:hAnsi="Georgia"/>
          <w:sz w:val="18"/>
          <w:szCs w:val="18"/>
        </w:rPr>
        <w:t xml:space="preserve"> </w:t>
      </w:r>
      <w:proofErr w:type="spellStart"/>
      <w:r w:rsidRPr="00B33186">
        <w:rPr>
          <w:rFonts w:ascii="Georgia" w:hAnsi="Georgia"/>
          <w:sz w:val="18"/>
          <w:szCs w:val="18"/>
        </w:rPr>
        <w:t>κά</w:t>
      </w:r>
      <w:proofErr w:type="spellEnd"/>
      <w:r w:rsidRPr="00B33186">
        <w:rPr>
          <w:rFonts w:ascii="Georgia" w:hAnsi="Georgia"/>
          <w:sz w:val="18"/>
          <w:szCs w:val="18"/>
        </w:rPr>
        <w:t xml:space="preserve">ποιον </w:t>
      </w:r>
      <w:proofErr w:type="spellStart"/>
      <w:r w:rsidRPr="00B33186">
        <w:rPr>
          <w:rFonts w:ascii="Georgia" w:hAnsi="Georgia"/>
          <w:sz w:val="18"/>
          <w:szCs w:val="18"/>
        </w:rPr>
        <w:t>τομέ</w:t>
      </w:r>
      <w:proofErr w:type="spellEnd"/>
      <w:r w:rsidRPr="00B33186">
        <w:rPr>
          <w:rFonts w:ascii="Georgia" w:hAnsi="Georgia"/>
          <w:sz w:val="18"/>
          <w:szCs w:val="18"/>
        </w:rPr>
        <w:t>α π</w:t>
      </w:r>
      <w:proofErr w:type="spellStart"/>
      <w:r w:rsidRPr="00B33186">
        <w:rPr>
          <w:rFonts w:ascii="Georgia" w:hAnsi="Georgia"/>
          <w:sz w:val="18"/>
          <w:szCs w:val="18"/>
        </w:rPr>
        <w:t>ου</w:t>
      </w:r>
      <w:proofErr w:type="spellEnd"/>
      <w:r w:rsidRPr="00B33186">
        <w:rPr>
          <w:rFonts w:ascii="Georgia" w:hAnsi="Georgia"/>
          <w:sz w:val="18"/>
          <w:szCs w:val="18"/>
        </w:rPr>
        <w:t xml:space="preserve"> </w:t>
      </w:r>
      <w:proofErr w:type="spellStart"/>
      <w:r w:rsidRPr="00B33186">
        <w:rPr>
          <w:rFonts w:ascii="Georgia" w:hAnsi="Georgia"/>
          <w:sz w:val="18"/>
          <w:szCs w:val="18"/>
        </w:rPr>
        <w:t>ισχύει</w:t>
      </w:r>
      <w:proofErr w:type="spellEnd"/>
      <w:r w:rsidRPr="00B33186">
        <w:rPr>
          <w:rFonts w:ascii="Georgia" w:hAnsi="Georgia"/>
          <w:sz w:val="18"/>
          <w:szCs w:val="18"/>
        </w:rPr>
        <w:t xml:space="preserve"> π</w:t>
      </w:r>
      <w:proofErr w:type="spellStart"/>
      <w:r w:rsidRPr="00B33186">
        <w:rPr>
          <w:rFonts w:ascii="Georgia" w:hAnsi="Georgia"/>
          <w:sz w:val="18"/>
          <w:szCs w:val="18"/>
        </w:rPr>
        <w:t>ερισσότερο</w:t>
      </w:r>
      <w:proofErr w:type="spellEnd"/>
      <w:r w:rsidRPr="00B33186">
        <w:rPr>
          <w:rFonts w:ascii="Georgia" w:hAnsi="Georgia"/>
          <w:sz w:val="18"/>
          <w:szCs w:val="18"/>
        </w:rPr>
        <w:t xml:space="preserve"> α</w:t>
      </w:r>
      <w:proofErr w:type="spellStart"/>
      <w:r w:rsidRPr="00B33186">
        <w:rPr>
          <w:rFonts w:ascii="Georgia" w:hAnsi="Georgia"/>
          <w:sz w:val="18"/>
          <w:szCs w:val="18"/>
        </w:rPr>
        <w:t>υτή</w:t>
      </w:r>
      <w:proofErr w:type="spellEnd"/>
      <w:r w:rsidRPr="00B33186">
        <w:rPr>
          <w:rFonts w:ascii="Georgia" w:hAnsi="Georgia"/>
          <w:sz w:val="18"/>
          <w:szCs w:val="18"/>
        </w:rPr>
        <w:t xml:space="preserve"> η α</w:t>
      </w:r>
      <w:proofErr w:type="spellStart"/>
      <w:r w:rsidRPr="00B33186">
        <w:rPr>
          <w:rFonts w:ascii="Georgia" w:hAnsi="Georgia"/>
          <w:sz w:val="18"/>
          <w:szCs w:val="18"/>
        </w:rPr>
        <w:t>ρχή</w:t>
      </w:r>
      <w:proofErr w:type="spellEnd"/>
      <w:r w:rsidRPr="00B33186">
        <w:rPr>
          <w:rFonts w:ascii="Georgia" w:hAnsi="Georgia"/>
          <w:sz w:val="18"/>
          <w:szCs w:val="18"/>
        </w:rPr>
        <w:t xml:space="preserve">, από </w:t>
      </w:r>
      <w:proofErr w:type="spellStart"/>
      <w:r w:rsidRPr="00B33186">
        <w:rPr>
          <w:rFonts w:ascii="Georgia" w:hAnsi="Georgia"/>
          <w:sz w:val="18"/>
          <w:szCs w:val="18"/>
        </w:rPr>
        <w:t>την</w:t>
      </w:r>
      <w:proofErr w:type="spellEnd"/>
      <w:r w:rsidRPr="00B33186">
        <w:rPr>
          <w:rFonts w:ascii="Georgia" w:hAnsi="Georgia"/>
          <w:sz w:val="18"/>
          <w:szCs w:val="18"/>
        </w:rPr>
        <w:t xml:space="preserve"> επ</w:t>
      </w:r>
      <w:proofErr w:type="spellStart"/>
      <w:r w:rsidRPr="00B33186">
        <w:rPr>
          <w:rFonts w:ascii="Georgia" w:hAnsi="Georgia"/>
          <w:sz w:val="18"/>
          <w:szCs w:val="18"/>
        </w:rPr>
        <w:t>ιχειρημ</w:t>
      </w:r>
      <w:proofErr w:type="spellEnd"/>
      <w:r w:rsidRPr="00B33186">
        <w:rPr>
          <w:rFonts w:ascii="Georgia" w:hAnsi="Georgia"/>
          <w:sz w:val="18"/>
          <w:szCs w:val="18"/>
        </w:rPr>
        <w:t>ατικότητα. Κατα</w:t>
      </w:r>
      <w:proofErr w:type="spellStart"/>
      <w:r w:rsidRPr="00B33186">
        <w:rPr>
          <w:rFonts w:ascii="Georgia" w:hAnsi="Georgia"/>
          <w:sz w:val="18"/>
          <w:szCs w:val="18"/>
        </w:rPr>
        <w:t>στάσεις</w:t>
      </w:r>
      <w:proofErr w:type="spellEnd"/>
      <w:r w:rsidRPr="00B33186">
        <w:rPr>
          <w:rFonts w:ascii="Georgia" w:hAnsi="Georgia"/>
          <w:sz w:val="18"/>
          <w:szCs w:val="18"/>
        </w:rPr>
        <w:t xml:space="preserve"> όπ</w:t>
      </w:r>
      <w:proofErr w:type="spellStart"/>
      <w:r w:rsidRPr="00B33186">
        <w:rPr>
          <w:rFonts w:ascii="Georgia" w:hAnsi="Georgia"/>
          <w:sz w:val="18"/>
          <w:szCs w:val="18"/>
        </w:rPr>
        <w:t>ως</w:t>
      </w:r>
      <w:proofErr w:type="spellEnd"/>
      <w:r w:rsidRPr="00B33186">
        <w:rPr>
          <w:rFonts w:ascii="Georgia" w:hAnsi="Georgia"/>
          <w:sz w:val="18"/>
          <w:szCs w:val="18"/>
        </w:rPr>
        <w:t xml:space="preserve"> η </w:t>
      </w:r>
      <w:proofErr w:type="spellStart"/>
      <w:r w:rsidRPr="00B33186">
        <w:rPr>
          <w:rFonts w:ascii="Georgia" w:hAnsi="Georgia"/>
          <w:sz w:val="18"/>
          <w:szCs w:val="18"/>
        </w:rPr>
        <w:t>τωρινή</w:t>
      </w:r>
      <w:proofErr w:type="spellEnd"/>
      <w:r w:rsidRPr="00B33186">
        <w:rPr>
          <w:rFonts w:ascii="Georgia" w:hAnsi="Georgia"/>
          <w:sz w:val="18"/>
          <w:szCs w:val="18"/>
        </w:rPr>
        <w:t xml:space="preserve"> </w:t>
      </w:r>
      <w:proofErr w:type="spellStart"/>
      <w:r w:rsidRPr="00B33186">
        <w:rPr>
          <w:rFonts w:ascii="Georgia" w:hAnsi="Georgia"/>
          <w:sz w:val="18"/>
          <w:szCs w:val="18"/>
        </w:rPr>
        <w:t>είν</w:t>
      </w:r>
      <w:proofErr w:type="spellEnd"/>
      <w:r w:rsidRPr="00B33186">
        <w:rPr>
          <w:rFonts w:ascii="Georgia" w:hAnsi="Georgia"/>
          <w:sz w:val="18"/>
          <w:szCs w:val="18"/>
        </w:rPr>
        <w:t>αι α</w:t>
      </w:r>
      <w:proofErr w:type="spellStart"/>
      <w:r w:rsidRPr="00B33186">
        <w:rPr>
          <w:rFonts w:ascii="Georgia" w:hAnsi="Georgia"/>
          <w:sz w:val="18"/>
          <w:szCs w:val="18"/>
        </w:rPr>
        <w:t>υτές</w:t>
      </w:r>
      <w:proofErr w:type="spellEnd"/>
      <w:r w:rsidRPr="00B33186">
        <w:rPr>
          <w:rFonts w:ascii="Georgia" w:hAnsi="Georgia"/>
          <w:sz w:val="18"/>
          <w:szCs w:val="18"/>
        </w:rPr>
        <w:t xml:space="preserve"> π</w:t>
      </w:r>
      <w:proofErr w:type="spellStart"/>
      <w:r w:rsidRPr="00B33186">
        <w:rPr>
          <w:rFonts w:ascii="Georgia" w:hAnsi="Georgia"/>
          <w:sz w:val="18"/>
          <w:szCs w:val="18"/>
        </w:rPr>
        <w:t>ου</w:t>
      </w:r>
      <w:proofErr w:type="spellEnd"/>
      <w:r w:rsidRPr="00B33186">
        <w:rPr>
          <w:rFonts w:ascii="Georgia" w:hAnsi="Georgia"/>
          <w:sz w:val="18"/>
          <w:szCs w:val="18"/>
        </w:rPr>
        <w:t xml:space="preserve"> </w:t>
      </w:r>
      <w:proofErr w:type="spellStart"/>
      <w:r w:rsidRPr="00B33186">
        <w:rPr>
          <w:rFonts w:ascii="Georgia" w:hAnsi="Georgia"/>
          <w:sz w:val="18"/>
          <w:szCs w:val="18"/>
        </w:rPr>
        <w:t>κάνουν</w:t>
      </w:r>
      <w:proofErr w:type="spellEnd"/>
      <w:r w:rsidRPr="00B33186">
        <w:rPr>
          <w:rFonts w:ascii="Georgia" w:hAnsi="Georgia"/>
          <w:sz w:val="18"/>
          <w:szCs w:val="18"/>
        </w:rPr>
        <w:t xml:space="preserve"> π</w:t>
      </w:r>
      <w:proofErr w:type="spellStart"/>
      <w:r w:rsidRPr="00B33186">
        <w:rPr>
          <w:rFonts w:ascii="Georgia" w:hAnsi="Georgia"/>
          <w:sz w:val="18"/>
          <w:szCs w:val="18"/>
        </w:rPr>
        <w:t>ιο</w:t>
      </w:r>
      <w:proofErr w:type="spellEnd"/>
      <w:r w:rsidRPr="00B33186">
        <w:rPr>
          <w:rFonts w:ascii="Georgia" w:hAnsi="Georgia"/>
          <w:sz w:val="18"/>
          <w:szCs w:val="18"/>
        </w:rPr>
        <w:t xml:space="preserve"> </w:t>
      </w:r>
      <w:proofErr w:type="spellStart"/>
      <w:r w:rsidRPr="00B33186">
        <w:rPr>
          <w:rFonts w:ascii="Georgia" w:hAnsi="Georgia"/>
          <w:sz w:val="18"/>
          <w:szCs w:val="18"/>
        </w:rPr>
        <w:t>δυν</w:t>
      </w:r>
      <w:proofErr w:type="spellEnd"/>
      <w:r w:rsidRPr="00B33186">
        <w:rPr>
          <w:rFonts w:ascii="Georgia" w:hAnsi="Georgia"/>
          <w:sz w:val="18"/>
          <w:szCs w:val="18"/>
        </w:rPr>
        <w:t xml:space="preserve">ατές </w:t>
      </w:r>
      <w:proofErr w:type="spellStart"/>
      <w:r w:rsidRPr="00B33186">
        <w:rPr>
          <w:rFonts w:ascii="Georgia" w:hAnsi="Georgia"/>
          <w:sz w:val="18"/>
          <w:szCs w:val="18"/>
        </w:rPr>
        <w:t>τις</w:t>
      </w:r>
      <w:proofErr w:type="spellEnd"/>
      <w:r w:rsidRPr="00B33186">
        <w:rPr>
          <w:rFonts w:ascii="Georgia" w:hAnsi="Georgia"/>
          <w:sz w:val="18"/>
          <w:szCs w:val="18"/>
        </w:rPr>
        <w:t xml:space="preserve"> υπ</w:t>
      </w:r>
      <w:proofErr w:type="spellStart"/>
      <w:r w:rsidRPr="00B33186">
        <w:rPr>
          <w:rFonts w:ascii="Georgia" w:hAnsi="Georgia"/>
          <w:sz w:val="18"/>
          <w:szCs w:val="18"/>
        </w:rPr>
        <w:t>άρχουσες</w:t>
      </w:r>
      <w:proofErr w:type="spellEnd"/>
      <w:r w:rsidRPr="00B33186">
        <w:rPr>
          <w:rFonts w:ascii="Georgia" w:hAnsi="Georgia"/>
          <w:sz w:val="18"/>
          <w:szCs w:val="18"/>
        </w:rPr>
        <w:t xml:space="preserve"> </w:t>
      </w:r>
      <w:proofErr w:type="spellStart"/>
      <w:r w:rsidRPr="00B33186">
        <w:rPr>
          <w:rFonts w:ascii="Georgia" w:hAnsi="Georgia"/>
          <w:sz w:val="18"/>
          <w:szCs w:val="18"/>
        </w:rPr>
        <w:t>ομάδες</w:t>
      </w:r>
      <w:proofErr w:type="spellEnd"/>
      <w:r w:rsidRPr="00B33186">
        <w:rPr>
          <w:rFonts w:ascii="Georgia" w:hAnsi="Georgia"/>
          <w:sz w:val="18"/>
          <w:szCs w:val="18"/>
        </w:rPr>
        <w:t xml:space="preserve"> α</w:t>
      </w:r>
      <w:proofErr w:type="spellStart"/>
      <w:r w:rsidRPr="00B33186">
        <w:rPr>
          <w:rFonts w:ascii="Georgia" w:hAnsi="Georgia"/>
          <w:sz w:val="18"/>
          <w:szCs w:val="18"/>
        </w:rPr>
        <w:t>λλά</w:t>
      </w:r>
      <w:proofErr w:type="spellEnd"/>
      <w:r w:rsidRPr="00B33186">
        <w:rPr>
          <w:rFonts w:ascii="Georgia" w:hAnsi="Georgia"/>
          <w:sz w:val="18"/>
          <w:szCs w:val="18"/>
        </w:rPr>
        <w:t xml:space="preserve"> και </w:t>
      </w:r>
      <w:proofErr w:type="spellStart"/>
      <w:r w:rsidRPr="00B33186">
        <w:rPr>
          <w:rFonts w:ascii="Georgia" w:hAnsi="Georgia"/>
          <w:sz w:val="18"/>
          <w:szCs w:val="18"/>
        </w:rPr>
        <w:t>δίνουν</w:t>
      </w:r>
      <w:proofErr w:type="spellEnd"/>
      <w:r w:rsidRPr="00B33186">
        <w:rPr>
          <w:rFonts w:ascii="Georgia" w:hAnsi="Georgia"/>
          <w:sz w:val="18"/>
          <w:szCs w:val="18"/>
        </w:rPr>
        <w:t xml:space="preserve"> </w:t>
      </w:r>
      <w:proofErr w:type="spellStart"/>
      <w:r w:rsidRPr="00B33186">
        <w:rPr>
          <w:rFonts w:ascii="Georgia" w:hAnsi="Georgia"/>
          <w:sz w:val="18"/>
          <w:szCs w:val="18"/>
        </w:rPr>
        <w:t>την</w:t>
      </w:r>
      <w:proofErr w:type="spellEnd"/>
      <w:r w:rsidRPr="00B33186">
        <w:rPr>
          <w:rFonts w:ascii="Georgia" w:hAnsi="Georgia"/>
          <w:sz w:val="18"/>
          <w:szCs w:val="18"/>
        </w:rPr>
        <w:t xml:space="preserve"> </w:t>
      </w:r>
      <w:proofErr w:type="spellStart"/>
      <w:r w:rsidRPr="00B33186">
        <w:rPr>
          <w:rFonts w:ascii="Georgia" w:hAnsi="Georgia"/>
          <w:sz w:val="18"/>
          <w:szCs w:val="18"/>
        </w:rPr>
        <w:t>δυν</w:t>
      </w:r>
      <w:proofErr w:type="spellEnd"/>
      <w:r w:rsidRPr="00B33186">
        <w:rPr>
          <w:rFonts w:ascii="Georgia" w:hAnsi="Georgia"/>
          <w:sz w:val="18"/>
          <w:szCs w:val="18"/>
        </w:rPr>
        <w:t xml:space="preserve">ατότητα </w:t>
      </w:r>
      <w:proofErr w:type="spellStart"/>
      <w:r w:rsidRPr="00B33186">
        <w:rPr>
          <w:rFonts w:ascii="Georgia" w:hAnsi="Georgia"/>
          <w:sz w:val="18"/>
          <w:szCs w:val="18"/>
        </w:rPr>
        <w:t>σε</w:t>
      </w:r>
      <w:proofErr w:type="spellEnd"/>
      <w:r w:rsidRPr="00B33186">
        <w:rPr>
          <w:rFonts w:ascii="Georgia" w:hAnsi="Georgia"/>
          <w:sz w:val="18"/>
          <w:szCs w:val="18"/>
        </w:rPr>
        <w:t xml:space="preserve"> πρα</w:t>
      </w:r>
      <w:proofErr w:type="spellStart"/>
      <w:r w:rsidRPr="00B33186">
        <w:rPr>
          <w:rFonts w:ascii="Georgia" w:hAnsi="Georgia"/>
          <w:sz w:val="18"/>
          <w:szCs w:val="18"/>
        </w:rPr>
        <w:t>γμ</w:t>
      </w:r>
      <w:proofErr w:type="spellEnd"/>
      <w:r w:rsidRPr="00B33186">
        <w:rPr>
          <w:rFonts w:ascii="Georgia" w:hAnsi="Georgia"/>
          <w:sz w:val="18"/>
          <w:szCs w:val="18"/>
        </w:rPr>
        <w:t xml:space="preserve">ατικά </w:t>
      </w:r>
      <w:proofErr w:type="spellStart"/>
      <w:r w:rsidRPr="00B33186">
        <w:rPr>
          <w:rFonts w:ascii="Georgia" w:hAnsi="Georgia"/>
          <w:sz w:val="18"/>
          <w:szCs w:val="18"/>
        </w:rPr>
        <w:t>εστι</w:t>
      </w:r>
      <w:proofErr w:type="spellEnd"/>
      <w:r w:rsidRPr="00B33186">
        <w:rPr>
          <w:rFonts w:ascii="Georgia" w:hAnsi="Georgia"/>
          <w:sz w:val="18"/>
          <w:szCs w:val="18"/>
        </w:rPr>
        <w:t xml:space="preserve">ασμένες </w:t>
      </w:r>
      <w:proofErr w:type="spellStart"/>
      <w:r w:rsidRPr="00B33186">
        <w:rPr>
          <w:rFonts w:ascii="Georgia" w:hAnsi="Georgia"/>
          <w:sz w:val="18"/>
          <w:szCs w:val="18"/>
        </w:rPr>
        <w:t>σε</w:t>
      </w:r>
      <w:proofErr w:type="spellEnd"/>
      <w:r w:rsidRPr="00B33186">
        <w:rPr>
          <w:rFonts w:ascii="Georgia" w:hAnsi="Georgia"/>
          <w:sz w:val="18"/>
          <w:szCs w:val="18"/>
        </w:rPr>
        <w:t xml:space="preserve"> επίπ</w:t>
      </w:r>
      <w:proofErr w:type="spellStart"/>
      <w:r w:rsidRPr="00B33186">
        <w:rPr>
          <w:rFonts w:ascii="Georgia" w:hAnsi="Georgia"/>
          <w:sz w:val="18"/>
          <w:szCs w:val="18"/>
        </w:rPr>
        <w:t>εδο</w:t>
      </w:r>
      <w:proofErr w:type="spellEnd"/>
      <w:r w:rsidRPr="00B33186">
        <w:rPr>
          <w:rFonts w:ascii="Georgia" w:hAnsi="Georgia"/>
          <w:sz w:val="18"/>
          <w:szCs w:val="18"/>
        </w:rPr>
        <w:t xml:space="preserve"> </w:t>
      </w:r>
      <w:proofErr w:type="spellStart"/>
      <w:r w:rsidRPr="00B33186">
        <w:rPr>
          <w:rFonts w:ascii="Georgia" w:hAnsi="Georgia"/>
          <w:sz w:val="18"/>
          <w:szCs w:val="18"/>
        </w:rPr>
        <w:t>εμμονής</w:t>
      </w:r>
      <w:proofErr w:type="spellEnd"/>
      <w:r w:rsidRPr="00B33186">
        <w:rPr>
          <w:rFonts w:ascii="Georgia" w:hAnsi="Georgia"/>
          <w:sz w:val="18"/>
          <w:szCs w:val="18"/>
        </w:rPr>
        <w:t xml:space="preserve">, και </w:t>
      </w:r>
      <w:proofErr w:type="spellStart"/>
      <w:r w:rsidRPr="00B33186">
        <w:rPr>
          <w:rFonts w:ascii="Georgia" w:hAnsi="Georgia"/>
          <w:sz w:val="18"/>
          <w:szCs w:val="18"/>
        </w:rPr>
        <w:t>φιλόδοξες</w:t>
      </w:r>
      <w:proofErr w:type="spellEnd"/>
      <w:r w:rsidRPr="00B33186">
        <w:rPr>
          <w:rFonts w:ascii="Georgia" w:hAnsi="Georgia"/>
          <w:sz w:val="18"/>
          <w:szCs w:val="18"/>
        </w:rPr>
        <w:t xml:space="preserve"> </w:t>
      </w:r>
      <w:proofErr w:type="spellStart"/>
      <w:r w:rsidRPr="00B33186">
        <w:rPr>
          <w:rFonts w:ascii="Georgia" w:hAnsi="Georgia"/>
          <w:sz w:val="18"/>
          <w:szCs w:val="18"/>
        </w:rPr>
        <w:t>ομάδες</w:t>
      </w:r>
      <w:proofErr w:type="spellEnd"/>
      <w:r w:rsidRPr="00B33186">
        <w:rPr>
          <w:rFonts w:ascii="Georgia" w:hAnsi="Georgia"/>
          <w:sz w:val="18"/>
          <w:szCs w:val="18"/>
        </w:rPr>
        <w:t xml:space="preserve"> να </w:t>
      </w:r>
      <w:proofErr w:type="spellStart"/>
      <w:r w:rsidRPr="00B33186">
        <w:rPr>
          <w:rFonts w:ascii="Georgia" w:hAnsi="Georgia"/>
          <w:sz w:val="18"/>
          <w:szCs w:val="18"/>
        </w:rPr>
        <w:t>δημιουργηθούν</w:t>
      </w:r>
      <w:proofErr w:type="spellEnd"/>
      <w:r w:rsidRPr="00B33186">
        <w:rPr>
          <w:rFonts w:ascii="Georgia" w:hAnsi="Georgia"/>
          <w:sz w:val="18"/>
          <w:szCs w:val="18"/>
        </w:rPr>
        <w:t xml:space="preserve">. </w:t>
      </w:r>
      <w:proofErr w:type="spellStart"/>
      <w:r w:rsidRPr="00B33186">
        <w:rPr>
          <w:rFonts w:ascii="Georgia" w:hAnsi="Georgia"/>
          <w:sz w:val="18"/>
          <w:szCs w:val="18"/>
        </w:rPr>
        <w:t>Οι</w:t>
      </w:r>
      <w:proofErr w:type="spellEnd"/>
      <w:r w:rsidRPr="00B33186">
        <w:rPr>
          <w:rFonts w:ascii="Georgia" w:hAnsi="Georgia"/>
          <w:sz w:val="18"/>
          <w:szCs w:val="18"/>
        </w:rPr>
        <w:t xml:space="preserve"> </w:t>
      </w:r>
      <w:proofErr w:type="spellStart"/>
      <w:r w:rsidRPr="00B33186">
        <w:rPr>
          <w:rFonts w:ascii="Georgia" w:hAnsi="Georgia"/>
          <w:sz w:val="18"/>
          <w:szCs w:val="18"/>
        </w:rPr>
        <w:t>στ</w:t>
      </w:r>
      <w:proofErr w:type="spellEnd"/>
      <w:r w:rsidRPr="00B33186">
        <w:rPr>
          <w:rFonts w:ascii="Georgia" w:hAnsi="Georgia"/>
          <w:sz w:val="18"/>
          <w:szCs w:val="18"/>
        </w:rPr>
        <w:t xml:space="preserve">αρταπς </w:t>
      </w:r>
      <w:proofErr w:type="spellStart"/>
      <w:r w:rsidRPr="00B33186">
        <w:rPr>
          <w:rFonts w:ascii="Georgia" w:hAnsi="Georgia"/>
          <w:sz w:val="18"/>
          <w:szCs w:val="18"/>
        </w:rPr>
        <w:t>ιδρύοντ</w:t>
      </w:r>
      <w:proofErr w:type="spellEnd"/>
      <w:r w:rsidRPr="00B33186">
        <w:rPr>
          <w:rFonts w:ascii="Georgia" w:hAnsi="Georgia"/>
          <w:sz w:val="18"/>
          <w:szCs w:val="18"/>
        </w:rPr>
        <w:t xml:space="preserve">αι από </w:t>
      </w:r>
      <w:proofErr w:type="spellStart"/>
      <w:r w:rsidRPr="00B33186">
        <w:rPr>
          <w:rFonts w:ascii="Georgia" w:hAnsi="Georgia"/>
          <w:sz w:val="18"/>
          <w:szCs w:val="18"/>
        </w:rPr>
        <w:t>δημιουργικούς</w:t>
      </w:r>
      <w:proofErr w:type="spellEnd"/>
      <w:r w:rsidRPr="00B33186">
        <w:rPr>
          <w:rFonts w:ascii="Georgia" w:hAnsi="Georgia"/>
          <w:sz w:val="18"/>
          <w:szCs w:val="18"/>
        </w:rPr>
        <w:t xml:space="preserve"> α</w:t>
      </w:r>
      <w:proofErr w:type="spellStart"/>
      <w:r w:rsidRPr="00B33186">
        <w:rPr>
          <w:rFonts w:ascii="Georgia" w:hAnsi="Georgia"/>
          <w:sz w:val="18"/>
          <w:szCs w:val="18"/>
        </w:rPr>
        <w:t>νθρώ</w:t>
      </w:r>
      <w:proofErr w:type="spellEnd"/>
      <w:r w:rsidRPr="00B33186">
        <w:rPr>
          <w:rFonts w:ascii="Georgia" w:hAnsi="Georgia"/>
          <w:sz w:val="18"/>
          <w:szCs w:val="18"/>
        </w:rPr>
        <w:t>πους π</w:t>
      </w:r>
      <w:proofErr w:type="spellStart"/>
      <w:r w:rsidRPr="00B33186">
        <w:rPr>
          <w:rFonts w:ascii="Georgia" w:hAnsi="Georgia"/>
          <w:sz w:val="18"/>
          <w:szCs w:val="18"/>
        </w:rPr>
        <w:t>ου</w:t>
      </w:r>
      <w:proofErr w:type="spellEnd"/>
      <w:r w:rsidRPr="00B33186">
        <w:rPr>
          <w:rFonts w:ascii="Georgia" w:hAnsi="Georgia"/>
          <w:sz w:val="18"/>
          <w:szCs w:val="18"/>
        </w:rPr>
        <w:t xml:space="preserve"> </w:t>
      </w:r>
      <w:proofErr w:type="spellStart"/>
      <w:r w:rsidRPr="00B33186">
        <w:rPr>
          <w:rFonts w:ascii="Georgia" w:hAnsi="Georgia"/>
          <w:sz w:val="18"/>
          <w:szCs w:val="18"/>
        </w:rPr>
        <w:t>δεν</w:t>
      </w:r>
      <w:proofErr w:type="spellEnd"/>
      <w:r w:rsidRPr="00B33186">
        <w:rPr>
          <w:rFonts w:ascii="Georgia" w:hAnsi="Georgia"/>
          <w:sz w:val="18"/>
          <w:szCs w:val="18"/>
        </w:rPr>
        <w:t xml:space="preserve"> </w:t>
      </w:r>
      <w:proofErr w:type="spellStart"/>
      <w:r w:rsidRPr="00B33186">
        <w:rPr>
          <w:rFonts w:ascii="Georgia" w:hAnsi="Georgia"/>
          <w:sz w:val="18"/>
          <w:szCs w:val="18"/>
        </w:rPr>
        <w:t>τους</w:t>
      </w:r>
      <w:proofErr w:type="spellEnd"/>
      <w:r w:rsidRPr="00B33186">
        <w:rPr>
          <w:rFonts w:ascii="Georgia" w:hAnsi="Georgia"/>
          <w:sz w:val="18"/>
          <w:szCs w:val="18"/>
        </w:rPr>
        <w:t xml:space="preserve"> α</w:t>
      </w:r>
      <w:proofErr w:type="spellStart"/>
      <w:r w:rsidRPr="00B33186">
        <w:rPr>
          <w:rFonts w:ascii="Georgia" w:hAnsi="Georgia"/>
          <w:sz w:val="18"/>
          <w:szCs w:val="18"/>
        </w:rPr>
        <w:t>ρέσει</w:t>
      </w:r>
      <w:proofErr w:type="spellEnd"/>
      <w:r w:rsidRPr="00B33186">
        <w:rPr>
          <w:rFonts w:ascii="Georgia" w:hAnsi="Georgia"/>
          <w:sz w:val="18"/>
          <w:szCs w:val="18"/>
        </w:rPr>
        <w:t xml:space="preserve"> να </w:t>
      </w:r>
      <w:proofErr w:type="spellStart"/>
      <w:r w:rsidRPr="00B33186">
        <w:rPr>
          <w:rFonts w:ascii="Georgia" w:hAnsi="Georgia"/>
          <w:sz w:val="18"/>
          <w:szCs w:val="18"/>
        </w:rPr>
        <w:t>δουλεύουν</w:t>
      </w:r>
      <w:proofErr w:type="spellEnd"/>
      <w:r w:rsidRPr="00B33186">
        <w:rPr>
          <w:rFonts w:ascii="Georgia" w:hAnsi="Georgia"/>
          <w:sz w:val="18"/>
          <w:szCs w:val="18"/>
        </w:rPr>
        <w:t xml:space="preserve"> </w:t>
      </w:r>
      <w:proofErr w:type="spellStart"/>
      <w:r w:rsidRPr="00B33186">
        <w:rPr>
          <w:rFonts w:ascii="Georgia" w:hAnsi="Georgia"/>
          <w:sz w:val="18"/>
          <w:szCs w:val="18"/>
        </w:rPr>
        <w:t>σε</w:t>
      </w:r>
      <w:proofErr w:type="spellEnd"/>
      <w:r w:rsidRPr="00B33186">
        <w:rPr>
          <w:rFonts w:ascii="Georgia" w:hAnsi="Georgia"/>
          <w:sz w:val="18"/>
          <w:szCs w:val="18"/>
        </w:rPr>
        <w:t xml:space="preserve"> </w:t>
      </w:r>
      <w:proofErr w:type="spellStart"/>
      <w:r w:rsidRPr="00B33186">
        <w:rPr>
          <w:rFonts w:ascii="Georgia" w:hAnsi="Georgia"/>
          <w:sz w:val="18"/>
          <w:szCs w:val="18"/>
        </w:rPr>
        <w:t>μεγάλες</w:t>
      </w:r>
      <w:proofErr w:type="spellEnd"/>
      <w:r w:rsidRPr="00B33186">
        <w:rPr>
          <w:rFonts w:ascii="Georgia" w:hAnsi="Georgia"/>
          <w:sz w:val="18"/>
          <w:szCs w:val="18"/>
        </w:rPr>
        <w:t xml:space="preserve"> </w:t>
      </w:r>
      <w:proofErr w:type="spellStart"/>
      <w:r w:rsidRPr="00B33186">
        <w:rPr>
          <w:rFonts w:ascii="Georgia" w:hAnsi="Georgia"/>
          <w:sz w:val="18"/>
          <w:szCs w:val="18"/>
        </w:rPr>
        <w:t>ετ</w:t>
      </w:r>
      <w:proofErr w:type="spellEnd"/>
      <w:r w:rsidRPr="00B33186">
        <w:rPr>
          <w:rFonts w:ascii="Georgia" w:hAnsi="Georgia"/>
          <w:sz w:val="18"/>
          <w:szCs w:val="18"/>
        </w:rPr>
        <w:t xml:space="preserve">αιρείες. </w:t>
      </w:r>
      <w:proofErr w:type="spellStart"/>
      <w:r w:rsidRPr="00B33186">
        <w:rPr>
          <w:rFonts w:ascii="Georgia" w:hAnsi="Georgia"/>
          <w:sz w:val="18"/>
          <w:szCs w:val="18"/>
        </w:rPr>
        <w:t>Όσοι</w:t>
      </w:r>
      <w:proofErr w:type="spellEnd"/>
      <w:r w:rsidRPr="00B33186">
        <w:rPr>
          <w:rFonts w:ascii="Georgia" w:hAnsi="Georgia"/>
          <w:sz w:val="18"/>
          <w:szCs w:val="18"/>
        </w:rPr>
        <w:t xml:space="preserve"> </w:t>
      </w:r>
      <w:proofErr w:type="spellStart"/>
      <w:r w:rsidRPr="00B33186">
        <w:rPr>
          <w:rFonts w:ascii="Georgia" w:hAnsi="Georgia"/>
          <w:sz w:val="18"/>
          <w:szCs w:val="18"/>
        </w:rPr>
        <w:t>λίγοι</w:t>
      </w:r>
      <w:proofErr w:type="spellEnd"/>
      <w:r w:rsidRPr="00B33186">
        <w:rPr>
          <w:rFonts w:ascii="Georgia" w:hAnsi="Georgia"/>
          <w:sz w:val="18"/>
          <w:szCs w:val="18"/>
        </w:rPr>
        <w:t xml:space="preserve"> </w:t>
      </w:r>
      <w:proofErr w:type="spellStart"/>
      <w:r w:rsidRPr="00B33186">
        <w:rPr>
          <w:rFonts w:ascii="Georgia" w:hAnsi="Georgia"/>
          <w:sz w:val="18"/>
          <w:szCs w:val="18"/>
        </w:rPr>
        <w:t>τολμήσουν</w:t>
      </w:r>
      <w:proofErr w:type="spellEnd"/>
      <w:r w:rsidRPr="00B33186">
        <w:rPr>
          <w:rFonts w:ascii="Georgia" w:hAnsi="Georgia"/>
          <w:sz w:val="18"/>
          <w:szCs w:val="18"/>
        </w:rPr>
        <w:t xml:space="preserve"> να </w:t>
      </w:r>
      <w:proofErr w:type="spellStart"/>
      <w:r w:rsidRPr="00B33186">
        <w:rPr>
          <w:rFonts w:ascii="Georgia" w:hAnsi="Georgia"/>
          <w:sz w:val="18"/>
          <w:szCs w:val="18"/>
        </w:rPr>
        <w:t>δημιουργήσουν</w:t>
      </w:r>
      <w:proofErr w:type="spellEnd"/>
      <w:r w:rsidRPr="00B33186">
        <w:rPr>
          <w:rFonts w:ascii="Georgia" w:hAnsi="Georgia"/>
          <w:sz w:val="18"/>
          <w:szCs w:val="18"/>
        </w:rPr>
        <w:t xml:space="preserve"> </w:t>
      </w:r>
      <w:proofErr w:type="spellStart"/>
      <w:r w:rsidRPr="00B33186">
        <w:rPr>
          <w:rFonts w:ascii="Georgia" w:hAnsi="Georgia"/>
          <w:sz w:val="18"/>
          <w:szCs w:val="18"/>
        </w:rPr>
        <w:t>έχουν</w:t>
      </w:r>
      <w:proofErr w:type="spellEnd"/>
      <w:r w:rsidRPr="00B33186">
        <w:rPr>
          <w:rFonts w:ascii="Georgia" w:hAnsi="Georgia"/>
          <w:sz w:val="18"/>
          <w:szCs w:val="18"/>
        </w:rPr>
        <w:t xml:space="preserve"> </w:t>
      </w:r>
      <w:proofErr w:type="spellStart"/>
      <w:r w:rsidRPr="00B33186">
        <w:rPr>
          <w:rFonts w:ascii="Georgia" w:hAnsi="Georgia"/>
          <w:sz w:val="18"/>
          <w:szCs w:val="18"/>
        </w:rPr>
        <w:t>σημ</w:t>
      </w:r>
      <w:proofErr w:type="spellEnd"/>
      <w:r w:rsidRPr="00B33186">
        <w:rPr>
          <w:rFonts w:ascii="Georgia" w:hAnsi="Georgia"/>
          <w:sz w:val="18"/>
          <w:szCs w:val="18"/>
        </w:rPr>
        <w:t>αντικές π</w:t>
      </w:r>
      <w:proofErr w:type="spellStart"/>
      <w:r w:rsidRPr="00B33186">
        <w:rPr>
          <w:rFonts w:ascii="Georgia" w:hAnsi="Georgia"/>
          <w:sz w:val="18"/>
          <w:szCs w:val="18"/>
        </w:rPr>
        <w:t>ιθ</w:t>
      </w:r>
      <w:proofErr w:type="spellEnd"/>
      <w:r w:rsidRPr="00B33186">
        <w:rPr>
          <w:rFonts w:ascii="Georgia" w:hAnsi="Georgia"/>
          <w:sz w:val="18"/>
          <w:szCs w:val="18"/>
        </w:rPr>
        <w:t>ανότητες και να π</w:t>
      </w:r>
      <w:proofErr w:type="spellStart"/>
      <w:r w:rsidRPr="00B33186">
        <w:rPr>
          <w:rFonts w:ascii="Georgia" w:hAnsi="Georgia"/>
          <w:sz w:val="18"/>
          <w:szCs w:val="18"/>
        </w:rPr>
        <w:t>ετύχουν</w:t>
      </w:r>
      <w:proofErr w:type="spellEnd"/>
      <w:r w:rsidRPr="00B33186">
        <w:rPr>
          <w:rFonts w:ascii="Georgia" w:hAnsi="Georgia"/>
          <w:sz w:val="18"/>
          <w:szCs w:val="18"/>
        </w:rPr>
        <w:t xml:space="preserve"> α</w:t>
      </w:r>
      <w:proofErr w:type="spellStart"/>
      <w:r w:rsidRPr="00B33186">
        <w:rPr>
          <w:rFonts w:ascii="Georgia" w:hAnsi="Georgia"/>
          <w:sz w:val="18"/>
          <w:szCs w:val="18"/>
        </w:rPr>
        <w:t>λλά</w:t>
      </w:r>
      <w:proofErr w:type="spellEnd"/>
      <w:r w:rsidRPr="00B33186">
        <w:rPr>
          <w:rFonts w:ascii="Georgia" w:hAnsi="Georgia"/>
          <w:sz w:val="18"/>
          <w:szCs w:val="18"/>
        </w:rPr>
        <w:t xml:space="preserve"> και να </w:t>
      </w:r>
      <w:proofErr w:type="spellStart"/>
      <w:r w:rsidRPr="00B33186">
        <w:rPr>
          <w:rFonts w:ascii="Georgia" w:hAnsi="Georgia"/>
          <w:sz w:val="18"/>
          <w:szCs w:val="18"/>
        </w:rPr>
        <w:t>δείξουν</w:t>
      </w:r>
      <w:proofErr w:type="spellEnd"/>
      <w:r w:rsidRPr="00B33186">
        <w:rPr>
          <w:rFonts w:ascii="Georgia" w:hAnsi="Georgia"/>
          <w:sz w:val="18"/>
          <w:szCs w:val="18"/>
        </w:rPr>
        <w:t xml:space="preserve"> </w:t>
      </w:r>
      <w:proofErr w:type="spellStart"/>
      <w:r w:rsidRPr="00B33186">
        <w:rPr>
          <w:rFonts w:ascii="Georgia" w:hAnsi="Georgia"/>
          <w:sz w:val="18"/>
          <w:szCs w:val="18"/>
        </w:rPr>
        <w:t>τον</w:t>
      </w:r>
      <w:proofErr w:type="spellEnd"/>
      <w:r w:rsidRPr="00B33186">
        <w:rPr>
          <w:rFonts w:ascii="Georgia" w:hAnsi="Georgia"/>
          <w:sz w:val="18"/>
          <w:szCs w:val="18"/>
        </w:rPr>
        <w:t xml:space="preserve"> </w:t>
      </w:r>
      <w:proofErr w:type="spellStart"/>
      <w:r w:rsidRPr="00B33186">
        <w:rPr>
          <w:rFonts w:ascii="Georgia" w:hAnsi="Georgia"/>
          <w:sz w:val="18"/>
          <w:szCs w:val="18"/>
        </w:rPr>
        <w:t>δρόμο</w:t>
      </w:r>
      <w:proofErr w:type="spellEnd"/>
      <w:r w:rsidRPr="00B33186">
        <w:rPr>
          <w:rFonts w:ascii="Georgia" w:hAnsi="Georgia"/>
          <w:sz w:val="18"/>
          <w:szCs w:val="18"/>
        </w:rPr>
        <w:t xml:space="preserve"> </w:t>
      </w:r>
      <w:proofErr w:type="spellStart"/>
      <w:r w:rsidRPr="00B33186">
        <w:rPr>
          <w:rFonts w:ascii="Georgia" w:hAnsi="Georgia"/>
          <w:sz w:val="18"/>
          <w:szCs w:val="18"/>
        </w:rPr>
        <w:t>σε</w:t>
      </w:r>
      <w:proofErr w:type="spellEnd"/>
      <w:r w:rsidRPr="00B33186">
        <w:rPr>
          <w:rFonts w:ascii="Georgia" w:hAnsi="Georgia"/>
          <w:sz w:val="18"/>
          <w:szCs w:val="18"/>
        </w:rPr>
        <w:t xml:space="preserve"> π</w:t>
      </w:r>
      <w:proofErr w:type="spellStart"/>
      <w:r w:rsidRPr="00B33186">
        <w:rPr>
          <w:rFonts w:ascii="Georgia" w:hAnsi="Georgia"/>
          <w:sz w:val="18"/>
          <w:szCs w:val="18"/>
        </w:rPr>
        <w:t>ερισσότερους</w:t>
      </w:r>
      <w:proofErr w:type="spellEnd"/>
      <w:r w:rsidRPr="00B33186">
        <w:rPr>
          <w:rFonts w:ascii="Georgia" w:hAnsi="Georgia"/>
          <w:sz w:val="18"/>
          <w:szCs w:val="18"/>
        </w:rPr>
        <w:t xml:space="preserve">. </w:t>
      </w:r>
    </w:p>
    <w:p w14:paraId="4CA2F865" w14:textId="23201DD3" w:rsidR="00C87EE3" w:rsidRDefault="00C87EE3" w:rsidP="00B267EF">
      <w:pPr>
        <w:spacing w:line="360" w:lineRule="auto"/>
        <w:rPr>
          <w:rFonts w:ascii="Georgia" w:hAnsi="Georgia"/>
          <w:sz w:val="18"/>
          <w:szCs w:val="18"/>
        </w:rPr>
      </w:pPr>
    </w:p>
    <w:p w14:paraId="2224E70B" w14:textId="7CC05E18" w:rsidR="00C87EE3" w:rsidRDefault="00C87EE3" w:rsidP="00B267EF">
      <w:pPr>
        <w:spacing w:line="360" w:lineRule="auto"/>
        <w:rPr>
          <w:rFonts w:ascii="Georgia" w:hAnsi="Georgia"/>
          <w:sz w:val="18"/>
          <w:szCs w:val="18"/>
        </w:rPr>
      </w:pPr>
    </w:p>
    <w:p w14:paraId="7AE6BB65" w14:textId="00B01B7D" w:rsidR="00C87EE3" w:rsidRDefault="00C87EE3" w:rsidP="00B267EF">
      <w:pPr>
        <w:spacing w:line="360" w:lineRule="auto"/>
        <w:rPr>
          <w:rFonts w:ascii="Georgia" w:hAnsi="Georgia"/>
          <w:sz w:val="18"/>
          <w:szCs w:val="18"/>
        </w:rPr>
      </w:pPr>
    </w:p>
    <w:p w14:paraId="7F1B3F62" w14:textId="535B7C8D" w:rsidR="00C87EE3" w:rsidRDefault="00C87EE3" w:rsidP="00B267EF">
      <w:pPr>
        <w:spacing w:line="360" w:lineRule="auto"/>
        <w:rPr>
          <w:rFonts w:ascii="Georgia" w:hAnsi="Georgia"/>
          <w:sz w:val="18"/>
          <w:szCs w:val="18"/>
        </w:rPr>
      </w:pPr>
    </w:p>
    <w:p w14:paraId="77C60C74" w14:textId="03D8B92D" w:rsidR="00C87EE3" w:rsidRDefault="00C87EE3" w:rsidP="00B267EF">
      <w:pPr>
        <w:spacing w:line="360" w:lineRule="auto"/>
        <w:rPr>
          <w:rFonts w:ascii="Georgia" w:hAnsi="Georgia"/>
          <w:sz w:val="18"/>
          <w:szCs w:val="18"/>
        </w:rPr>
      </w:pPr>
    </w:p>
    <w:p w14:paraId="2C44B0B7" w14:textId="623C2D40" w:rsidR="00C87EE3" w:rsidRDefault="00C87EE3" w:rsidP="00B267EF">
      <w:pPr>
        <w:spacing w:line="360" w:lineRule="auto"/>
        <w:rPr>
          <w:rFonts w:ascii="Georgia" w:hAnsi="Georgia"/>
          <w:sz w:val="18"/>
          <w:szCs w:val="18"/>
        </w:rPr>
      </w:pPr>
    </w:p>
    <w:p w14:paraId="39A0E91C" w14:textId="6D1BB07C" w:rsidR="00C87EE3" w:rsidRDefault="00C87EE3" w:rsidP="00B267EF">
      <w:pPr>
        <w:spacing w:line="360" w:lineRule="auto"/>
        <w:rPr>
          <w:rFonts w:ascii="Georgia" w:hAnsi="Georgia"/>
          <w:sz w:val="18"/>
          <w:szCs w:val="18"/>
        </w:rPr>
      </w:pPr>
    </w:p>
    <w:p w14:paraId="5A4E72AA" w14:textId="221A63F2" w:rsidR="00C87EE3" w:rsidRDefault="00C87EE3" w:rsidP="00B267EF">
      <w:pPr>
        <w:spacing w:line="360" w:lineRule="auto"/>
        <w:rPr>
          <w:rFonts w:ascii="Georgia" w:hAnsi="Georgia"/>
          <w:sz w:val="18"/>
          <w:szCs w:val="18"/>
        </w:rPr>
      </w:pPr>
    </w:p>
    <w:p w14:paraId="6978FD39" w14:textId="61976A64" w:rsidR="00C87EE3" w:rsidRDefault="00C87EE3" w:rsidP="00B267EF">
      <w:pPr>
        <w:spacing w:line="360" w:lineRule="auto"/>
        <w:rPr>
          <w:rFonts w:ascii="Georgia" w:hAnsi="Georgia"/>
          <w:sz w:val="18"/>
          <w:szCs w:val="18"/>
        </w:rPr>
      </w:pPr>
    </w:p>
    <w:p w14:paraId="08D973BF" w14:textId="193A0BB4" w:rsidR="00C87EE3" w:rsidRDefault="00C87EE3" w:rsidP="00B267EF">
      <w:pPr>
        <w:spacing w:line="360" w:lineRule="auto"/>
        <w:rPr>
          <w:rFonts w:ascii="Georgia" w:hAnsi="Georgia"/>
          <w:sz w:val="18"/>
          <w:szCs w:val="18"/>
        </w:rPr>
      </w:pPr>
    </w:p>
    <w:p w14:paraId="62DFBD66" w14:textId="3C71D70F" w:rsidR="00C87EE3" w:rsidRDefault="00C87EE3" w:rsidP="00B267EF">
      <w:pPr>
        <w:spacing w:line="360" w:lineRule="auto"/>
        <w:rPr>
          <w:rFonts w:ascii="Georgia" w:hAnsi="Georgia"/>
          <w:sz w:val="18"/>
          <w:szCs w:val="18"/>
        </w:rPr>
      </w:pPr>
    </w:p>
    <w:p w14:paraId="76542E97" w14:textId="168C5663" w:rsidR="00C87EE3" w:rsidRDefault="00C87EE3" w:rsidP="00B267EF">
      <w:pPr>
        <w:spacing w:line="360" w:lineRule="auto"/>
        <w:rPr>
          <w:rFonts w:ascii="Georgia" w:hAnsi="Georgia"/>
          <w:sz w:val="18"/>
          <w:szCs w:val="18"/>
        </w:rPr>
      </w:pPr>
    </w:p>
    <w:p w14:paraId="20DACD70" w14:textId="05080161" w:rsidR="00C87EE3" w:rsidRDefault="00C87EE3" w:rsidP="00B267EF">
      <w:pPr>
        <w:spacing w:line="360" w:lineRule="auto"/>
        <w:rPr>
          <w:rFonts w:ascii="Georgia" w:hAnsi="Georgia"/>
          <w:sz w:val="18"/>
          <w:szCs w:val="18"/>
        </w:rPr>
      </w:pPr>
    </w:p>
    <w:p w14:paraId="1F29A8DA" w14:textId="1C3F7908" w:rsidR="00C87EE3" w:rsidRDefault="00C87EE3" w:rsidP="00B267EF">
      <w:pPr>
        <w:spacing w:line="360" w:lineRule="auto"/>
        <w:rPr>
          <w:rFonts w:ascii="Georgia" w:hAnsi="Georgia"/>
          <w:sz w:val="18"/>
          <w:szCs w:val="18"/>
        </w:rPr>
      </w:pPr>
    </w:p>
    <w:p w14:paraId="4A12E679" w14:textId="52207D22" w:rsidR="00C87EE3" w:rsidRDefault="00C87EE3" w:rsidP="00B267EF">
      <w:pPr>
        <w:spacing w:line="360" w:lineRule="auto"/>
        <w:rPr>
          <w:rFonts w:ascii="Georgia" w:hAnsi="Georgia"/>
          <w:sz w:val="18"/>
          <w:szCs w:val="18"/>
        </w:rPr>
      </w:pPr>
    </w:p>
    <w:p w14:paraId="436D5EA3" w14:textId="55D47286" w:rsidR="00C87EE3" w:rsidRDefault="00C87EE3" w:rsidP="00B267EF">
      <w:pPr>
        <w:spacing w:line="360" w:lineRule="auto"/>
        <w:rPr>
          <w:rFonts w:ascii="Georgia" w:hAnsi="Georgia"/>
          <w:sz w:val="18"/>
          <w:szCs w:val="18"/>
        </w:rPr>
      </w:pPr>
    </w:p>
    <w:p w14:paraId="523A5A51" w14:textId="23A7B4E3" w:rsidR="00C87EE3" w:rsidRDefault="00C87EE3" w:rsidP="00B267EF">
      <w:pPr>
        <w:spacing w:line="360" w:lineRule="auto"/>
        <w:rPr>
          <w:rFonts w:ascii="Georgia" w:hAnsi="Georgia"/>
          <w:sz w:val="18"/>
          <w:szCs w:val="18"/>
        </w:rPr>
      </w:pPr>
    </w:p>
    <w:p w14:paraId="73D32BAC" w14:textId="073F6311" w:rsidR="00C87EE3" w:rsidRDefault="00C87EE3" w:rsidP="00B267EF">
      <w:pPr>
        <w:spacing w:line="360" w:lineRule="auto"/>
        <w:rPr>
          <w:rFonts w:ascii="Georgia" w:hAnsi="Georgia"/>
          <w:sz w:val="18"/>
          <w:szCs w:val="18"/>
        </w:rPr>
      </w:pPr>
    </w:p>
    <w:p w14:paraId="25C84723" w14:textId="0F5DD9E4" w:rsidR="00C87EE3" w:rsidRDefault="00C87EE3" w:rsidP="00B267EF">
      <w:pPr>
        <w:spacing w:line="360" w:lineRule="auto"/>
        <w:rPr>
          <w:rFonts w:ascii="Georgia" w:hAnsi="Georgia"/>
          <w:sz w:val="18"/>
          <w:szCs w:val="18"/>
        </w:rPr>
      </w:pPr>
    </w:p>
    <w:p w14:paraId="1E7CC0F1" w14:textId="3302B179" w:rsidR="00C87EE3" w:rsidRDefault="00C87EE3" w:rsidP="00B267EF">
      <w:pPr>
        <w:spacing w:line="360" w:lineRule="auto"/>
        <w:rPr>
          <w:rFonts w:ascii="Georgia" w:hAnsi="Georgia"/>
          <w:sz w:val="18"/>
          <w:szCs w:val="18"/>
        </w:rPr>
      </w:pPr>
    </w:p>
    <w:p w14:paraId="095F3338" w14:textId="243CB107" w:rsidR="00C87EE3" w:rsidRDefault="00C87EE3" w:rsidP="00B267EF">
      <w:pPr>
        <w:spacing w:line="360" w:lineRule="auto"/>
        <w:rPr>
          <w:rFonts w:ascii="Georgia" w:hAnsi="Georgia"/>
          <w:sz w:val="18"/>
          <w:szCs w:val="18"/>
        </w:rPr>
      </w:pPr>
    </w:p>
    <w:p w14:paraId="47603089" w14:textId="77777777" w:rsidR="00C87EE3" w:rsidRPr="00B33186" w:rsidRDefault="00C87EE3" w:rsidP="00B267EF">
      <w:pPr>
        <w:spacing w:line="360" w:lineRule="auto"/>
        <w:rPr>
          <w:rFonts w:ascii="Georgia" w:hAnsi="Georgia"/>
          <w:sz w:val="18"/>
          <w:szCs w:val="18"/>
        </w:rPr>
      </w:pPr>
    </w:p>
    <w:p w14:paraId="5028A0A2" w14:textId="77777777" w:rsidR="00B267EF" w:rsidRPr="00B33186" w:rsidRDefault="00B267EF" w:rsidP="00B267EF">
      <w:pPr>
        <w:spacing w:line="360" w:lineRule="auto"/>
        <w:rPr>
          <w:rFonts w:ascii="Georgia" w:hAnsi="Georgia"/>
          <w:sz w:val="18"/>
          <w:szCs w:val="18"/>
        </w:rPr>
      </w:pPr>
    </w:p>
    <w:p w14:paraId="41A73ED1" w14:textId="57A4E4CF" w:rsidR="00B267EF" w:rsidRPr="00B33186" w:rsidRDefault="00C87EE3" w:rsidP="00B267EF">
      <w:pPr>
        <w:spacing w:line="360" w:lineRule="auto"/>
        <w:rPr>
          <w:rFonts w:ascii="Georgia" w:hAnsi="Georgia"/>
          <w:b/>
          <w:bCs/>
          <w:sz w:val="18"/>
          <w:szCs w:val="18"/>
        </w:rPr>
      </w:pPr>
      <w:r>
        <w:rPr>
          <w:rFonts w:ascii="Georgia" w:hAnsi="Georgia"/>
          <w:b/>
          <w:bCs/>
          <w:noProof/>
          <w:sz w:val="18"/>
          <w:szCs w:val="18"/>
        </w:rPr>
        <w:lastRenderedPageBreak/>
        <w:drawing>
          <wp:inline distT="0" distB="0" distL="0" distR="0" wp14:anchorId="6BEAB7AE" wp14:editId="52CD26F2">
            <wp:extent cx="1702188" cy="1333804"/>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taly.png"/>
                    <pic:cNvPicPr/>
                  </pic:nvPicPr>
                  <pic:blipFill>
                    <a:blip r:embed="rId24">
                      <a:extLst>
                        <a:ext uri="{28A0092B-C50C-407E-A947-70E740481C1C}">
                          <a14:useLocalDpi xmlns:a14="http://schemas.microsoft.com/office/drawing/2010/main" val="0"/>
                        </a:ext>
                      </a:extLst>
                    </a:blip>
                    <a:stretch>
                      <a:fillRect/>
                    </a:stretch>
                  </pic:blipFill>
                  <pic:spPr>
                    <a:xfrm>
                      <a:off x="0" y="0"/>
                      <a:ext cx="1702188" cy="1333804"/>
                    </a:xfrm>
                    <a:prstGeom prst="rect">
                      <a:avLst/>
                    </a:prstGeom>
                  </pic:spPr>
                </pic:pic>
              </a:graphicData>
            </a:graphic>
          </wp:inline>
        </w:drawing>
      </w:r>
      <w:r w:rsidR="00B267EF" w:rsidRPr="00B33186">
        <w:rPr>
          <w:rFonts w:ascii="Georgia" w:hAnsi="Georgia"/>
          <w:b/>
          <w:bCs/>
          <w:sz w:val="18"/>
          <w:szCs w:val="18"/>
        </w:rPr>
        <w:br/>
      </w:r>
      <w:r w:rsidR="00B267EF" w:rsidRPr="00B33186">
        <w:rPr>
          <w:rFonts w:ascii="Georgia" w:hAnsi="Georgia"/>
          <w:b/>
          <w:bCs/>
          <w:sz w:val="18"/>
          <w:szCs w:val="18"/>
        </w:rPr>
        <w:br/>
        <w:t>Italy</w:t>
      </w:r>
    </w:p>
    <w:p w14:paraId="4821BB35" w14:textId="77777777" w:rsidR="00B267EF" w:rsidRPr="00B33186" w:rsidRDefault="00B267EF" w:rsidP="00B267EF">
      <w:pPr>
        <w:spacing w:line="360" w:lineRule="auto"/>
        <w:rPr>
          <w:rFonts w:ascii="Georgia" w:hAnsi="Georgia"/>
          <w:b/>
          <w:bCs/>
          <w:sz w:val="18"/>
          <w:szCs w:val="18"/>
        </w:rPr>
      </w:pPr>
      <w:r w:rsidRPr="00B33186">
        <w:rPr>
          <w:rFonts w:ascii="Georgia" w:hAnsi="Georgia"/>
          <w:b/>
          <w:bCs/>
          <w:sz w:val="18"/>
          <w:szCs w:val="18"/>
        </w:rPr>
        <w:t>Valentina Di Milla</w:t>
      </w:r>
      <w:r>
        <w:rPr>
          <w:rFonts w:ascii="Georgia" w:hAnsi="Georgia"/>
          <w:b/>
          <w:bCs/>
          <w:sz w:val="18"/>
          <w:szCs w:val="18"/>
        </w:rPr>
        <w:br/>
      </w:r>
      <w:r w:rsidRPr="00B33186">
        <w:rPr>
          <w:rFonts w:ascii="Georgia" w:hAnsi="Georgia"/>
          <w:b/>
          <w:bCs/>
          <w:sz w:val="18"/>
          <w:szCs w:val="18"/>
        </w:rPr>
        <w:t>International Partner World Business Angels Investment Forum</w:t>
      </w:r>
    </w:p>
    <w:p w14:paraId="5117AD94" w14:textId="77777777" w:rsidR="00B267EF" w:rsidRPr="00B33186" w:rsidRDefault="00B267EF" w:rsidP="00B267EF">
      <w:pPr>
        <w:spacing w:line="360" w:lineRule="auto"/>
        <w:rPr>
          <w:rFonts w:ascii="Georgia" w:hAnsi="Georgia"/>
          <w:sz w:val="18"/>
          <w:szCs w:val="18"/>
        </w:rPr>
      </w:pPr>
      <w:r w:rsidRPr="00B33186">
        <w:rPr>
          <w:rFonts w:ascii="Georgia" w:hAnsi="Georgia"/>
          <w:b/>
          <w:bCs/>
          <w:sz w:val="18"/>
          <w:szCs w:val="18"/>
        </w:rPr>
        <w:t xml:space="preserve">CEO RALIAN Research &amp; Consultancy </w:t>
      </w:r>
      <w:proofErr w:type="spellStart"/>
      <w:r w:rsidRPr="00B33186">
        <w:rPr>
          <w:rFonts w:ascii="Georgia" w:hAnsi="Georgia"/>
          <w:b/>
          <w:bCs/>
          <w:sz w:val="18"/>
          <w:szCs w:val="18"/>
        </w:rPr>
        <w:t>srl</w:t>
      </w:r>
      <w:proofErr w:type="spellEnd"/>
      <w:r w:rsidRPr="00B33186">
        <w:rPr>
          <w:rFonts w:ascii="Georgia" w:hAnsi="Georgia"/>
          <w:b/>
          <w:bCs/>
          <w:sz w:val="18"/>
          <w:szCs w:val="18"/>
        </w:rPr>
        <w:t xml:space="preserve"> </w:t>
      </w:r>
      <w:r>
        <w:rPr>
          <w:rFonts w:ascii="Georgia" w:hAnsi="Georgia"/>
          <w:b/>
          <w:bCs/>
          <w:sz w:val="18"/>
          <w:szCs w:val="18"/>
        </w:rPr>
        <w:t xml:space="preserve"> I</w:t>
      </w:r>
      <w:r w:rsidRPr="00B33186">
        <w:rPr>
          <w:rFonts w:ascii="Georgia" w:hAnsi="Georgia"/>
          <w:b/>
          <w:bCs/>
          <w:sz w:val="18"/>
          <w:szCs w:val="18"/>
        </w:rPr>
        <w:t xml:space="preserve">  info@ralianconsultancy.com  </w:t>
      </w:r>
      <w:r>
        <w:rPr>
          <w:rFonts w:ascii="Georgia" w:hAnsi="Georgia"/>
          <w:b/>
          <w:bCs/>
          <w:sz w:val="18"/>
          <w:szCs w:val="18"/>
        </w:rPr>
        <w:t>I</w:t>
      </w:r>
      <w:r w:rsidRPr="00B33186">
        <w:rPr>
          <w:rFonts w:ascii="Georgia" w:hAnsi="Georgia"/>
          <w:b/>
          <w:bCs/>
          <w:sz w:val="18"/>
          <w:szCs w:val="18"/>
        </w:rPr>
        <w:t xml:space="preserve">  +39.338.65.400.88</w:t>
      </w:r>
    </w:p>
    <w:p w14:paraId="146AF1FE" w14:textId="77777777" w:rsidR="00B267EF" w:rsidRPr="00B33186" w:rsidRDefault="00B267EF" w:rsidP="00B267EF">
      <w:pPr>
        <w:pBdr>
          <w:bottom w:val="single" w:sz="4" w:space="1" w:color="auto"/>
        </w:pBdr>
        <w:spacing w:line="360" w:lineRule="auto"/>
        <w:rPr>
          <w:rFonts w:ascii="Georgia" w:hAnsi="Georgia"/>
          <w:sz w:val="18"/>
          <w:szCs w:val="18"/>
        </w:rPr>
      </w:pPr>
    </w:p>
    <w:p w14:paraId="65D24DFA" w14:textId="77777777" w:rsidR="00B267EF" w:rsidRDefault="00B267EF" w:rsidP="00B267EF">
      <w:pPr>
        <w:spacing w:line="360" w:lineRule="auto"/>
        <w:rPr>
          <w:rFonts w:ascii="Georgia" w:hAnsi="Georgia"/>
          <w:sz w:val="18"/>
          <w:szCs w:val="18"/>
        </w:rPr>
      </w:pPr>
    </w:p>
    <w:p w14:paraId="50064C35"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The post-pandemic Italian economic scenario is characterized by a weak recovery. The industrial sector, because the lockdown has recorded a collapse. However, starting from the re-openings on May 3rd, it is partially rising and recovering, recording an encouraging 45,4%. The services sector data, which are still very low, amounted to 28.9%, not as encouraging. The basic problem is the lack of stimulus from the demand that determines accumulations of stocks and resistance to the momentum by entrepreneurs. The production shock of the deepest consistency is undoubtedly that suffered by sectors such as rubber and plastic, automotive, and the textile and clothing sector. Overall, the entire production sector recorded a drop of 19.1% (data referring to April. In March the recorded shock was 28.4%). This translates into an ascertained reduction in GDP of -5.3% in the first quarter of 2020, while estimates for the second quarter are around -9%. A first ascent will be foreseeable only starting from the third one which, however, will not lead to positive GDP values, but will allow at least to positively distance itself from the minimum point reached in the second quarter. Our government has developed liquidity injection measures to be disbursed through the banking system and through the use of social security mechanisms capable of containing employment and social shocks. However, the efforts made may not be sufficient to contain the economic crisis which in two or three months could lead to the closure of many companies that do not have the necessary liquidity. In contrast, the credit market sees an increase in the use of loans with an interest rate at 1.1%, The disbursement of these loans, which through the support measures put in place by the Government find the guarantee of the State, has allowed companies to breathe and to be able to reopen after the stop of the previous months.</w:t>
      </w:r>
    </w:p>
    <w:p w14:paraId="369737D9"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The redundancy fund was paid only to a part of the workers. It is estimated that around 800 thousand workers who have requested it have not yet received it.</w:t>
      </w:r>
    </w:p>
    <w:p w14:paraId="62465ACB"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 xml:space="preserve">Alongside the production sectors mentioned, the sectors that have suffered the most and are still suffering from the damage caused by the pandemic, we certainly include tourism and the cluster of culture and art. Considering that the culture and art sector generates a tourist expenditure through a multiplier of about 2 in Italy, it is understandable how serious the situation is in this sector. Although for tourism, the </w:t>
      </w:r>
      <w:proofErr w:type="spellStart"/>
      <w:r w:rsidRPr="00B33186">
        <w:rPr>
          <w:rFonts w:ascii="Georgia" w:hAnsi="Georgia"/>
          <w:sz w:val="18"/>
          <w:szCs w:val="18"/>
        </w:rPr>
        <w:t>reopenings</w:t>
      </w:r>
      <w:proofErr w:type="spellEnd"/>
      <w:r w:rsidRPr="00B33186">
        <w:rPr>
          <w:rFonts w:ascii="Georgia" w:hAnsi="Georgia"/>
          <w:sz w:val="18"/>
          <w:szCs w:val="18"/>
        </w:rPr>
        <w:t xml:space="preserve"> have meant a restart with internal and proximity tourism, the culture sector has not yet been able to fully restart, due to a liquidity crisis that affects all sectors but which in the cultural and artistic sector sees marked suffering. Italy in this reopening period is giving up almost 84% of international tourism with serious </w:t>
      </w:r>
      <w:r w:rsidRPr="00B33186">
        <w:rPr>
          <w:rFonts w:ascii="Georgia" w:hAnsi="Georgia"/>
          <w:sz w:val="18"/>
          <w:szCs w:val="18"/>
        </w:rPr>
        <w:lastRenderedPageBreak/>
        <w:t>repercussions on direct and indirect collections and sectors which in this summer period normally ensure important cash flows. In Italy, only 1 in 3 people currently booked a holiday, a symptom of a lack of liquidity, uncertainty, and low confidence in prospects.</w:t>
      </w:r>
    </w:p>
    <w:p w14:paraId="40160B37"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As for exports, the April collapse is 34.5% and relates to the most important markets. The sectors most affected by this shock are durable and investment goods (which, however necessary, their purchase can certainly be postponed if not extremely urgent). The export sector, as far as manufacturing is concerned, can be the real strength in this recovery but it depends on the economies and strategic choices in the import policies of the economic international commercial partners of Italy.</w:t>
      </w:r>
    </w:p>
    <w:p w14:paraId="28B92548"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To protect the famous Made in Italy brand and give new impetus to the export sector, many Italian regions are requesting a reformulation of the operating mechanisms of the SEZs that up to now only affect the southern regions, which are late compared to the northern regions in terms of GDP and economic and social conditions. The interesting phenomenon, however, is the growing interest of companies in northern Italy towards this instrument of accelerating economic development. The Italian business fabric calls for tax exemption and de-bureaucratize. It is well known that many of the measures envisaged by our Government have not yet been implemented due to the enormous bureaucratic apparatus that characterizes us and this to the detriment of businesses, families, and economic subjects. Consumptions showed a prudent recovery after the substantial freeze. The prudence of consumption is certainly determined by a necessary foresight in managing family budgets. Currently, the restriction recorded in this first half of 2020 is about 14%, while for the remaining half of the year a partial recovery of 5 points is expected, reaching -10%. Recovery can be seen in the second half of 2021.</w:t>
      </w:r>
    </w:p>
    <w:p w14:paraId="61D80F00"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The new challenges posed by the COVID 19 emergency have underlined the importance of a necessary increase in the use of technology and digital innovation and the necessary remodeling of the supply chains. Our entrepreneurial fabric made up of small and medium-sized enterprises and a constellation of micro-enterprises that export our made in Italy products all over the world through industrial districts, are endowed with great resilience and a spirit of sacrifice. We have entrepreneurs who have made Italy great in the world. Our potential is unlimited. We will climb.</w:t>
      </w:r>
    </w:p>
    <w:p w14:paraId="38C456A8" w14:textId="77777777" w:rsidR="00B267EF" w:rsidRPr="00B33186" w:rsidRDefault="00B267EF" w:rsidP="00B267EF">
      <w:pPr>
        <w:spacing w:line="360" w:lineRule="auto"/>
        <w:rPr>
          <w:rFonts w:ascii="Georgia" w:hAnsi="Georgia"/>
          <w:sz w:val="18"/>
          <w:szCs w:val="18"/>
        </w:rPr>
      </w:pPr>
    </w:p>
    <w:p w14:paraId="0F4372D6" w14:textId="47F47579" w:rsidR="00F1596A" w:rsidRDefault="00F1596A" w:rsidP="00642600">
      <w:pPr>
        <w:spacing w:line="360" w:lineRule="auto"/>
        <w:rPr>
          <w:rFonts w:ascii="Georgia" w:hAnsi="Georgia"/>
          <w:sz w:val="21"/>
          <w:szCs w:val="21"/>
        </w:rPr>
      </w:pPr>
    </w:p>
    <w:p w14:paraId="084B89D6" w14:textId="23288EDE" w:rsidR="00F1596A" w:rsidRDefault="00F1596A" w:rsidP="00642600">
      <w:pPr>
        <w:spacing w:line="360" w:lineRule="auto"/>
        <w:rPr>
          <w:rFonts w:ascii="Georgia" w:hAnsi="Georgia"/>
          <w:sz w:val="21"/>
          <w:szCs w:val="21"/>
        </w:rPr>
      </w:pPr>
    </w:p>
    <w:p w14:paraId="65FDA773" w14:textId="6A4BE6C2" w:rsidR="00F1596A" w:rsidRDefault="00F1596A" w:rsidP="00642600">
      <w:pPr>
        <w:spacing w:line="360" w:lineRule="auto"/>
        <w:rPr>
          <w:rFonts w:ascii="Georgia" w:hAnsi="Georgia"/>
          <w:sz w:val="21"/>
          <w:szCs w:val="21"/>
        </w:rPr>
      </w:pPr>
    </w:p>
    <w:p w14:paraId="7CE0918A" w14:textId="414B060A" w:rsidR="00F1596A" w:rsidRDefault="00F1596A" w:rsidP="00642600">
      <w:pPr>
        <w:spacing w:line="360" w:lineRule="auto"/>
        <w:rPr>
          <w:rFonts w:ascii="Georgia" w:hAnsi="Georgia"/>
          <w:sz w:val="21"/>
          <w:szCs w:val="21"/>
        </w:rPr>
      </w:pPr>
    </w:p>
    <w:p w14:paraId="76338E5D" w14:textId="6B32FB5B" w:rsidR="00F1596A" w:rsidRDefault="00F1596A" w:rsidP="00642600">
      <w:pPr>
        <w:spacing w:line="360" w:lineRule="auto"/>
        <w:rPr>
          <w:rFonts w:ascii="Georgia" w:hAnsi="Georgia"/>
          <w:sz w:val="21"/>
          <w:szCs w:val="21"/>
        </w:rPr>
      </w:pPr>
    </w:p>
    <w:p w14:paraId="1DE1D137" w14:textId="674CBE5C" w:rsidR="00F1596A" w:rsidRDefault="00F1596A" w:rsidP="00642600">
      <w:pPr>
        <w:spacing w:line="360" w:lineRule="auto"/>
        <w:rPr>
          <w:rFonts w:ascii="Georgia" w:hAnsi="Georgia"/>
          <w:sz w:val="21"/>
          <w:szCs w:val="21"/>
        </w:rPr>
      </w:pPr>
    </w:p>
    <w:p w14:paraId="062FC091" w14:textId="70FB38CA" w:rsidR="00B267EF" w:rsidRDefault="00B267EF" w:rsidP="00642600">
      <w:pPr>
        <w:spacing w:line="360" w:lineRule="auto"/>
        <w:rPr>
          <w:rFonts w:ascii="Georgia" w:hAnsi="Georgia"/>
          <w:sz w:val="21"/>
          <w:szCs w:val="21"/>
        </w:rPr>
      </w:pPr>
    </w:p>
    <w:p w14:paraId="70BE8D79" w14:textId="594650F8" w:rsidR="00B267EF" w:rsidRDefault="00B267EF" w:rsidP="00642600">
      <w:pPr>
        <w:spacing w:line="360" w:lineRule="auto"/>
        <w:rPr>
          <w:rFonts w:ascii="Georgia" w:hAnsi="Georgia"/>
          <w:sz w:val="21"/>
          <w:szCs w:val="21"/>
        </w:rPr>
      </w:pPr>
    </w:p>
    <w:p w14:paraId="799D173A" w14:textId="1A9103CF" w:rsidR="00B267EF" w:rsidRDefault="00B267EF" w:rsidP="00642600">
      <w:pPr>
        <w:spacing w:line="360" w:lineRule="auto"/>
        <w:rPr>
          <w:rFonts w:ascii="Georgia" w:hAnsi="Georgia"/>
          <w:sz w:val="21"/>
          <w:szCs w:val="21"/>
        </w:rPr>
      </w:pPr>
    </w:p>
    <w:p w14:paraId="39AA756F" w14:textId="77777777" w:rsidR="00F1596A" w:rsidRPr="00642600" w:rsidRDefault="00F1596A" w:rsidP="00642600">
      <w:pPr>
        <w:spacing w:line="360" w:lineRule="auto"/>
        <w:rPr>
          <w:rFonts w:ascii="Georgia" w:hAnsi="Georgia"/>
          <w:sz w:val="21"/>
          <w:szCs w:val="21"/>
        </w:rPr>
      </w:pPr>
    </w:p>
    <w:p w14:paraId="7F40120D" w14:textId="64AF4176" w:rsidR="00F91B06" w:rsidRPr="001D0BB0" w:rsidRDefault="00C87EE3" w:rsidP="00642600">
      <w:pPr>
        <w:spacing w:line="360" w:lineRule="auto"/>
        <w:rPr>
          <w:rFonts w:ascii="Georgia" w:hAnsi="Georgia"/>
          <w:b/>
          <w:bCs/>
          <w:sz w:val="18"/>
          <w:szCs w:val="18"/>
        </w:rPr>
      </w:pPr>
      <w:bookmarkStart w:id="2" w:name="_Hlk44146619"/>
      <w:r>
        <w:rPr>
          <w:rFonts w:ascii="Georgia" w:hAnsi="Georgia"/>
          <w:b/>
          <w:bCs/>
          <w:noProof/>
          <w:sz w:val="18"/>
          <w:szCs w:val="18"/>
        </w:rPr>
        <w:lastRenderedPageBreak/>
        <w:drawing>
          <wp:inline distT="0" distB="0" distL="0" distR="0" wp14:anchorId="326F2DCD" wp14:editId="2EAF752E">
            <wp:extent cx="1702188" cy="1333804"/>
            <wp:effectExtent l="0" t="0" r="0" b="0"/>
            <wp:docPr id="30" name="Resim 30" descr="bayra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jordan.png"/>
                    <pic:cNvPicPr/>
                  </pic:nvPicPr>
                  <pic:blipFill>
                    <a:blip r:embed="rId25">
                      <a:extLst>
                        <a:ext uri="{28A0092B-C50C-407E-A947-70E740481C1C}">
                          <a14:useLocalDpi xmlns:a14="http://schemas.microsoft.com/office/drawing/2010/main" val="0"/>
                        </a:ext>
                      </a:extLst>
                    </a:blip>
                    <a:stretch>
                      <a:fillRect/>
                    </a:stretch>
                  </pic:blipFill>
                  <pic:spPr>
                    <a:xfrm>
                      <a:off x="0" y="0"/>
                      <a:ext cx="1702188" cy="1333804"/>
                    </a:xfrm>
                    <a:prstGeom prst="rect">
                      <a:avLst/>
                    </a:prstGeom>
                  </pic:spPr>
                </pic:pic>
              </a:graphicData>
            </a:graphic>
          </wp:inline>
        </w:drawing>
      </w:r>
      <w:r w:rsidR="001D0BB0">
        <w:rPr>
          <w:rFonts w:ascii="Georgia" w:hAnsi="Georgia"/>
          <w:b/>
          <w:bCs/>
          <w:sz w:val="18"/>
          <w:szCs w:val="18"/>
        </w:rPr>
        <w:br/>
      </w:r>
      <w:r w:rsidR="001D0BB0">
        <w:rPr>
          <w:rFonts w:ascii="Georgia" w:hAnsi="Georgia"/>
          <w:b/>
          <w:bCs/>
          <w:sz w:val="18"/>
          <w:szCs w:val="18"/>
        </w:rPr>
        <w:br/>
      </w:r>
      <w:r w:rsidR="00F91B06" w:rsidRPr="001D0BB0">
        <w:rPr>
          <w:rFonts w:ascii="Georgia" w:hAnsi="Georgia"/>
          <w:b/>
          <w:bCs/>
          <w:sz w:val="18"/>
          <w:szCs w:val="18"/>
        </w:rPr>
        <w:t>Jordan</w:t>
      </w:r>
    </w:p>
    <w:p w14:paraId="58AD0FE4" w14:textId="6F60B940" w:rsidR="00F91B06" w:rsidRPr="001D0BB0" w:rsidRDefault="00F91B06" w:rsidP="00642600">
      <w:pPr>
        <w:spacing w:line="360" w:lineRule="auto"/>
        <w:rPr>
          <w:rFonts w:ascii="Georgia" w:hAnsi="Georgia"/>
          <w:b/>
          <w:bCs/>
          <w:sz w:val="18"/>
          <w:szCs w:val="18"/>
        </w:rPr>
      </w:pPr>
      <w:r w:rsidRPr="001D0BB0">
        <w:rPr>
          <w:rFonts w:ascii="Georgia" w:hAnsi="Georgia"/>
          <w:b/>
          <w:bCs/>
          <w:sz w:val="18"/>
          <w:szCs w:val="18"/>
        </w:rPr>
        <w:t>Moutasem Mismar</w:t>
      </w:r>
      <w:r w:rsidRPr="001D0BB0">
        <w:rPr>
          <w:rFonts w:ascii="Georgia" w:hAnsi="Georgia"/>
          <w:b/>
          <w:bCs/>
          <w:sz w:val="18"/>
          <w:szCs w:val="18"/>
        </w:rPr>
        <w:br/>
        <w:t>Senator World Business Angels Investment Forum</w:t>
      </w:r>
      <w:r w:rsidRPr="001D0BB0">
        <w:rPr>
          <w:rFonts w:ascii="Georgia" w:hAnsi="Georgia"/>
          <w:b/>
          <w:bCs/>
          <w:sz w:val="18"/>
          <w:szCs w:val="18"/>
        </w:rPr>
        <w:br/>
      </w:r>
      <w:r w:rsidRPr="001D0BB0">
        <w:rPr>
          <w:rFonts w:ascii="Georgia" w:hAnsi="Georgia"/>
          <w:b/>
          <w:bCs/>
          <w:sz w:val="18"/>
          <w:szCs w:val="18"/>
        </w:rPr>
        <w:br/>
        <w:t>Advisor, World Bank Group I IFC  I mismarmoutasem@gmail.com   I +962 7 9902 5072</w:t>
      </w:r>
    </w:p>
    <w:bookmarkEnd w:id="2"/>
    <w:p w14:paraId="6CAFCF26" w14:textId="6D8B4486" w:rsidR="00642600" w:rsidRPr="001D0BB0" w:rsidRDefault="00642600" w:rsidP="001D0BB0">
      <w:pPr>
        <w:pBdr>
          <w:bottom w:val="single" w:sz="4" w:space="1" w:color="auto"/>
        </w:pBdr>
        <w:spacing w:line="360" w:lineRule="auto"/>
        <w:rPr>
          <w:rFonts w:ascii="Georgia" w:hAnsi="Georgia"/>
          <w:sz w:val="18"/>
          <w:szCs w:val="18"/>
        </w:rPr>
      </w:pPr>
    </w:p>
    <w:p w14:paraId="60109FF2" w14:textId="6B4AD64F" w:rsidR="00244509" w:rsidRPr="001D0BB0" w:rsidRDefault="001D0BB0" w:rsidP="00642600">
      <w:pPr>
        <w:spacing w:line="360" w:lineRule="auto"/>
        <w:rPr>
          <w:rFonts w:ascii="Georgia" w:hAnsi="Georgia"/>
          <w:sz w:val="18"/>
          <w:szCs w:val="18"/>
        </w:rPr>
      </w:pPr>
      <w:r>
        <w:rPr>
          <w:rFonts w:ascii="Georgia" w:hAnsi="Georgia"/>
          <w:sz w:val="18"/>
          <w:szCs w:val="18"/>
        </w:rPr>
        <w:br/>
      </w:r>
      <w:r w:rsidR="00642600" w:rsidRPr="001D0BB0">
        <w:rPr>
          <w:rFonts w:ascii="Georgia" w:hAnsi="Georgia"/>
          <w:sz w:val="18"/>
          <w:szCs w:val="18"/>
        </w:rPr>
        <w:t>‘’</w:t>
      </w:r>
      <w:r w:rsidR="00244509" w:rsidRPr="001D0BB0">
        <w:rPr>
          <w:rFonts w:ascii="Georgia" w:hAnsi="Georgia"/>
          <w:sz w:val="18"/>
          <w:szCs w:val="18"/>
        </w:rPr>
        <w:t xml:space="preserve">The recent global developments, in light of the COVID pandemic, had a significant negative impact on the growth prospects in Jordan; the impact of the Corona Virus was largely transmitted through a slowdown in major export and regional markets, a decrease in international travel and foreign flows, and a disruption in the services sector, while strictly implementing social divergence measures. </w:t>
      </w:r>
    </w:p>
    <w:p w14:paraId="78D4E4F2" w14:textId="77777777" w:rsidR="00244509" w:rsidRPr="001D0BB0" w:rsidRDefault="00244509" w:rsidP="00642600">
      <w:pPr>
        <w:spacing w:line="360" w:lineRule="auto"/>
        <w:rPr>
          <w:rFonts w:ascii="Georgia" w:hAnsi="Georgia"/>
          <w:sz w:val="18"/>
          <w:szCs w:val="18"/>
        </w:rPr>
      </w:pPr>
      <w:r w:rsidRPr="001D0BB0">
        <w:rPr>
          <w:rFonts w:ascii="Georgia" w:hAnsi="Georgia"/>
          <w:sz w:val="18"/>
          <w:szCs w:val="18"/>
        </w:rPr>
        <w:t xml:space="preserve">Low oil prices helped to reduce the bill for oil imports, and to some extent limited the deterioration of the current account, although its impact on expatriate workers' transfers and international concessional financing, especially from the Gulf Cooperation Council countries, can-To-partially offset the reduced import bill. </w:t>
      </w:r>
    </w:p>
    <w:p w14:paraId="1A60168C" w14:textId="77777777" w:rsidR="00244509" w:rsidRPr="001D0BB0" w:rsidRDefault="00244509" w:rsidP="00642600">
      <w:pPr>
        <w:spacing w:line="360" w:lineRule="auto"/>
        <w:rPr>
          <w:rFonts w:ascii="Georgia" w:hAnsi="Georgia"/>
          <w:sz w:val="18"/>
          <w:szCs w:val="18"/>
        </w:rPr>
      </w:pPr>
      <w:r w:rsidRPr="001D0BB0">
        <w:rPr>
          <w:rFonts w:ascii="Georgia" w:hAnsi="Georgia"/>
          <w:sz w:val="18"/>
          <w:szCs w:val="18"/>
        </w:rPr>
        <w:t>The emerging crisis of COVID virus is global, and will cause economic decline and severe contraction,  Jordan is part of the global economy, and is negatively affected by this situation; the financial and economic impact on Jordan will be profound and this will affect public revenues; specially that the estimates of the cost of the current crisis are unstable, due to the fact that  it is not possible to predict how the global economy, national policies and societies will react in light of the pandemic; expectations indicated that the cost for the Middle East and North Africa  reaches about 3.7% of the region's GDP in 2019 (about $ 116 billion), compared to 2.1% as of March 19.</w:t>
      </w:r>
    </w:p>
    <w:p w14:paraId="734DAB6F" w14:textId="77777777" w:rsidR="00244509" w:rsidRPr="001D0BB0" w:rsidRDefault="00244509" w:rsidP="00642600">
      <w:pPr>
        <w:spacing w:line="360" w:lineRule="auto"/>
        <w:rPr>
          <w:rFonts w:ascii="Georgia" w:hAnsi="Georgia"/>
          <w:sz w:val="18"/>
          <w:szCs w:val="18"/>
        </w:rPr>
      </w:pPr>
      <w:r w:rsidRPr="001D0BB0">
        <w:rPr>
          <w:rFonts w:ascii="Georgia" w:hAnsi="Georgia"/>
          <w:sz w:val="18"/>
          <w:szCs w:val="18"/>
        </w:rPr>
        <w:t>COVID affected Jordan through 2 main channels: 1) The decline in demand for goods and services produced. 2) The decrease in domestic supply and demand</w:t>
      </w:r>
    </w:p>
    <w:p w14:paraId="05B6B278" w14:textId="02090D8F" w:rsidR="00244509" w:rsidRDefault="00244509" w:rsidP="00642600">
      <w:pPr>
        <w:spacing w:line="360" w:lineRule="auto"/>
        <w:rPr>
          <w:rFonts w:ascii="Georgia" w:hAnsi="Georgia"/>
          <w:sz w:val="18"/>
          <w:szCs w:val="18"/>
        </w:rPr>
      </w:pPr>
      <w:r w:rsidRPr="001D0BB0">
        <w:rPr>
          <w:rFonts w:ascii="Georgia" w:hAnsi="Georgia"/>
          <w:sz w:val="18"/>
          <w:szCs w:val="18"/>
        </w:rPr>
        <w:t>Jordan responded in two parallel steps: 1) Addressing the health emergency and associated economic downturns. 2) Initiate reforms with transformative and neutral impact on the budget</w:t>
      </w:r>
      <w:r w:rsidR="00642600" w:rsidRPr="001D0BB0">
        <w:rPr>
          <w:rFonts w:ascii="Georgia" w:hAnsi="Georgia"/>
          <w:sz w:val="18"/>
          <w:szCs w:val="18"/>
        </w:rPr>
        <w:t>.’’</w:t>
      </w:r>
    </w:p>
    <w:p w14:paraId="3059E01F" w14:textId="02F7CF72" w:rsidR="00B267EF" w:rsidRDefault="00B267EF" w:rsidP="00642600">
      <w:pPr>
        <w:spacing w:line="360" w:lineRule="auto"/>
        <w:rPr>
          <w:rFonts w:ascii="Georgia" w:hAnsi="Georgia"/>
          <w:sz w:val="18"/>
          <w:szCs w:val="18"/>
        </w:rPr>
      </w:pPr>
    </w:p>
    <w:p w14:paraId="77DE0C25" w14:textId="1C84EF71" w:rsidR="00B267EF" w:rsidRDefault="00B267EF" w:rsidP="00642600">
      <w:pPr>
        <w:spacing w:line="360" w:lineRule="auto"/>
        <w:rPr>
          <w:rFonts w:ascii="Georgia" w:hAnsi="Georgia"/>
          <w:sz w:val="18"/>
          <w:szCs w:val="18"/>
        </w:rPr>
      </w:pPr>
    </w:p>
    <w:p w14:paraId="32E2802B" w14:textId="365BBB5A" w:rsidR="00B267EF" w:rsidRDefault="00B267EF" w:rsidP="00642600">
      <w:pPr>
        <w:spacing w:line="360" w:lineRule="auto"/>
        <w:rPr>
          <w:rFonts w:ascii="Georgia" w:hAnsi="Georgia"/>
          <w:sz w:val="18"/>
          <w:szCs w:val="18"/>
        </w:rPr>
      </w:pPr>
    </w:p>
    <w:p w14:paraId="782F3B57" w14:textId="47047C08" w:rsidR="00B267EF" w:rsidRDefault="00B267EF" w:rsidP="00642600">
      <w:pPr>
        <w:spacing w:line="360" w:lineRule="auto"/>
        <w:rPr>
          <w:rFonts w:ascii="Georgia" w:hAnsi="Georgia"/>
          <w:sz w:val="18"/>
          <w:szCs w:val="18"/>
        </w:rPr>
      </w:pPr>
    </w:p>
    <w:p w14:paraId="68A09C24" w14:textId="749305F7" w:rsidR="00B267EF" w:rsidRDefault="00B267EF" w:rsidP="00642600">
      <w:pPr>
        <w:spacing w:line="360" w:lineRule="auto"/>
        <w:rPr>
          <w:rFonts w:ascii="Georgia" w:hAnsi="Georgia"/>
          <w:sz w:val="18"/>
          <w:szCs w:val="18"/>
        </w:rPr>
      </w:pPr>
    </w:p>
    <w:p w14:paraId="2084DDBC" w14:textId="77777777" w:rsidR="00B267EF" w:rsidRPr="00B33186" w:rsidRDefault="00B267EF" w:rsidP="00B267EF">
      <w:pPr>
        <w:pStyle w:val="BodyA"/>
        <w:suppressAutoHyphens/>
        <w:spacing w:line="360" w:lineRule="auto"/>
        <w:jc w:val="center"/>
        <w:rPr>
          <w:rFonts w:ascii="Georgia" w:hAnsi="Georgia"/>
          <w:sz w:val="18"/>
          <w:szCs w:val="18"/>
          <w:lang w:val="en-GB"/>
        </w:rPr>
      </w:pPr>
    </w:p>
    <w:p w14:paraId="243B4C24" w14:textId="250A7B9B" w:rsidR="00B267EF" w:rsidRPr="00B33186" w:rsidRDefault="00C87EE3" w:rsidP="00B267EF">
      <w:pPr>
        <w:spacing w:line="360" w:lineRule="auto"/>
        <w:rPr>
          <w:rFonts w:ascii="Georgia" w:hAnsi="Georgia"/>
          <w:b/>
          <w:bCs/>
          <w:sz w:val="18"/>
          <w:szCs w:val="18"/>
        </w:rPr>
      </w:pPr>
      <w:r>
        <w:rPr>
          <w:rFonts w:ascii="Georgia" w:hAnsi="Georgia"/>
          <w:b/>
          <w:bCs/>
          <w:noProof/>
          <w:sz w:val="18"/>
          <w:szCs w:val="18"/>
        </w:rPr>
        <w:drawing>
          <wp:inline distT="0" distB="0" distL="0" distR="0" wp14:anchorId="1E34BC1B" wp14:editId="0FF74849">
            <wp:extent cx="1689485" cy="1333804"/>
            <wp:effectExtent l="0" t="0" r="6350" b="0"/>
            <wp:docPr id="31" name="Resim 31" descr="bayra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banon.png"/>
                    <pic:cNvPicPr/>
                  </pic:nvPicPr>
                  <pic:blipFill>
                    <a:blip r:embed="rId26">
                      <a:extLst>
                        <a:ext uri="{28A0092B-C50C-407E-A947-70E740481C1C}">
                          <a14:useLocalDpi xmlns:a14="http://schemas.microsoft.com/office/drawing/2010/main" val="0"/>
                        </a:ext>
                      </a:extLst>
                    </a:blip>
                    <a:stretch>
                      <a:fillRect/>
                    </a:stretch>
                  </pic:blipFill>
                  <pic:spPr>
                    <a:xfrm>
                      <a:off x="0" y="0"/>
                      <a:ext cx="1689485" cy="1333804"/>
                    </a:xfrm>
                    <a:prstGeom prst="rect">
                      <a:avLst/>
                    </a:prstGeom>
                  </pic:spPr>
                </pic:pic>
              </a:graphicData>
            </a:graphic>
          </wp:inline>
        </w:drawing>
      </w:r>
      <w:r w:rsidR="00B267EF" w:rsidRPr="00B33186">
        <w:rPr>
          <w:rFonts w:ascii="Georgia" w:hAnsi="Georgia"/>
          <w:b/>
          <w:bCs/>
          <w:sz w:val="18"/>
          <w:szCs w:val="18"/>
        </w:rPr>
        <w:br/>
      </w:r>
      <w:r w:rsidR="00B267EF" w:rsidRPr="00B33186">
        <w:rPr>
          <w:rFonts w:ascii="Georgia" w:hAnsi="Georgia"/>
          <w:b/>
          <w:bCs/>
          <w:sz w:val="18"/>
          <w:szCs w:val="18"/>
        </w:rPr>
        <w:br/>
        <w:t>Lebanon</w:t>
      </w:r>
    </w:p>
    <w:p w14:paraId="11E4C890" w14:textId="77777777" w:rsidR="00B267EF" w:rsidRPr="00B33186" w:rsidRDefault="00B267EF" w:rsidP="00B267EF">
      <w:pPr>
        <w:spacing w:after="0" w:line="360" w:lineRule="auto"/>
        <w:rPr>
          <w:rFonts w:ascii="Georgia" w:hAnsi="Georgia"/>
          <w:b/>
          <w:bCs/>
          <w:sz w:val="18"/>
          <w:szCs w:val="18"/>
        </w:rPr>
      </w:pPr>
      <w:r w:rsidRPr="00B33186">
        <w:rPr>
          <w:rFonts w:ascii="Georgia" w:hAnsi="Georgia"/>
          <w:b/>
          <w:bCs/>
          <w:sz w:val="18"/>
          <w:szCs w:val="18"/>
        </w:rPr>
        <w:t>Fadi Naffah</w:t>
      </w:r>
      <w:r w:rsidRPr="00B33186">
        <w:rPr>
          <w:rFonts w:ascii="Georgia" w:hAnsi="Georgia"/>
          <w:b/>
          <w:bCs/>
          <w:sz w:val="18"/>
          <w:szCs w:val="18"/>
        </w:rPr>
        <w:br/>
        <w:t>Senator World Business Angels Investment Forum</w:t>
      </w:r>
      <w:r w:rsidRPr="00B33186">
        <w:rPr>
          <w:rFonts w:ascii="Georgia" w:hAnsi="Georgia"/>
          <w:b/>
          <w:bCs/>
          <w:sz w:val="18"/>
          <w:szCs w:val="18"/>
        </w:rPr>
        <w:br/>
      </w:r>
      <w:r w:rsidRPr="00B33186">
        <w:rPr>
          <w:rFonts w:ascii="Georgia" w:hAnsi="Georgia"/>
          <w:b/>
          <w:bCs/>
          <w:sz w:val="18"/>
          <w:szCs w:val="18"/>
        </w:rPr>
        <w:br/>
        <w:t xml:space="preserve">Business Strategist, Mentor and Coach | </w:t>
      </w:r>
      <w:hyperlink r:id="rId27" w:history="1">
        <w:r w:rsidRPr="00B33186">
          <w:rPr>
            <w:rStyle w:val="Kpr"/>
            <w:rFonts w:ascii="Georgia" w:hAnsi="Georgia"/>
            <w:b/>
            <w:bCs/>
            <w:sz w:val="18"/>
            <w:szCs w:val="18"/>
          </w:rPr>
          <w:t>Fadi@naffah.pro</w:t>
        </w:r>
      </w:hyperlink>
      <w:r w:rsidRPr="00B33186">
        <w:rPr>
          <w:rFonts w:ascii="Georgia" w:hAnsi="Georgia"/>
          <w:b/>
          <w:bCs/>
          <w:sz w:val="18"/>
          <w:szCs w:val="18"/>
        </w:rPr>
        <w:t xml:space="preserve">    | +961 3 488 251</w:t>
      </w:r>
    </w:p>
    <w:p w14:paraId="10EEFABB" w14:textId="77777777" w:rsidR="00B267EF" w:rsidRPr="00B33186" w:rsidRDefault="00B267EF" w:rsidP="00B267EF">
      <w:pPr>
        <w:pBdr>
          <w:bottom w:val="single" w:sz="4" w:space="1" w:color="auto"/>
        </w:pBdr>
        <w:spacing w:after="0" w:line="360" w:lineRule="auto"/>
        <w:rPr>
          <w:rFonts w:ascii="Georgia" w:hAnsi="Georgia"/>
          <w:sz w:val="18"/>
          <w:szCs w:val="18"/>
        </w:rPr>
      </w:pPr>
    </w:p>
    <w:p w14:paraId="3B15972C"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br/>
        <w:t xml:space="preserve">‘’The Covid-19 pandemic in Lebanon is a crisis within a crisis. It occurred amidst a broader socio-economic meltdown that has shaken the country in recent months. While Lebanon appears to have responded effectively to the pandemic so far, a number of major challenges await it. </w:t>
      </w:r>
    </w:p>
    <w:p w14:paraId="46555883"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The emerging crisis of COVID virus is global, and will cause economic decline and severe contraction,  Lebanon is part of the global economy, and is negatively affected by this situation; on top of that the socio-economic meltdown on Lebanon will be profound and this will affect public revenues; specially that the estimates of the cost of the current crisis are unstable, due to the fact that  it is not possible to predict how the global economy, national policies and societies will react in light of the pandemic and Lebanon economic crisis; Preliminary estimates placed GDP fall at about 5% in 2019. Pre-COVID-19 estimates for 2020 were for a fall of GDP of about 10%, with inflation at about 25%.</w:t>
      </w:r>
    </w:p>
    <w:p w14:paraId="53317826"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The greatest needs of entrepreneurs are focused on maintaining liquidity, and currently there aren′t sufficient funds available for financing current liquidity as liquidity financing measures for micro, small and medium enterprises have been suspended. It is necessary to provide additional financial resources for financing current operations and for short-term liabilities.</w:t>
      </w:r>
    </w:p>
    <w:p w14:paraId="2BDB2C7D"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It is now more than ever clear that the diversification of the Lebanese economy is a necessity, business transformation and the use of digitalization at all levels is an unavoidable process that opens up great potential for growth and development, preserved nature as well as rich history and beauty of the site resources for development of the smart tourism, and reviving the agile and entrepreneurship friendly eco-system is the first condition for achieving the desired growth and sustainable development.</w:t>
      </w:r>
    </w:p>
    <w:p w14:paraId="1246735B"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 xml:space="preserve">Another axe that we should look at is the risk takers investors who started forming funds bringing in fresh money to finance import substitutions, raw materials, and promising technologies. </w:t>
      </w:r>
    </w:p>
    <w:p w14:paraId="4422A1FD" w14:textId="3D137E2B" w:rsidR="00B267EF" w:rsidRPr="00B33186" w:rsidRDefault="00B267EF" w:rsidP="00B267EF">
      <w:pPr>
        <w:spacing w:line="360" w:lineRule="auto"/>
        <w:rPr>
          <w:rFonts w:ascii="Georgia" w:hAnsi="Georgia"/>
          <w:sz w:val="18"/>
          <w:szCs w:val="18"/>
        </w:rPr>
      </w:pPr>
      <w:r w:rsidRPr="00B33186">
        <w:rPr>
          <w:rFonts w:ascii="Georgia" w:hAnsi="Georgia"/>
          <w:sz w:val="18"/>
          <w:szCs w:val="18"/>
        </w:rPr>
        <w:t>The hope was and remain, its highly educated population who had experience of surviving through war had the tenacity and creativity to establish strong businesses around the world particularly in Africa, Australia and the US.’’</w:t>
      </w:r>
    </w:p>
    <w:p w14:paraId="7FAD3A14" w14:textId="77777777" w:rsidR="00B267EF" w:rsidRDefault="00B267EF" w:rsidP="00B267EF">
      <w:pPr>
        <w:spacing w:line="360" w:lineRule="auto"/>
        <w:rPr>
          <w:rFonts w:ascii="Georgia" w:hAnsi="Georgia"/>
          <w:sz w:val="18"/>
          <w:szCs w:val="18"/>
        </w:rPr>
      </w:pPr>
    </w:p>
    <w:p w14:paraId="339A02EF" w14:textId="76A8686F" w:rsidR="00B267EF" w:rsidRDefault="00C87EE3" w:rsidP="00B267EF">
      <w:pPr>
        <w:spacing w:line="360" w:lineRule="auto"/>
        <w:rPr>
          <w:rFonts w:ascii="Georgia" w:hAnsi="Georgia"/>
          <w:sz w:val="18"/>
          <w:szCs w:val="18"/>
        </w:rPr>
      </w:pPr>
      <w:r>
        <w:rPr>
          <w:rFonts w:ascii="Georgia" w:hAnsi="Georgia"/>
          <w:noProof/>
          <w:sz w:val="18"/>
          <w:szCs w:val="18"/>
        </w:rPr>
        <w:lastRenderedPageBreak/>
        <w:drawing>
          <wp:inline distT="0" distB="0" distL="0" distR="0" wp14:anchorId="35BB6AC1" wp14:editId="55C68CC6">
            <wp:extent cx="1689485" cy="1333804"/>
            <wp:effectExtent l="0" t="0" r="6350" b="0"/>
            <wp:docPr id="1073741824" name="Resim 107374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4" name="nigeria.png"/>
                    <pic:cNvPicPr/>
                  </pic:nvPicPr>
                  <pic:blipFill>
                    <a:blip r:embed="rId28">
                      <a:extLst>
                        <a:ext uri="{28A0092B-C50C-407E-A947-70E740481C1C}">
                          <a14:useLocalDpi xmlns:a14="http://schemas.microsoft.com/office/drawing/2010/main" val="0"/>
                        </a:ext>
                      </a:extLst>
                    </a:blip>
                    <a:stretch>
                      <a:fillRect/>
                    </a:stretch>
                  </pic:blipFill>
                  <pic:spPr>
                    <a:xfrm>
                      <a:off x="0" y="0"/>
                      <a:ext cx="1689485" cy="1333804"/>
                    </a:xfrm>
                    <a:prstGeom prst="rect">
                      <a:avLst/>
                    </a:prstGeom>
                  </pic:spPr>
                </pic:pic>
              </a:graphicData>
            </a:graphic>
          </wp:inline>
        </w:drawing>
      </w:r>
    </w:p>
    <w:p w14:paraId="366F536E" w14:textId="77777777" w:rsidR="00B267EF" w:rsidRDefault="00B267EF" w:rsidP="00B267EF">
      <w:pPr>
        <w:spacing w:line="360" w:lineRule="auto"/>
        <w:jc w:val="both"/>
        <w:rPr>
          <w:rFonts w:ascii="Georgia" w:eastAsia="Montserrat" w:hAnsi="Georgia"/>
          <w:b/>
          <w:sz w:val="18"/>
          <w:szCs w:val="18"/>
        </w:rPr>
      </w:pPr>
      <w:r>
        <w:rPr>
          <w:rFonts w:ascii="Georgia" w:eastAsia="Montserrat" w:hAnsi="Georgia"/>
          <w:b/>
          <w:sz w:val="18"/>
          <w:szCs w:val="18"/>
        </w:rPr>
        <w:t>Nigeria</w:t>
      </w:r>
    </w:p>
    <w:p w14:paraId="67E07D2C" w14:textId="77777777" w:rsidR="00B267EF" w:rsidRPr="00B33186" w:rsidRDefault="00B267EF" w:rsidP="00B267EF">
      <w:pPr>
        <w:spacing w:line="360" w:lineRule="auto"/>
        <w:rPr>
          <w:rFonts w:ascii="Georgia" w:eastAsia="Montserrat" w:hAnsi="Georgia"/>
          <w:b/>
          <w:sz w:val="18"/>
          <w:szCs w:val="18"/>
        </w:rPr>
      </w:pPr>
      <w:r>
        <w:rPr>
          <w:rFonts w:ascii="Georgia" w:eastAsia="Montserrat" w:hAnsi="Georgia"/>
          <w:b/>
          <w:sz w:val="18"/>
          <w:szCs w:val="18"/>
        </w:rPr>
        <w:t>Hauwa Yabani</w:t>
      </w:r>
      <w:r>
        <w:rPr>
          <w:rFonts w:ascii="Georgia" w:eastAsia="Montserrat" w:hAnsi="Georgia"/>
          <w:b/>
          <w:sz w:val="18"/>
          <w:szCs w:val="18"/>
        </w:rPr>
        <w:br/>
      </w:r>
      <w:r w:rsidRPr="00B33186">
        <w:rPr>
          <w:rFonts w:ascii="Georgia" w:eastAsia="Montserrat" w:hAnsi="Georgia"/>
          <w:b/>
          <w:sz w:val="18"/>
          <w:szCs w:val="18"/>
        </w:rPr>
        <w:t xml:space="preserve">WBAF </w:t>
      </w:r>
      <w:r>
        <w:rPr>
          <w:rFonts w:ascii="Georgia" w:eastAsia="Montserrat" w:hAnsi="Georgia"/>
          <w:b/>
          <w:sz w:val="18"/>
          <w:szCs w:val="18"/>
        </w:rPr>
        <w:t>High Commissioner</w:t>
      </w:r>
      <w:r w:rsidRPr="00B33186">
        <w:rPr>
          <w:rFonts w:ascii="Georgia" w:eastAsia="Montserrat" w:hAnsi="Georgia"/>
          <w:b/>
          <w:sz w:val="18"/>
          <w:szCs w:val="18"/>
        </w:rPr>
        <w:t xml:space="preserve"> for </w:t>
      </w:r>
      <w:r>
        <w:rPr>
          <w:rFonts w:ascii="Georgia" w:eastAsia="Montserrat" w:hAnsi="Georgia"/>
          <w:b/>
          <w:sz w:val="18"/>
          <w:szCs w:val="18"/>
        </w:rPr>
        <w:t>Nigeria I WBAF Country Office</w:t>
      </w:r>
      <w:r>
        <w:rPr>
          <w:rFonts w:ascii="Georgia" w:eastAsia="Montserrat" w:hAnsi="Georgia"/>
          <w:b/>
          <w:sz w:val="18"/>
          <w:szCs w:val="18"/>
        </w:rPr>
        <w:br/>
      </w:r>
      <w:r>
        <w:rPr>
          <w:rFonts w:ascii="Georgia" w:eastAsia="Montserrat" w:hAnsi="Georgia"/>
          <w:b/>
          <w:sz w:val="18"/>
          <w:szCs w:val="18"/>
        </w:rPr>
        <w:br/>
      </w:r>
      <w:r w:rsidRPr="00FC0CC3">
        <w:rPr>
          <w:rFonts w:ascii="Georgia" w:eastAsia="Montserrat" w:hAnsi="Georgia"/>
          <w:b/>
          <w:sz w:val="18"/>
          <w:szCs w:val="18"/>
        </w:rPr>
        <w:t>Chief Executive Officer of Abuja Technology Village FZ Co</w:t>
      </w:r>
      <w:r>
        <w:rPr>
          <w:rFonts w:ascii="Georgia" w:eastAsia="Montserrat" w:hAnsi="Georgia"/>
          <w:b/>
          <w:sz w:val="18"/>
          <w:szCs w:val="18"/>
        </w:rPr>
        <w:t xml:space="preserve"> I </w:t>
      </w:r>
      <w:hyperlink r:id="rId29" w:history="1">
        <w:r w:rsidRPr="008C3FE9">
          <w:rPr>
            <w:rStyle w:val="Kpr"/>
            <w:rFonts w:ascii="Georgia" w:eastAsia="Montserrat" w:hAnsi="Georgia"/>
            <w:b/>
            <w:sz w:val="18"/>
            <w:szCs w:val="18"/>
          </w:rPr>
          <w:t>hauwa.yabani@gmail.com</w:t>
        </w:r>
      </w:hyperlink>
      <w:r>
        <w:rPr>
          <w:rFonts w:ascii="Georgia" w:eastAsia="Montserrat" w:hAnsi="Georgia"/>
          <w:b/>
          <w:sz w:val="18"/>
          <w:szCs w:val="18"/>
        </w:rPr>
        <w:t xml:space="preserve"> I </w:t>
      </w:r>
      <w:r w:rsidRPr="00B33186">
        <w:rPr>
          <w:rFonts w:ascii="Georgia" w:eastAsia="Montserrat" w:hAnsi="Georgia"/>
          <w:b/>
          <w:sz w:val="18"/>
          <w:szCs w:val="18"/>
        </w:rPr>
        <w:t>+</w:t>
      </w:r>
      <w:r>
        <w:rPr>
          <w:rFonts w:ascii="Georgia" w:eastAsia="Montserrat" w:hAnsi="Georgia"/>
          <w:b/>
          <w:sz w:val="18"/>
          <w:szCs w:val="18"/>
        </w:rPr>
        <w:t>234 807 723 5595</w:t>
      </w:r>
    </w:p>
    <w:p w14:paraId="2A2EF580" w14:textId="77777777" w:rsidR="00B267EF" w:rsidRDefault="00B267EF" w:rsidP="00B267EF">
      <w:pPr>
        <w:pBdr>
          <w:bottom w:val="single" w:sz="4" w:space="1" w:color="auto"/>
        </w:pBdr>
        <w:spacing w:line="360" w:lineRule="auto"/>
        <w:jc w:val="both"/>
        <w:rPr>
          <w:rFonts w:ascii="Georgia" w:hAnsi="Georgia"/>
          <w:sz w:val="18"/>
          <w:szCs w:val="18"/>
        </w:rPr>
      </w:pPr>
    </w:p>
    <w:p w14:paraId="668CF448" w14:textId="77777777" w:rsidR="00B267EF" w:rsidRDefault="00B267EF" w:rsidP="00B267EF">
      <w:pPr>
        <w:spacing w:line="360" w:lineRule="auto"/>
        <w:jc w:val="both"/>
        <w:rPr>
          <w:rFonts w:ascii="Georgia" w:hAnsi="Georgia"/>
          <w:sz w:val="18"/>
          <w:szCs w:val="18"/>
        </w:rPr>
      </w:pPr>
    </w:p>
    <w:p w14:paraId="0F2D8CDE" w14:textId="77777777" w:rsidR="006F3483" w:rsidRPr="006F3483" w:rsidRDefault="006F3483" w:rsidP="006F3483">
      <w:pPr>
        <w:spacing w:line="360" w:lineRule="auto"/>
        <w:jc w:val="both"/>
        <w:rPr>
          <w:rFonts w:ascii="Georgia" w:hAnsi="Georgia"/>
          <w:sz w:val="18"/>
          <w:szCs w:val="18"/>
        </w:rPr>
      </w:pPr>
      <w:r w:rsidRPr="006F3483">
        <w:rPr>
          <w:rFonts w:ascii="Georgia" w:hAnsi="Georgia"/>
          <w:sz w:val="18"/>
          <w:szCs w:val="18"/>
        </w:rPr>
        <w:t xml:space="preserve">As with all other affected countries, Nigeria is facing enormous challenges due to the COVID-19 pandemic and its impact on all sectors of the economy. With an economy that is highly dependent on global crude oil demand for foreign exchange and government revenue, the crash in crude oil prices has devastated public finances, further exacerbating the situation. The resort to state-wide lockdowns to control the spread of the virus has led to a major slowdown of economic activities. The fragility of the health system has been exposed and employers are actively pursuing cost-cutting measures, including reducing remuneration and laying off staff.  </w:t>
      </w:r>
    </w:p>
    <w:p w14:paraId="6181CEBA" w14:textId="77777777" w:rsidR="006F3483" w:rsidRPr="006F3483" w:rsidRDefault="006F3483" w:rsidP="006F3483">
      <w:pPr>
        <w:spacing w:line="360" w:lineRule="auto"/>
        <w:jc w:val="both"/>
        <w:rPr>
          <w:rFonts w:ascii="Georgia" w:hAnsi="Georgia"/>
          <w:sz w:val="18"/>
          <w:szCs w:val="18"/>
        </w:rPr>
      </w:pPr>
      <w:r w:rsidRPr="006F3483">
        <w:rPr>
          <w:rFonts w:ascii="Georgia" w:hAnsi="Georgia"/>
          <w:sz w:val="18"/>
          <w:szCs w:val="18"/>
        </w:rPr>
        <w:t xml:space="preserve">While the public isolation </w:t>
      </w:r>
      <w:proofErr w:type="spellStart"/>
      <w:r w:rsidRPr="006F3483">
        <w:rPr>
          <w:rFonts w:ascii="Georgia" w:hAnsi="Georgia"/>
          <w:sz w:val="18"/>
          <w:szCs w:val="18"/>
        </w:rPr>
        <w:t>centres</w:t>
      </w:r>
      <w:proofErr w:type="spellEnd"/>
      <w:r w:rsidRPr="006F3483">
        <w:rPr>
          <w:rFonts w:ascii="Georgia" w:hAnsi="Georgia"/>
          <w:sz w:val="18"/>
          <w:szCs w:val="18"/>
        </w:rPr>
        <w:t xml:space="preserve"> for COVID-19 positive patients are yet to be overwhelmed with a relatively low level of fatalities recorded thus far relative to the population, the same cannot be said on the situation of the economy. In response to these challenges, the President of Nigeria constituted an Economic Sustainability Committee (ESC) to develop a concrete plan of action to address the impending economic crisis. The Committee has put forward several recommendations including fiscal and monetary measures such as tax reliefs for start-ups and, loans for micro, small and medium sized businesses (from the Central Bank of Nigeria). Many private sector </w:t>
      </w:r>
      <w:proofErr w:type="spellStart"/>
      <w:r w:rsidRPr="006F3483">
        <w:rPr>
          <w:rFonts w:ascii="Georgia" w:hAnsi="Georgia"/>
          <w:sz w:val="18"/>
          <w:szCs w:val="18"/>
        </w:rPr>
        <w:t>organisations</w:t>
      </w:r>
      <w:proofErr w:type="spellEnd"/>
      <w:r w:rsidRPr="006F3483">
        <w:rPr>
          <w:rFonts w:ascii="Georgia" w:hAnsi="Georgia"/>
          <w:sz w:val="18"/>
          <w:szCs w:val="18"/>
        </w:rPr>
        <w:t xml:space="preserve"> have also made significant contributions in response to the crises. </w:t>
      </w:r>
    </w:p>
    <w:p w14:paraId="4BE4AA9C" w14:textId="77777777" w:rsidR="006F3483" w:rsidRPr="006F3483" w:rsidRDefault="006F3483" w:rsidP="006F3483">
      <w:pPr>
        <w:spacing w:line="360" w:lineRule="auto"/>
        <w:jc w:val="both"/>
        <w:rPr>
          <w:rFonts w:ascii="Georgia" w:hAnsi="Georgia"/>
          <w:sz w:val="18"/>
          <w:szCs w:val="18"/>
        </w:rPr>
      </w:pPr>
      <w:r w:rsidRPr="006F3483">
        <w:rPr>
          <w:rFonts w:ascii="Georgia" w:hAnsi="Georgia"/>
          <w:sz w:val="18"/>
          <w:szCs w:val="18"/>
        </w:rPr>
        <w:t xml:space="preserve">While times remain tough for start-ups, the crises have created opportunities for evaluation and </w:t>
      </w:r>
      <w:proofErr w:type="spellStart"/>
      <w:r w:rsidRPr="006F3483">
        <w:rPr>
          <w:rFonts w:ascii="Georgia" w:hAnsi="Georgia"/>
          <w:sz w:val="18"/>
          <w:szCs w:val="18"/>
        </w:rPr>
        <w:t>optimisation</w:t>
      </w:r>
      <w:proofErr w:type="spellEnd"/>
      <w:r w:rsidRPr="006F3483">
        <w:rPr>
          <w:rFonts w:ascii="Georgia" w:hAnsi="Georgia"/>
          <w:sz w:val="18"/>
          <w:szCs w:val="18"/>
        </w:rPr>
        <w:t xml:space="preserve"> for the post-COVID-19 reality. Start-ups that are resilient, repositioning technology as a major enabler, and participating in various capacity building programs are increasing their chances not only of survival but also of attaining sustainable growth. Start-ups in some sectors such as the health sector, logistics and other essential services have seen spikes in the demand for their products or services, but have struggled to meet this demand due to the corresponding funding requirements which are not readily accessible. It is not surprising that some start-ups have had to fold up while others are grappling with appreciating the importance of digital literacy, establishing online presence to retain or gain new customers, and </w:t>
      </w:r>
      <w:proofErr w:type="spellStart"/>
      <w:r w:rsidRPr="006F3483">
        <w:rPr>
          <w:rFonts w:ascii="Georgia" w:hAnsi="Georgia"/>
          <w:sz w:val="18"/>
          <w:szCs w:val="18"/>
        </w:rPr>
        <w:t>utilising</w:t>
      </w:r>
      <w:proofErr w:type="spellEnd"/>
      <w:r w:rsidRPr="006F3483">
        <w:rPr>
          <w:rFonts w:ascii="Georgia" w:hAnsi="Georgia"/>
          <w:sz w:val="18"/>
          <w:szCs w:val="18"/>
        </w:rPr>
        <w:t xml:space="preserve"> the various emerging transaction channels. </w:t>
      </w:r>
    </w:p>
    <w:p w14:paraId="10AE6AFB" w14:textId="1BBEAEB3" w:rsidR="006F3483" w:rsidRDefault="006F3483" w:rsidP="006F3483">
      <w:pPr>
        <w:spacing w:line="360" w:lineRule="auto"/>
        <w:jc w:val="both"/>
        <w:rPr>
          <w:rFonts w:ascii="Georgia" w:hAnsi="Georgia"/>
          <w:sz w:val="18"/>
          <w:szCs w:val="18"/>
        </w:rPr>
      </w:pPr>
      <w:r w:rsidRPr="006F3483">
        <w:rPr>
          <w:rFonts w:ascii="Georgia" w:hAnsi="Georgia"/>
          <w:sz w:val="18"/>
          <w:szCs w:val="18"/>
        </w:rPr>
        <w:t>The general expectation in Nigeria is that the COVID-19 pandemic will eventually wither, as the Ebola, Zika, and Severe Acute Respiratory Syndrome (SARS) viruses have in recent years. However, the socio-economic impact on the economy, especially on the start-up ecosystem, will remain for long after especially for those that fail to adapt to the new normal. It is a time for optimistic pragmatism</w:t>
      </w:r>
    </w:p>
    <w:p w14:paraId="6718F3B8" w14:textId="77777777" w:rsidR="006F3483" w:rsidRPr="00B33186" w:rsidRDefault="006F3483" w:rsidP="006F3483">
      <w:pPr>
        <w:spacing w:line="360" w:lineRule="auto"/>
        <w:jc w:val="both"/>
        <w:rPr>
          <w:rFonts w:ascii="Georgia" w:eastAsia="Montserrat" w:hAnsi="Georgia"/>
          <w:b/>
          <w:sz w:val="18"/>
          <w:szCs w:val="18"/>
        </w:rPr>
      </w:pPr>
    </w:p>
    <w:p w14:paraId="50857715" w14:textId="5F49C94B" w:rsidR="00B267EF" w:rsidRPr="00B33186" w:rsidRDefault="00C87EE3" w:rsidP="00B267EF">
      <w:pPr>
        <w:spacing w:line="360" w:lineRule="auto"/>
        <w:jc w:val="both"/>
        <w:rPr>
          <w:rFonts w:ascii="Georgia" w:eastAsia="Montserrat" w:hAnsi="Georgia"/>
          <w:b/>
          <w:sz w:val="18"/>
          <w:szCs w:val="18"/>
        </w:rPr>
      </w:pPr>
      <w:r>
        <w:rPr>
          <w:rFonts w:ascii="Georgia" w:eastAsia="Montserrat" w:hAnsi="Georgia"/>
          <w:b/>
          <w:noProof/>
          <w:sz w:val="18"/>
          <w:szCs w:val="18"/>
        </w:rPr>
        <w:drawing>
          <wp:inline distT="0" distB="0" distL="0" distR="0" wp14:anchorId="2CBC3C61" wp14:editId="61391F05">
            <wp:extent cx="1702188" cy="1333804"/>
            <wp:effectExtent l="0" t="0" r="0" b="0"/>
            <wp:docPr id="1073741825" name="Resim 1073741825" descr="bilgisaya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romania.png"/>
                    <pic:cNvPicPr/>
                  </pic:nvPicPr>
                  <pic:blipFill>
                    <a:blip r:embed="rId30">
                      <a:extLst>
                        <a:ext uri="{28A0092B-C50C-407E-A947-70E740481C1C}">
                          <a14:useLocalDpi xmlns:a14="http://schemas.microsoft.com/office/drawing/2010/main" val="0"/>
                        </a:ext>
                      </a:extLst>
                    </a:blip>
                    <a:stretch>
                      <a:fillRect/>
                    </a:stretch>
                  </pic:blipFill>
                  <pic:spPr>
                    <a:xfrm>
                      <a:off x="0" y="0"/>
                      <a:ext cx="1702188" cy="1333804"/>
                    </a:xfrm>
                    <a:prstGeom prst="rect">
                      <a:avLst/>
                    </a:prstGeom>
                  </pic:spPr>
                </pic:pic>
              </a:graphicData>
            </a:graphic>
          </wp:inline>
        </w:drawing>
      </w:r>
    </w:p>
    <w:p w14:paraId="2B3639DF" w14:textId="77777777" w:rsidR="00B267EF" w:rsidRDefault="00B267EF" w:rsidP="00B267EF">
      <w:pPr>
        <w:spacing w:line="360" w:lineRule="auto"/>
        <w:jc w:val="both"/>
        <w:rPr>
          <w:rFonts w:ascii="Georgia" w:eastAsia="Montserrat" w:hAnsi="Georgia"/>
          <w:b/>
          <w:sz w:val="18"/>
          <w:szCs w:val="18"/>
        </w:rPr>
      </w:pPr>
      <w:r>
        <w:rPr>
          <w:rFonts w:ascii="Georgia" w:eastAsia="Montserrat" w:hAnsi="Georgia"/>
          <w:b/>
          <w:sz w:val="18"/>
          <w:szCs w:val="18"/>
        </w:rPr>
        <w:t>Romania</w:t>
      </w:r>
    </w:p>
    <w:p w14:paraId="5A56E04D" w14:textId="77777777" w:rsidR="00B267EF" w:rsidRPr="00B33186" w:rsidRDefault="00B267EF" w:rsidP="00B267EF">
      <w:pPr>
        <w:spacing w:line="360" w:lineRule="auto"/>
        <w:rPr>
          <w:rFonts w:ascii="Georgia" w:eastAsia="Montserrat" w:hAnsi="Georgia"/>
          <w:b/>
          <w:sz w:val="18"/>
          <w:szCs w:val="18"/>
        </w:rPr>
      </w:pPr>
      <w:r w:rsidRPr="00B33186">
        <w:rPr>
          <w:rFonts w:ascii="Georgia" w:eastAsia="Montserrat" w:hAnsi="Georgia"/>
          <w:b/>
          <w:sz w:val="18"/>
          <w:szCs w:val="18"/>
        </w:rPr>
        <w:t>Bianca Tudor</w:t>
      </w:r>
      <w:r>
        <w:rPr>
          <w:rFonts w:ascii="Georgia" w:eastAsia="Montserrat" w:hAnsi="Georgia"/>
          <w:b/>
          <w:sz w:val="18"/>
          <w:szCs w:val="18"/>
        </w:rPr>
        <w:br/>
      </w:r>
      <w:r w:rsidRPr="00B33186">
        <w:rPr>
          <w:rFonts w:ascii="Georgia" w:eastAsia="Montserrat" w:hAnsi="Georgia"/>
          <w:b/>
          <w:sz w:val="18"/>
          <w:szCs w:val="18"/>
        </w:rPr>
        <w:t>WBAF Senator for Romania</w:t>
      </w:r>
      <w:r>
        <w:rPr>
          <w:rFonts w:ascii="Georgia" w:eastAsia="Montserrat" w:hAnsi="Georgia"/>
          <w:b/>
          <w:sz w:val="18"/>
          <w:szCs w:val="18"/>
        </w:rPr>
        <w:br/>
      </w:r>
      <w:r>
        <w:rPr>
          <w:rFonts w:ascii="Georgia" w:eastAsia="Montserrat" w:hAnsi="Georgia"/>
          <w:b/>
          <w:sz w:val="18"/>
          <w:szCs w:val="18"/>
        </w:rPr>
        <w:br/>
      </w:r>
      <w:r w:rsidRPr="001B57F3">
        <w:rPr>
          <w:rFonts w:ascii="Georgia" w:eastAsia="Montserrat" w:hAnsi="Georgia"/>
          <w:b/>
          <w:sz w:val="18"/>
          <w:szCs w:val="18"/>
        </w:rPr>
        <w:t>Founder &amp; CEO of the EBW Investment Fund</w:t>
      </w:r>
      <w:r>
        <w:rPr>
          <w:rFonts w:ascii="Georgia" w:eastAsia="Montserrat" w:hAnsi="Georgia"/>
          <w:b/>
          <w:sz w:val="18"/>
          <w:szCs w:val="18"/>
        </w:rPr>
        <w:t xml:space="preserve"> I </w:t>
      </w:r>
      <w:hyperlink r:id="rId31" w:history="1">
        <w:r w:rsidRPr="008C3FE9">
          <w:rPr>
            <w:rStyle w:val="Kpr"/>
            <w:rFonts w:ascii="Georgia" w:eastAsia="Montserrat" w:hAnsi="Georgia"/>
            <w:b/>
            <w:sz w:val="18"/>
            <w:szCs w:val="18"/>
          </w:rPr>
          <w:t>bianca.tudor@ebw.business</w:t>
        </w:r>
      </w:hyperlink>
      <w:r w:rsidRPr="00B33186">
        <w:rPr>
          <w:rFonts w:ascii="Georgia" w:eastAsia="Montserrat" w:hAnsi="Georgia"/>
          <w:b/>
          <w:sz w:val="18"/>
          <w:szCs w:val="18"/>
        </w:rPr>
        <w:t xml:space="preserve"> </w:t>
      </w:r>
      <w:r>
        <w:rPr>
          <w:rFonts w:ascii="Georgia" w:eastAsia="Montserrat" w:hAnsi="Georgia"/>
          <w:b/>
          <w:sz w:val="18"/>
          <w:szCs w:val="18"/>
        </w:rPr>
        <w:t xml:space="preserve">I </w:t>
      </w:r>
      <w:r w:rsidRPr="00B33186">
        <w:rPr>
          <w:rFonts w:ascii="Georgia" w:eastAsia="Montserrat" w:hAnsi="Georgia"/>
          <w:b/>
          <w:sz w:val="18"/>
          <w:szCs w:val="18"/>
        </w:rPr>
        <w:t>+40 733 943 787</w:t>
      </w:r>
    </w:p>
    <w:p w14:paraId="51E7BDF7" w14:textId="77777777" w:rsidR="00B267EF" w:rsidRPr="00B33186" w:rsidRDefault="00B267EF" w:rsidP="00B267EF">
      <w:pPr>
        <w:pBdr>
          <w:bottom w:val="single" w:sz="4" w:space="1" w:color="auto"/>
        </w:pBdr>
        <w:spacing w:line="360" w:lineRule="auto"/>
        <w:jc w:val="both"/>
        <w:rPr>
          <w:rFonts w:ascii="Georgia" w:eastAsia="Montserrat" w:hAnsi="Georgia"/>
          <w:b/>
          <w:sz w:val="18"/>
          <w:szCs w:val="18"/>
        </w:rPr>
      </w:pPr>
    </w:p>
    <w:p w14:paraId="426F9E52" w14:textId="77777777" w:rsidR="00B267EF" w:rsidRPr="00B33186" w:rsidRDefault="00B267EF" w:rsidP="00B267EF">
      <w:pPr>
        <w:spacing w:line="360" w:lineRule="auto"/>
        <w:jc w:val="both"/>
        <w:rPr>
          <w:rFonts w:ascii="Georgia" w:eastAsia="Montserrat" w:hAnsi="Georgia"/>
          <w:b/>
          <w:sz w:val="18"/>
          <w:szCs w:val="18"/>
        </w:rPr>
      </w:pPr>
    </w:p>
    <w:p w14:paraId="4F1997B7" w14:textId="77777777" w:rsidR="00B267EF" w:rsidRPr="00AF694D" w:rsidRDefault="00B267EF" w:rsidP="00B267EF">
      <w:pPr>
        <w:spacing w:line="360" w:lineRule="auto"/>
        <w:rPr>
          <w:rFonts w:ascii="Georgia" w:eastAsia="Montserrat" w:hAnsi="Georgia"/>
          <w:b/>
          <w:sz w:val="18"/>
          <w:szCs w:val="18"/>
        </w:rPr>
      </w:pPr>
      <w:r w:rsidRPr="00B33186">
        <w:rPr>
          <w:rFonts w:ascii="Georgia" w:eastAsia="Montserrat" w:hAnsi="Georgia"/>
          <w:b/>
          <w:sz w:val="18"/>
          <w:szCs w:val="18"/>
        </w:rPr>
        <w:t>About the Romanian entrepreneurial ecosystem</w:t>
      </w:r>
      <w:r>
        <w:rPr>
          <w:rFonts w:ascii="Georgia" w:eastAsia="Montserrat" w:hAnsi="Georgia"/>
          <w:b/>
          <w:sz w:val="18"/>
          <w:szCs w:val="18"/>
        </w:rPr>
        <w:t xml:space="preserve">: </w:t>
      </w:r>
      <w:r w:rsidRPr="00B33186">
        <w:rPr>
          <w:rFonts w:ascii="Georgia" w:hAnsi="Georgia"/>
          <w:b/>
          <w:sz w:val="18"/>
          <w:szCs w:val="18"/>
        </w:rPr>
        <w:t>The Romanian economy has experienced stable growth during the past three years</w:t>
      </w:r>
      <w:r w:rsidRPr="00B33186">
        <w:rPr>
          <w:rFonts w:ascii="Georgia" w:hAnsi="Georgia"/>
          <w:sz w:val="18"/>
          <w:szCs w:val="18"/>
        </w:rPr>
        <w:t xml:space="preserve">. </w:t>
      </w:r>
    </w:p>
    <w:p w14:paraId="23DE1ED9"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GDP growth has topped 3% since 2014 (Eurostat), and it is projected that annual GDP growth will remain between 3-4% for 2016 and 2017. Growth has principally been driven by strong exports in the agricultural sector and there have been positive trends in industrial production in 2013 and 2014 as well (European Commission, 2016). Romania’s international investment position has also steadily improved; however, imports are expected to increase due to the growth of internal demand. Real GDP per capita in Romania has grown since the country became an EU member state, reaching €7,200 per capita in 2015, from a level of €6,000 per capita in 2007 (Eurostat). Regarding purchasing power parity, GDP per capita (PPS) reached 57% of the EU28 average in 2015, though remained second lowest in the EU after Bulgaria (Eurostat). The current account deficit decreased in recent years in Romania, reaching 1% of GDP in 2015 (a move back to imbalance from the more balanced picture of a current account deficit of 0.2% in 2014). Exports and imports of goods and services have increased, and combined amounted to 41% of GDP in 2014 (World Bank WITS Database). The balance of goods deficit has decreased, while the services sector has seen a rising surplus in the past years, driving the improved trade balance.</w:t>
      </w:r>
    </w:p>
    <w:p w14:paraId="1B523CBB" w14:textId="77777777" w:rsidR="00B267EF" w:rsidRPr="00B33186" w:rsidRDefault="00B267EF" w:rsidP="00B267EF">
      <w:pPr>
        <w:spacing w:line="360" w:lineRule="auto"/>
        <w:rPr>
          <w:rFonts w:ascii="Georgia" w:hAnsi="Georgia"/>
          <w:sz w:val="18"/>
          <w:szCs w:val="18"/>
        </w:rPr>
      </w:pPr>
      <w:r w:rsidRPr="00B33186">
        <w:rPr>
          <w:rFonts w:ascii="Georgia" w:hAnsi="Georgia"/>
          <w:b/>
          <w:sz w:val="18"/>
          <w:szCs w:val="18"/>
        </w:rPr>
        <w:t xml:space="preserve">The </w:t>
      </w:r>
      <w:proofErr w:type="spellStart"/>
      <w:r w:rsidRPr="00B33186">
        <w:rPr>
          <w:rFonts w:ascii="Georgia" w:hAnsi="Georgia"/>
          <w:b/>
          <w:sz w:val="18"/>
          <w:szCs w:val="18"/>
        </w:rPr>
        <w:t>labour</w:t>
      </w:r>
      <w:proofErr w:type="spellEnd"/>
      <w:r w:rsidRPr="00B33186">
        <w:rPr>
          <w:rFonts w:ascii="Georgia" w:hAnsi="Georgia"/>
          <w:b/>
          <w:sz w:val="18"/>
          <w:szCs w:val="18"/>
        </w:rPr>
        <w:t xml:space="preserve"> market</w:t>
      </w:r>
      <w:r w:rsidRPr="00B33186">
        <w:rPr>
          <w:rFonts w:ascii="Georgia" w:hAnsi="Georgia"/>
          <w:sz w:val="18"/>
          <w:szCs w:val="18"/>
        </w:rPr>
        <w:t xml:space="preserve"> is reported to be stable and forecast to improve gradually</w:t>
      </w:r>
      <w:r w:rsidRPr="00B33186">
        <w:rPr>
          <w:rFonts w:ascii="Georgia" w:hAnsi="Georgia"/>
          <w:b/>
          <w:sz w:val="18"/>
          <w:szCs w:val="18"/>
        </w:rPr>
        <w:t>. Unemployment remained broadly steady at 6.8% in 2015</w:t>
      </w:r>
      <w:r w:rsidRPr="00B33186">
        <w:rPr>
          <w:rFonts w:ascii="Georgia" w:hAnsi="Georgia"/>
          <w:sz w:val="18"/>
          <w:szCs w:val="18"/>
        </w:rPr>
        <w:t xml:space="preserve">, but is expected to decrease to 6.5% in 2017. In 2008, the year before the economic crisis hit also Romania, unemployment was at a low of around 5.5% (see European Commission, 2015). </w:t>
      </w:r>
      <w:r w:rsidRPr="00B33186">
        <w:rPr>
          <w:rFonts w:ascii="Georgia" w:hAnsi="Georgia"/>
          <w:b/>
          <w:sz w:val="18"/>
          <w:szCs w:val="18"/>
        </w:rPr>
        <w:t>While employment has been growing, real challenges are posed by emigration</w:t>
      </w:r>
      <w:r w:rsidRPr="00B33186">
        <w:rPr>
          <w:rFonts w:ascii="Georgia" w:hAnsi="Georgia"/>
          <w:sz w:val="18"/>
          <w:szCs w:val="18"/>
        </w:rPr>
        <w:t xml:space="preserve"> including outgoing highly-skilled workers, an ageing population and low birth rates. </w:t>
      </w:r>
      <w:r w:rsidRPr="00B33186">
        <w:rPr>
          <w:rFonts w:ascii="Georgia" w:hAnsi="Georgia"/>
          <w:b/>
          <w:sz w:val="18"/>
          <w:szCs w:val="18"/>
        </w:rPr>
        <w:t>Currently, Romania’s competitiveness</w:t>
      </w:r>
      <w:r w:rsidRPr="00B33186">
        <w:rPr>
          <w:rFonts w:ascii="Georgia" w:hAnsi="Georgia"/>
          <w:sz w:val="18"/>
          <w:szCs w:val="18"/>
        </w:rPr>
        <w:t xml:space="preserve"> is based on low costs (including for the </w:t>
      </w:r>
      <w:proofErr w:type="spellStart"/>
      <w:r w:rsidRPr="00B33186">
        <w:rPr>
          <w:rFonts w:ascii="Georgia" w:hAnsi="Georgia"/>
          <w:sz w:val="18"/>
          <w:szCs w:val="18"/>
        </w:rPr>
        <w:t>labour</w:t>
      </w:r>
      <w:proofErr w:type="spellEnd"/>
      <w:r w:rsidRPr="00B33186">
        <w:rPr>
          <w:rFonts w:ascii="Georgia" w:hAnsi="Georgia"/>
          <w:sz w:val="18"/>
          <w:szCs w:val="18"/>
        </w:rPr>
        <w:t xml:space="preserve"> force) and trade performance. However, in terms of non-cost competitiveness, further issues that hamper Romania’s competitiveness include limited efficiency of the public administration and business environment, as well as the severe </w:t>
      </w:r>
      <w:proofErr w:type="spellStart"/>
      <w:r w:rsidRPr="00B33186">
        <w:rPr>
          <w:rFonts w:ascii="Georgia" w:hAnsi="Georgia"/>
          <w:sz w:val="18"/>
          <w:szCs w:val="18"/>
        </w:rPr>
        <w:t>under-utilisation</w:t>
      </w:r>
      <w:proofErr w:type="spellEnd"/>
      <w:r w:rsidRPr="00B33186">
        <w:rPr>
          <w:rFonts w:ascii="Georgia" w:hAnsi="Georgia"/>
          <w:sz w:val="18"/>
          <w:szCs w:val="18"/>
        </w:rPr>
        <w:t xml:space="preserve"> of human capital and pockets of poverty in rural areas.</w:t>
      </w:r>
    </w:p>
    <w:p w14:paraId="3CF099DE" w14:textId="77777777" w:rsidR="00B267EF" w:rsidRPr="00B33186" w:rsidRDefault="00B267EF" w:rsidP="00B267EF">
      <w:pPr>
        <w:spacing w:line="360" w:lineRule="auto"/>
        <w:rPr>
          <w:rFonts w:ascii="Georgia" w:hAnsi="Georgia"/>
          <w:sz w:val="18"/>
          <w:szCs w:val="18"/>
        </w:rPr>
      </w:pPr>
      <w:r w:rsidRPr="00B33186">
        <w:rPr>
          <w:rFonts w:ascii="Georgia" w:hAnsi="Georgia"/>
          <w:b/>
          <w:sz w:val="18"/>
          <w:szCs w:val="18"/>
        </w:rPr>
        <w:lastRenderedPageBreak/>
        <w:t>In my knowledge the COVID 19 crisis</w:t>
      </w:r>
      <w:r w:rsidRPr="00B33186">
        <w:rPr>
          <w:rFonts w:ascii="Georgia" w:hAnsi="Georgia"/>
          <w:sz w:val="18"/>
          <w:szCs w:val="18"/>
        </w:rPr>
        <w:t xml:space="preserve"> showed how </w:t>
      </w:r>
      <w:proofErr w:type="spellStart"/>
      <w:r w:rsidRPr="00B33186">
        <w:rPr>
          <w:rFonts w:ascii="Georgia" w:hAnsi="Georgia"/>
          <w:sz w:val="18"/>
          <w:szCs w:val="18"/>
        </w:rPr>
        <w:t>unsunbstantial</w:t>
      </w:r>
      <w:proofErr w:type="spellEnd"/>
      <w:r w:rsidRPr="00B33186">
        <w:rPr>
          <w:rFonts w:ascii="Georgia" w:hAnsi="Georgia"/>
          <w:sz w:val="18"/>
          <w:szCs w:val="18"/>
        </w:rPr>
        <w:t xml:space="preserve"> our entrepreneurial ecosystem is, most of the entrepreneurs having no crisis management plan, crisis budget or digitalization, something witnessed as well on a global level.</w:t>
      </w:r>
    </w:p>
    <w:p w14:paraId="754B9B82"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 xml:space="preserve">There were a series of measures taken by the Romanian government to help our SME’s, such as: </w:t>
      </w:r>
    </w:p>
    <w:p w14:paraId="7099BD77" w14:textId="77777777" w:rsidR="00B267EF" w:rsidRPr="00B33186" w:rsidRDefault="00B267EF" w:rsidP="00B267EF">
      <w:pPr>
        <w:pStyle w:val="ListeParagraf"/>
        <w:numPr>
          <w:ilvl w:val="0"/>
          <w:numId w:val="3"/>
        </w:numPr>
        <w:spacing w:after="0" w:line="360" w:lineRule="auto"/>
        <w:rPr>
          <w:rFonts w:ascii="Georgia" w:eastAsia="Montserrat" w:hAnsi="Georgia"/>
          <w:sz w:val="18"/>
          <w:szCs w:val="18"/>
        </w:rPr>
      </w:pPr>
      <w:r w:rsidRPr="00B33186">
        <w:rPr>
          <w:rFonts w:ascii="Georgia" w:hAnsi="Georgia"/>
          <w:sz w:val="18"/>
          <w:szCs w:val="18"/>
        </w:rPr>
        <w:t>postponement from the Bank loans by December 2020, both for persons and companies</w:t>
      </w:r>
    </w:p>
    <w:p w14:paraId="55066628" w14:textId="77777777" w:rsidR="00B267EF" w:rsidRPr="00B33186" w:rsidRDefault="00B267EF" w:rsidP="00B267EF">
      <w:pPr>
        <w:pStyle w:val="ListeParagraf"/>
        <w:numPr>
          <w:ilvl w:val="0"/>
          <w:numId w:val="3"/>
        </w:numPr>
        <w:spacing w:after="0" w:line="360" w:lineRule="auto"/>
        <w:rPr>
          <w:rFonts w:ascii="Georgia" w:hAnsi="Georgia"/>
          <w:b/>
          <w:sz w:val="18"/>
          <w:szCs w:val="18"/>
        </w:rPr>
      </w:pPr>
      <w:r w:rsidRPr="00B33186">
        <w:rPr>
          <w:rFonts w:ascii="Georgia" w:hAnsi="Georgia"/>
          <w:sz w:val="18"/>
          <w:szCs w:val="18"/>
        </w:rPr>
        <w:t xml:space="preserve">a </w:t>
      </w:r>
      <w:r w:rsidRPr="00B33186">
        <w:rPr>
          <w:rFonts w:ascii="Georgia" w:hAnsi="Georgia"/>
          <w:b/>
          <w:sz w:val="18"/>
          <w:szCs w:val="18"/>
        </w:rPr>
        <w:t>funding program</w:t>
      </w:r>
      <w:r w:rsidRPr="00B33186">
        <w:rPr>
          <w:rFonts w:ascii="Georgia" w:hAnsi="Georgia"/>
          <w:sz w:val="18"/>
          <w:szCs w:val="18"/>
        </w:rPr>
        <w:t xml:space="preserve"> to support SME’s, called SME Invest </w:t>
      </w:r>
      <w:r w:rsidRPr="00B33186">
        <w:rPr>
          <w:rFonts w:ascii="Georgia" w:hAnsi="Georgia"/>
          <w:b/>
          <w:sz w:val="18"/>
          <w:szCs w:val="18"/>
        </w:rPr>
        <w:t>- The SME INVEST ROMANIA</w:t>
      </w:r>
      <w:r w:rsidRPr="00B33186">
        <w:rPr>
          <w:rFonts w:ascii="Georgia" w:hAnsi="Georgia"/>
          <w:sz w:val="18"/>
          <w:szCs w:val="18"/>
        </w:rPr>
        <w:t xml:space="preserve"> </w:t>
      </w:r>
      <w:proofErr w:type="spellStart"/>
      <w:r w:rsidRPr="00B33186">
        <w:rPr>
          <w:rFonts w:ascii="Georgia" w:hAnsi="Georgia"/>
          <w:sz w:val="18"/>
          <w:szCs w:val="18"/>
        </w:rPr>
        <w:t>programme</w:t>
      </w:r>
      <w:proofErr w:type="spellEnd"/>
      <w:r w:rsidRPr="00B33186">
        <w:rPr>
          <w:rFonts w:ascii="Georgia" w:hAnsi="Georgia"/>
          <w:sz w:val="18"/>
          <w:szCs w:val="18"/>
        </w:rPr>
        <w:t xml:space="preserve"> allows SMEs significantly affected by the COVID-19 crisis to secure their liquidity for the conduct of current activity or for investments, by accessing one or more loans for investment and/or one or more loans/credit lines for working capital, guaranteed by FNGCIMM on behalf of and the account of the Romanian State, through the Ministry of Public </w:t>
      </w:r>
      <w:proofErr w:type="spellStart"/>
      <w:r w:rsidRPr="00B33186">
        <w:rPr>
          <w:rFonts w:ascii="Georgia" w:hAnsi="Georgia"/>
          <w:sz w:val="18"/>
          <w:szCs w:val="18"/>
        </w:rPr>
        <w:t>Finance.The</w:t>
      </w:r>
      <w:proofErr w:type="spellEnd"/>
      <w:r w:rsidRPr="00B33186">
        <w:rPr>
          <w:rFonts w:ascii="Georgia" w:hAnsi="Georgia"/>
          <w:sz w:val="18"/>
          <w:szCs w:val="18"/>
        </w:rPr>
        <w:t xml:space="preserve"> maximum guarantee ceiling allocated is 15 billion </w:t>
      </w:r>
      <w:proofErr w:type="spellStart"/>
      <w:r w:rsidRPr="00B33186">
        <w:rPr>
          <w:rFonts w:ascii="Georgia" w:hAnsi="Georgia"/>
          <w:sz w:val="18"/>
          <w:szCs w:val="18"/>
        </w:rPr>
        <w:t>lei.</w:t>
      </w:r>
      <w:r w:rsidRPr="00B33186">
        <w:rPr>
          <w:rFonts w:ascii="Georgia" w:hAnsi="Georgia"/>
          <w:b/>
          <w:sz w:val="18"/>
          <w:szCs w:val="18"/>
        </w:rPr>
        <w:t>The</w:t>
      </w:r>
      <w:proofErr w:type="spellEnd"/>
      <w:r w:rsidRPr="00B33186">
        <w:rPr>
          <w:rFonts w:ascii="Georgia" w:hAnsi="Georgia"/>
          <w:b/>
          <w:sz w:val="18"/>
          <w:szCs w:val="18"/>
        </w:rPr>
        <w:t xml:space="preserve"> state can guarantee up to 90% of the amount of loans you access to one of the partner banks.</w:t>
      </w:r>
    </w:p>
    <w:p w14:paraId="7189E3F8" w14:textId="6C2B8997" w:rsidR="00B267EF" w:rsidRPr="00B33186" w:rsidRDefault="00B267EF" w:rsidP="00B267EF">
      <w:pPr>
        <w:spacing w:line="360" w:lineRule="auto"/>
        <w:rPr>
          <w:rFonts w:ascii="Georgia" w:eastAsia="Montserrat" w:hAnsi="Georgia"/>
          <w:sz w:val="18"/>
          <w:szCs w:val="18"/>
        </w:rPr>
      </w:pPr>
      <w:r>
        <w:rPr>
          <w:rFonts w:ascii="Georgia" w:eastAsia="Montserrat" w:hAnsi="Georgia"/>
          <w:sz w:val="18"/>
          <w:szCs w:val="18"/>
        </w:rPr>
        <w:br/>
      </w:r>
      <w:r w:rsidRPr="00B33186">
        <w:rPr>
          <w:rFonts w:ascii="Georgia" w:eastAsia="Montserrat" w:hAnsi="Georgia"/>
          <w:b/>
          <w:sz w:val="18"/>
          <w:szCs w:val="18"/>
        </w:rPr>
        <w:t>As an entrepreneur myself</w:t>
      </w:r>
      <w:r w:rsidRPr="00B33186">
        <w:rPr>
          <w:rFonts w:ascii="Georgia" w:eastAsia="Montserrat" w:hAnsi="Georgia"/>
          <w:sz w:val="18"/>
          <w:szCs w:val="18"/>
        </w:rPr>
        <w:t xml:space="preserve"> and as the </w:t>
      </w:r>
      <w:r w:rsidRPr="00B33186">
        <w:rPr>
          <w:rFonts w:ascii="Georgia" w:eastAsia="Montserrat" w:hAnsi="Georgia"/>
          <w:b/>
          <w:sz w:val="18"/>
          <w:szCs w:val="18"/>
        </w:rPr>
        <w:t>Founder of Elite Business Women</w:t>
      </w:r>
      <w:r w:rsidRPr="00B33186">
        <w:rPr>
          <w:rFonts w:ascii="Georgia" w:eastAsia="Montserrat" w:hAnsi="Georgia"/>
          <w:sz w:val="18"/>
          <w:szCs w:val="18"/>
        </w:rPr>
        <w:t>, a network of more than 12.000 companies, in 6 countries across Europe, our voice at EBW was heard, we sent 13 rescue measures for SME’s to be included in the Rescue Plan of the Romanian Government and worked close with the National Council of SME’s and our network by constantly having Surveys Studies, educational webinars and as well online networking webinars to remain connected.</w:t>
      </w:r>
    </w:p>
    <w:p w14:paraId="51FBA052" w14:textId="77777777" w:rsidR="00B267EF" w:rsidRPr="00B33186" w:rsidRDefault="00B267EF" w:rsidP="00B267EF">
      <w:pPr>
        <w:spacing w:line="360" w:lineRule="auto"/>
        <w:rPr>
          <w:rFonts w:ascii="Georgia" w:eastAsia="Montserrat" w:hAnsi="Georgia"/>
          <w:sz w:val="18"/>
          <w:szCs w:val="18"/>
        </w:rPr>
      </w:pPr>
      <w:r w:rsidRPr="00B33186">
        <w:rPr>
          <w:rFonts w:ascii="Georgia" w:eastAsia="Montserrat" w:hAnsi="Georgia"/>
          <w:sz w:val="18"/>
          <w:szCs w:val="18"/>
        </w:rPr>
        <w:t xml:space="preserve">As a personal statement this is another stage of entrepreneurship. I OWN UP TO BEING AN  ENTREPRENEUR in all its stages and challenges? If YES we will find solutions, we will adapt, we will change, REINVENT and we will emerge from the crisis! Collaboration is key both in the local economies, as well in the global economies! </w:t>
      </w:r>
    </w:p>
    <w:p w14:paraId="3D42541D" w14:textId="77777777" w:rsidR="00B267EF" w:rsidRPr="00B33186" w:rsidRDefault="00B267EF" w:rsidP="00B267EF">
      <w:pPr>
        <w:spacing w:line="360" w:lineRule="auto"/>
        <w:rPr>
          <w:rFonts w:ascii="Georgia" w:eastAsia="Montserrat" w:hAnsi="Georgia"/>
          <w:sz w:val="18"/>
          <w:szCs w:val="18"/>
        </w:rPr>
      </w:pPr>
      <w:r w:rsidRPr="00B33186">
        <w:rPr>
          <w:rFonts w:ascii="Georgia" w:eastAsia="Montserrat" w:hAnsi="Georgia"/>
          <w:sz w:val="18"/>
          <w:szCs w:val="18"/>
        </w:rPr>
        <w:t>Resources:</w:t>
      </w:r>
    </w:p>
    <w:p w14:paraId="7FAEFB26" w14:textId="34A1ACB6" w:rsidR="00B267EF" w:rsidRPr="00B33186" w:rsidRDefault="003A5013" w:rsidP="00B267EF">
      <w:pPr>
        <w:spacing w:line="360" w:lineRule="auto"/>
        <w:rPr>
          <w:rFonts w:ascii="Georgia" w:hAnsi="Georgia"/>
          <w:sz w:val="18"/>
          <w:szCs w:val="18"/>
        </w:rPr>
      </w:pPr>
      <w:hyperlink r:id="rId32" w:history="1">
        <w:r w:rsidR="00B267EF" w:rsidRPr="00B33186">
          <w:rPr>
            <w:rStyle w:val="Kpr"/>
            <w:rFonts w:ascii="Georgia" w:hAnsi="Georgia"/>
            <w:sz w:val="18"/>
            <w:szCs w:val="18"/>
          </w:rPr>
          <w:t>https://rio.jrc.ec.europa.eu/</w:t>
        </w:r>
      </w:hyperlink>
      <w:r w:rsidR="00B267EF">
        <w:rPr>
          <w:rFonts w:ascii="Georgia" w:hAnsi="Georgia"/>
          <w:sz w:val="18"/>
          <w:szCs w:val="18"/>
        </w:rPr>
        <w:br/>
      </w:r>
      <w:hyperlink r:id="rId33" w:history="1">
        <w:r w:rsidR="00B267EF" w:rsidRPr="008C3FE9">
          <w:rPr>
            <w:rStyle w:val="Kpr"/>
            <w:rFonts w:ascii="Georgia" w:hAnsi="Georgia"/>
            <w:sz w:val="18"/>
            <w:szCs w:val="18"/>
          </w:rPr>
          <w:t>https://www.imminvest.ro/</w:t>
        </w:r>
      </w:hyperlink>
      <w:r w:rsidR="00B267EF">
        <w:rPr>
          <w:rFonts w:ascii="Georgia" w:hAnsi="Georgia"/>
          <w:sz w:val="18"/>
          <w:szCs w:val="18"/>
        </w:rPr>
        <w:br/>
      </w:r>
      <w:hyperlink r:id="rId34" w:history="1">
        <w:r w:rsidR="00B267EF" w:rsidRPr="008C3FE9">
          <w:rPr>
            <w:rStyle w:val="Kpr"/>
            <w:rFonts w:ascii="Georgia" w:hAnsi="Georgia"/>
            <w:sz w:val="18"/>
            <w:szCs w:val="18"/>
          </w:rPr>
          <w:t>https://uzp.org.ro/29921/13-masuri-salvatoare-pentru-imm-uri-propuse-de-ebw/</w:t>
        </w:r>
      </w:hyperlink>
    </w:p>
    <w:p w14:paraId="4758BC5B" w14:textId="5A20CCD8" w:rsidR="00B267EF" w:rsidRDefault="00B267EF" w:rsidP="00642600">
      <w:pPr>
        <w:spacing w:line="360" w:lineRule="auto"/>
        <w:rPr>
          <w:rFonts w:ascii="Georgia" w:hAnsi="Georgia"/>
          <w:sz w:val="18"/>
          <w:szCs w:val="18"/>
        </w:rPr>
      </w:pPr>
    </w:p>
    <w:p w14:paraId="7CAB4237" w14:textId="2B8D8DD2" w:rsidR="00B267EF" w:rsidRDefault="00B267EF" w:rsidP="00642600">
      <w:pPr>
        <w:spacing w:line="360" w:lineRule="auto"/>
        <w:rPr>
          <w:rFonts w:ascii="Georgia" w:hAnsi="Georgia"/>
          <w:sz w:val="18"/>
          <w:szCs w:val="18"/>
        </w:rPr>
      </w:pPr>
    </w:p>
    <w:p w14:paraId="29D40D60" w14:textId="4711F08B" w:rsidR="00B267EF" w:rsidRDefault="00B267EF" w:rsidP="00642600">
      <w:pPr>
        <w:spacing w:line="360" w:lineRule="auto"/>
        <w:rPr>
          <w:rFonts w:ascii="Georgia" w:hAnsi="Georgia"/>
          <w:sz w:val="18"/>
          <w:szCs w:val="18"/>
        </w:rPr>
      </w:pPr>
    </w:p>
    <w:p w14:paraId="1645E814" w14:textId="12E50A1B" w:rsidR="00B267EF" w:rsidRDefault="00B267EF" w:rsidP="00642600">
      <w:pPr>
        <w:spacing w:line="360" w:lineRule="auto"/>
        <w:rPr>
          <w:rFonts w:ascii="Georgia" w:hAnsi="Georgia"/>
          <w:sz w:val="18"/>
          <w:szCs w:val="18"/>
        </w:rPr>
      </w:pPr>
    </w:p>
    <w:p w14:paraId="77C1622E" w14:textId="1B90A5E9" w:rsidR="00B267EF" w:rsidRDefault="00B267EF" w:rsidP="00642600">
      <w:pPr>
        <w:spacing w:line="360" w:lineRule="auto"/>
        <w:rPr>
          <w:rFonts w:ascii="Georgia" w:hAnsi="Georgia"/>
          <w:sz w:val="18"/>
          <w:szCs w:val="18"/>
        </w:rPr>
      </w:pPr>
    </w:p>
    <w:p w14:paraId="4F40CB07" w14:textId="03B9AC34" w:rsidR="00B267EF" w:rsidRDefault="00B267EF" w:rsidP="00642600">
      <w:pPr>
        <w:spacing w:line="360" w:lineRule="auto"/>
        <w:rPr>
          <w:rFonts w:ascii="Georgia" w:hAnsi="Georgia"/>
          <w:sz w:val="18"/>
          <w:szCs w:val="18"/>
        </w:rPr>
      </w:pPr>
    </w:p>
    <w:p w14:paraId="05100682" w14:textId="52D664DE" w:rsidR="00B267EF" w:rsidRDefault="00B267EF" w:rsidP="00642600">
      <w:pPr>
        <w:spacing w:line="360" w:lineRule="auto"/>
        <w:rPr>
          <w:rFonts w:ascii="Georgia" w:hAnsi="Georgia"/>
          <w:sz w:val="18"/>
          <w:szCs w:val="18"/>
        </w:rPr>
      </w:pPr>
    </w:p>
    <w:p w14:paraId="05E888F8" w14:textId="44DB5049" w:rsidR="00B267EF" w:rsidRDefault="00B267EF" w:rsidP="00642600">
      <w:pPr>
        <w:spacing w:line="360" w:lineRule="auto"/>
        <w:rPr>
          <w:rFonts w:ascii="Georgia" w:hAnsi="Georgia"/>
          <w:sz w:val="18"/>
          <w:szCs w:val="18"/>
        </w:rPr>
      </w:pPr>
    </w:p>
    <w:p w14:paraId="2CA3D138" w14:textId="239E1CE0" w:rsidR="00B267EF" w:rsidRDefault="00B267EF" w:rsidP="00642600">
      <w:pPr>
        <w:spacing w:line="360" w:lineRule="auto"/>
        <w:rPr>
          <w:rFonts w:ascii="Georgia" w:hAnsi="Georgia"/>
          <w:sz w:val="18"/>
          <w:szCs w:val="18"/>
        </w:rPr>
      </w:pPr>
    </w:p>
    <w:p w14:paraId="03C67474" w14:textId="6F6E26A8" w:rsidR="00B267EF" w:rsidRDefault="00B267EF" w:rsidP="00642600">
      <w:pPr>
        <w:spacing w:line="360" w:lineRule="auto"/>
        <w:rPr>
          <w:rFonts w:ascii="Georgia" w:hAnsi="Georgia"/>
          <w:sz w:val="18"/>
          <w:szCs w:val="18"/>
        </w:rPr>
      </w:pPr>
    </w:p>
    <w:p w14:paraId="199AE19E" w14:textId="77777777" w:rsidR="006F3483" w:rsidRDefault="006F3483" w:rsidP="00642600">
      <w:pPr>
        <w:spacing w:line="360" w:lineRule="auto"/>
        <w:rPr>
          <w:rFonts w:ascii="Georgia" w:hAnsi="Georgia"/>
          <w:sz w:val="18"/>
          <w:szCs w:val="18"/>
        </w:rPr>
      </w:pPr>
    </w:p>
    <w:p w14:paraId="59E8492B" w14:textId="77777777" w:rsidR="00B267EF" w:rsidRPr="00B33186" w:rsidRDefault="00B267EF" w:rsidP="00B267EF">
      <w:pPr>
        <w:pStyle w:val="BodyA"/>
        <w:suppressAutoHyphens/>
        <w:spacing w:line="360" w:lineRule="auto"/>
        <w:jc w:val="center"/>
        <w:rPr>
          <w:rFonts w:ascii="Georgia" w:hAnsi="Georgia"/>
          <w:sz w:val="18"/>
          <w:szCs w:val="18"/>
          <w:lang w:val="en-GB"/>
        </w:rPr>
      </w:pPr>
    </w:p>
    <w:p w14:paraId="3F4BDE19" w14:textId="77777777" w:rsidR="00B267EF" w:rsidRPr="00B33186" w:rsidRDefault="00B267EF" w:rsidP="00B267EF">
      <w:pPr>
        <w:pStyle w:val="BodyA"/>
        <w:suppressAutoHyphens/>
        <w:spacing w:line="360" w:lineRule="auto"/>
        <w:rPr>
          <w:rFonts w:ascii="Georgia" w:hAnsi="Georgia"/>
          <w:sz w:val="18"/>
          <w:szCs w:val="18"/>
          <w:lang w:val="en-GB"/>
        </w:rPr>
      </w:pPr>
    </w:p>
    <w:p w14:paraId="63C50B16" w14:textId="026D6712" w:rsidR="006F3483" w:rsidRDefault="00C87EE3" w:rsidP="006F3483">
      <w:pPr>
        <w:spacing w:line="360" w:lineRule="auto"/>
        <w:rPr>
          <w:rFonts w:ascii="Georgia" w:hAnsi="Georgia"/>
          <w:b/>
          <w:bCs/>
          <w:sz w:val="18"/>
          <w:szCs w:val="18"/>
        </w:rPr>
      </w:pPr>
      <w:r>
        <w:rPr>
          <w:rFonts w:ascii="Georgia" w:hAnsi="Georgia"/>
          <w:b/>
          <w:bCs/>
          <w:noProof/>
          <w:sz w:val="18"/>
          <w:szCs w:val="18"/>
        </w:rPr>
        <w:drawing>
          <wp:inline distT="0" distB="0" distL="0" distR="0" wp14:anchorId="3A17E120" wp14:editId="52C54492">
            <wp:extent cx="1689485" cy="1333804"/>
            <wp:effectExtent l="0" t="0" r="6350" b="0"/>
            <wp:docPr id="1073741827" name="Resim 1073741827" descr="iç mekan, bin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serbia.png"/>
                    <pic:cNvPicPr/>
                  </pic:nvPicPr>
                  <pic:blipFill>
                    <a:blip r:embed="rId35">
                      <a:extLst>
                        <a:ext uri="{28A0092B-C50C-407E-A947-70E740481C1C}">
                          <a14:useLocalDpi xmlns:a14="http://schemas.microsoft.com/office/drawing/2010/main" val="0"/>
                        </a:ext>
                      </a:extLst>
                    </a:blip>
                    <a:stretch>
                      <a:fillRect/>
                    </a:stretch>
                  </pic:blipFill>
                  <pic:spPr>
                    <a:xfrm>
                      <a:off x="0" y="0"/>
                      <a:ext cx="1689485" cy="1333804"/>
                    </a:xfrm>
                    <a:prstGeom prst="rect">
                      <a:avLst/>
                    </a:prstGeom>
                  </pic:spPr>
                </pic:pic>
              </a:graphicData>
            </a:graphic>
          </wp:inline>
        </w:drawing>
      </w:r>
    </w:p>
    <w:p w14:paraId="252C6F92" w14:textId="433BAF68" w:rsidR="006F3483" w:rsidRPr="006F3483" w:rsidRDefault="006F3483" w:rsidP="006F3483">
      <w:pPr>
        <w:spacing w:line="360" w:lineRule="auto"/>
        <w:rPr>
          <w:rFonts w:ascii="Georgia" w:hAnsi="Georgia"/>
          <w:b/>
          <w:bCs/>
          <w:sz w:val="18"/>
          <w:szCs w:val="18"/>
        </w:rPr>
      </w:pPr>
      <w:r w:rsidRPr="006F3483">
        <w:rPr>
          <w:rFonts w:ascii="Georgia" w:hAnsi="Georgia"/>
          <w:b/>
          <w:bCs/>
          <w:sz w:val="18"/>
          <w:szCs w:val="18"/>
        </w:rPr>
        <w:t>Serbia</w:t>
      </w:r>
    </w:p>
    <w:p w14:paraId="34C0F3A7" w14:textId="3A05D0B2" w:rsidR="006F3483" w:rsidRPr="006F3483" w:rsidRDefault="006F3483" w:rsidP="006F3483">
      <w:pPr>
        <w:spacing w:line="360" w:lineRule="auto"/>
        <w:rPr>
          <w:rFonts w:ascii="Georgia" w:hAnsi="Georgia"/>
          <w:sz w:val="18"/>
          <w:szCs w:val="18"/>
        </w:rPr>
      </w:pPr>
      <w:r w:rsidRPr="006F3483">
        <w:rPr>
          <w:rFonts w:ascii="Georgia" w:hAnsi="Georgia"/>
          <w:b/>
          <w:bCs/>
          <w:sz w:val="18"/>
          <w:szCs w:val="18"/>
        </w:rPr>
        <w:t>Jelena Plavanski</w:t>
      </w:r>
      <w:r w:rsidRPr="006F3483">
        <w:rPr>
          <w:rFonts w:ascii="Georgia" w:hAnsi="Georgia"/>
          <w:b/>
          <w:bCs/>
          <w:sz w:val="18"/>
          <w:szCs w:val="18"/>
        </w:rPr>
        <w:br/>
        <w:t>Internationa</w:t>
      </w:r>
      <w:r>
        <w:rPr>
          <w:rFonts w:ascii="Georgia" w:hAnsi="Georgia"/>
          <w:b/>
          <w:bCs/>
          <w:sz w:val="18"/>
          <w:szCs w:val="18"/>
        </w:rPr>
        <w:t>l</w:t>
      </w:r>
      <w:r w:rsidRPr="006F3483">
        <w:rPr>
          <w:rFonts w:ascii="Georgia" w:hAnsi="Georgia"/>
          <w:b/>
          <w:bCs/>
          <w:sz w:val="18"/>
          <w:szCs w:val="18"/>
        </w:rPr>
        <w:t xml:space="preserve"> Partner World Business Angels Investment Forum</w:t>
      </w:r>
      <w:r w:rsidRPr="006F3483">
        <w:rPr>
          <w:rFonts w:ascii="Georgia" w:hAnsi="Georgia"/>
          <w:b/>
          <w:bCs/>
          <w:sz w:val="18"/>
          <w:szCs w:val="18"/>
        </w:rPr>
        <w:br/>
      </w:r>
      <w:r w:rsidRPr="006F3483">
        <w:rPr>
          <w:rFonts w:ascii="Georgia" w:hAnsi="Georgia"/>
          <w:b/>
          <w:bCs/>
          <w:sz w:val="18"/>
          <w:szCs w:val="18"/>
        </w:rPr>
        <w:br/>
        <w:t xml:space="preserve">President, Business </w:t>
      </w:r>
      <w:r w:rsidR="003A5013">
        <w:rPr>
          <w:rFonts w:ascii="Georgia" w:hAnsi="Georgia"/>
          <w:b/>
          <w:bCs/>
          <w:sz w:val="18"/>
          <w:szCs w:val="18"/>
        </w:rPr>
        <w:t>A</w:t>
      </w:r>
      <w:r w:rsidRPr="006F3483">
        <w:rPr>
          <w:rFonts w:ascii="Georgia" w:hAnsi="Georgia"/>
          <w:b/>
          <w:bCs/>
          <w:sz w:val="18"/>
          <w:szCs w:val="18"/>
        </w:rPr>
        <w:t xml:space="preserve">ngels </w:t>
      </w:r>
      <w:r w:rsidR="003A5013">
        <w:rPr>
          <w:rFonts w:ascii="Georgia" w:hAnsi="Georgia"/>
          <w:b/>
          <w:bCs/>
          <w:sz w:val="18"/>
          <w:szCs w:val="18"/>
        </w:rPr>
        <w:t>A</w:t>
      </w:r>
      <w:r w:rsidRPr="006F3483">
        <w:rPr>
          <w:rFonts w:ascii="Georgia" w:hAnsi="Georgia"/>
          <w:b/>
          <w:bCs/>
          <w:sz w:val="18"/>
          <w:szCs w:val="18"/>
        </w:rPr>
        <w:t>ssociation of Serbia, office@serbianbusinessangels.com, +381 64 2361254</w:t>
      </w:r>
    </w:p>
    <w:p w14:paraId="69502FAC" w14:textId="77777777" w:rsidR="006F3483" w:rsidRPr="006F3483" w:rsidRDefault="006F3483" w:rsidP="006F3483">
      <w:pPr>
        <w:pBdr>
          <w:bottom w:val="single" w:sz="4" w:space="1" w:color="auto"/>
        </w:pBdr>
        <w:spacing w:line="360" w:lineRule="auto"/>
        <w:jc w:val="both"/>
        <w:rPr>
          <w:rFonts w:ascii="Georgia" w:hAnsi="Georgia"/>
          <w:sz w:val="18"/>
          <w:szCs w:val="18"/>
        </w:rPr>
      </w:pPr>
    </w:p>
    <w:p w14:paraId="197CB966" w14:textId="77777777" w:rsidR="006F3483" w:rsidRDefault="006F3483" w:rsidP="006F3483">
      <w:pPr>
        <w:spacing w:line="360" w:lineRule="auto"/>
        <w:rPr>
          <w:rFonts w:ascii="Georgia" w:hAnsi="Georgia"/>
          <w:sz w:val="18"/>
          <w:szCs w:val="18"/>
        </w:rPr>
      </w:pPr>
    </w:p>
    <w:p w14:paraId="4441C9CD" w14:textId="0C4DA341" w:rsidR="006F3483" w:rsidRPr="006F3483" w:rsidRDefault="006F3483" w:rsidP="006F3483">
      <w:pPr>
        <w:spacing w:line="360" w:lineRule="auto"/>
        <w:rPr>
          <w:rFonts w:ascii="Georgia" w:hAnsi="Georgia"/>
          <w:sz w:val="18"/>
          <w:szCs w:val="18"/>
        </w:rPr>
      </w:pPr>
      <w:r w:rsidRPr="006F3483">
        <w:rPr>
          <w:rFonts w:ascii="Georgia" w:hAnsi="Georgia"/>
          <w:sz w:val="18"/>
          <w:szCs w:val="18"/>
        </w:rPr>
        <w:t xml:space="preserve">In a time full of challenges, changes, and tests caused by nature, we are trying to act the best we can. Bad situations are always an excellent test for all of us. We have had a unique opportunity to check where we are now, what we did, what we are doing, and where we go. Are we prepared or not? Are our actions just words, or they resulted in concrete results. COVID 19 pandemic period was and still is one of the tests, one of the million we are facing almost every day, but maybe the hardest, without seeing its end. As a country, Serbia reacted fast and did a lot of useful things for the business sector and its people. At the beginning of COVID 19, in March 2020, Serbian Government started with many activities and initiatives that were very helpful for the economy. Firs steps in fighting and saving the economy, mainly medium and small enterprises, were issuing a set of regulations. One of these is Regulation related to the business sector, a three-month salary subsidy at minimum salary wage. Chamber of Commerce and Industry of Serbia was one of the primary mechanisms for collecting all necessary information from the business sector, giving inputs to the Government to create the best solutions.  Funds like Innovation Fund and Science Fund had Open calls for innovation projects related to COVID 19. Ministry of Education, Science, and Technological Development, Ministry for innovation fully supported the educational and innovation sector. All ecosystem players were and still are in one place, as a team, creating the best solutions and options for the country. We, like all other countries, the world in one word, are still trying to develop the best solutions we can, hoping that we will do it accurately. The diversity of culture and tradition makes the art of living colorfully vital. </w:t>
      </w:r>
    </w:p>
    <w:p w14:paraId="133FB73E" w14:textId="77777777" w:rsidR="006F3483" w:rsidRPr="006F3483" w:rsidRDefault="006F3483" w:rsidP="006F3483">
      <w:pPr>
        <w:spacing w:line="360" w:lineRule="auto"/>
        <w:rPr>
          <w:rFonts w:ascii="Georgia" w:hAnsi="Georgia"/>
          <w:sz w:val="18"/>
          <w:szCs w:val="18"/>
        </w:rPr>
      </w:pPr>
      <w:r w:rsidRPr="006F3483">
        <w:rPr>
          <w:rFonts w:ascii="Georgia" w:hAnsi="Georgia"/>
          <w:sz w:val="18"/>
          <w:szCs w:val="18"/>
        </w:rPr>
        <w:t>Before and during COVID-19, Serbia continues to advancing activities related to digital transformation in all sectors. The government created mechanisms, initiatives, and platforms tailored to all stakeholders. Successful organization of online school classes for elementary and high schools immediately after the onset of the coronavirus crisis in Serbia provided many inspirations for future active learning and teaching in a country. Digitalization is very present in the education sector. As a result of education reforms in Serbia, computer science was introduced as a compulsory subject in primary schools. Children have the opportunity to learn computer programming from an early age.</w:t>
      </w:r>
    </w:p>
    <w:p w14:paraId="0E65910E" w14:textId="77777777" w:rsidR="006F3483" w:rsidRPr="006F3483" w:rsidRDefault="006F3483" w:rsidP="006F3483">
      <w:pPr>
        <w:spacing w:line="360" w:lineRule="auto"/>
        <w:rPr>
          <w:rFonts w:ascii="Georgia" w:hAnsi="Georgia"/>
          <w:sz w:val="18"/>
          <w:szCs w:val="18"/>
        </w:rPr>
      </w:pPr>
    </w:p>
    <w:p w14:paraId="697A7D28" w14:textId="77777777" w:rsidR="006F3483" w:rsidRPr="006F3483" w:rsidRDefault="006F3483" w:rsidP="006F3483">
      <w:pPr>
        <w:spacing w:line="360" w:lineRule="auto"/>
        <w:rPr>
          <w:rFonts w:ascii="Georgia" w:hAnsi="Georgia"/>
          <w:sz w:val="18"/>
          <w:szCs w:val="18"/>
        </w:rPr>
      </w:pPr>
      <w:r w:rsidRPr="006F3483">
        <w:rPr>
          <w:rFonts w:ascii="Georgia" w:hAnsi="Georgia"/>
          <w:sz w:val="18"/>
          <w:szCs w:val="18"/>
        </w:rPr>
        <w:lastRenderedPageBreak/>
        <w:t xml:space="preserve">Another initiative is Digital Solidarity, a platform where citizens and companies can find free digital applications that could be useful and helpful. Almost all digital actions are supported by initiative Digital Serbia, one of the leading Government partners in this area. Prime minister, Ana </w:t>
      </w:r>
      <w:proofErr w:type="spellStart"/>
      <w:r w:rsidRPr="006F3483">
        <w:rPr>
          <w:rFonts w:ascii="Georgia" w:hAnsi="Georgia"/>
          <w:sz w:val="18"/>
          <w:szCs w:val="18"/>
        </w:rPr>
        <w:t>Brnabic</w:t>
      </w:r>
      <w:proofErr w:type="spellEnd"/>
      <w:r w:rsidRPr="006F3483">
        <w:rPr>
          <w:rFonts w:ascii="Georgia" w:hAnsi="Georgia"/>
          <w:sz w:val="18"/>
          <w:szCs w:val="18"/>
        </w:rPr>
        <w:t xml:space="preserve">, referred that digitalization of the health sector is one of the main priorities and plans. Another priority is certainly biotechnology. </w:t>
      </w:r>
    </w:p>
    <w:p w14:paraId="426129B0" w14:textId="77777777" w:rsidR="006F3483" w:rsidRPr="006F3483" w:rsidRDefault="006F3483" w:rsidP="006F3483">
      <w:pPr>
        <w:spacing w:line="360" w:lineRule="auto"/>
        <w:rPr>
          <w:rFonts w:ascii="Georgia" w:hAnsi="Georgia"/>
          <w:sz w:val="18"/>
          <w:szCs w:val="18"/>
        </w:rPr>
      </w:pPr>
      <w:r w:rsidRPr="006F3483">
        <w:rPr>
          <w:rFonts w:ascii="Georgia" w:hAnsi="Georgia"/>
          <w:sz w:val="18"/>
          <w:szCs w:val="18"/>
        </w:rPr>
        <w:t>Another platform created for domestic and international companies, start-ups, and investors is Serbia creates. Knowing how much time we waste finding relevant information, the Government decided to develop it. All data are gathered in one place, giving us information about the ecosystem, taxes, regulations, and all other necessary and relevant information.</w:t>
      </w:r>
    </w:p>
    <w:p w14:paraId="24892526" w14:textId="77777777" w:rsidR="006F3483" w:rsidRPr="006F3483" w:rsidRDefault="006F3483" w:rsidP="006F3483">
      <w:pPr>
        <w:spacing w:line="360" w:lineRule="auto"/>
        <w:rPr>
          <w:rFonts w:ascii="Georgia" w:hAnsi="Georgia"/>
          <w:sz w:val="18"/>
          <w:szCs w:val="18"/>
        </w:rPr>
      </w:pPr>
      <w:r w:rsidRPr="006F3483">
        <w:rPr>
          <w:rFonts w:ascii="Georgia" w:hAnsi="Georgia"/>
          <w:sz w:val="18"/>
          <w:szCs w:val="18"/>
        </w:rPr>
        <w:t>The information may prove the importance of the start-up sector for the country that 100 million euros are invested in innovation, research and development, start-up companies, some other programs, Funds, and Ministries. The country also provides tax reliefs for start-up companies, investments in innovation, and education. The Information-Communication Technologies Sector exported 1.135 million euros of its services, and we have 26.2 % annual growth.</w:t>
      </w:r>
    </w:p>
    <w:p w14:paraId="3C62DEF9" w14:textId="77777777" w:rsidR="006F3483" w:rsidRPr="006F3483" w:rsidRDefault="006F3483" w:rsidP="006F3483">
      <w:pPr>
        <w:spacing w:line="360" w:lineRule="auto"/>
        <w:rPr>
          <w:rFonts w:ascii="Georgia" w:hAnsi="Georgia"/>
          <w:sz w:val="18"/>
          <w:szCs w:val="18"/>
        </w:rPr>
      </w:pPr>
      <w:r w:rsidRPr="006F3483">
        <w:rPr>
          <w:rFonts w:ascii="Georgia" w:hAnsi="Georgia"/>
          <w:sz w:val="18"/>
          <w:szCs w:val="18"/>
        </w:rPr>
        <w:t>According to the Startup Genome Report 2020, Serbia is ranked in the top 5 blockchain developers countries. The regional Gaming industry is expanding. Ecosystem value is 502 million dollars, and total early-stage funding is 50 million dollars. Serbia is ranked in the top 10 European ecosystems in the category of affordable talents.</w:t>
      </w:r>
    </w:p>
    <w:p w14:paraId="3810CAD4" w14:textId="494CC4A6" w:rsidR="006F3483" w:rsidRPr="006F3483" w:rsidRDefault="006F3483" w:rsidP="006F3483">
      <w:pPr>
        <w:spacing w:line="360" w:lineRule="auto"/>
        <w:rPr>
          <w:rFonts w:ascii="Georgia" w:hAnsi="Georgia"/>
          <w:sz w:val="18"/>
          <w:szCs w:val="18"/>
        </w:rPr>
      </w:pPr>
      <w:r w:rsidRPr="006F3483">
        <w:rPr>
          <w:rFonts w:ascii="Georgia" w:hAnsi="Georgia"/>
          <w:sz w:val="18"/>
          <w:szCs w:val="18"/>
        </w:rPr>
        <w:t xml:space="preserve">Green innovation and circular economy are also very present. The Chamber of Commerce and Industry of Serbia became a national partner for Climate KIC, the most significant European platform for green solutions and innovations. There is also Smart Cities initiative supported and organized by The Federal Ministry for Economic Cooperation and Development (BMZ) and Friedrich-Naumann-Stiftung </w:t>
      </w:r>
      <w:proofErr w:type="spellStart"/>
      <w:r w:rsidRPr="006F3483">
        <w:rPr>
          <w:rFonts w:ascii="Georgia" w:hAnsi="Georgia"/>
          <w:sz w:val="18"/>
          <w:szCs w:val="18"/>
        </w:rPr>
        <w:t>für</w:t>
      </w:r>
      <w:proofErr w:type="spellEnd"/>
      <w:r w:rsidRPr="006F3483">
        <w:rPr>
          <w:rFonts w:ascii="Georgia" w:hAnsi="Georgia"/>
          <w:sz w:val="18"/>
          <w:szCs w:val="18"/>
        </w:rPr>
        <w:t xml:space="preserve"> die </w:t>
      </w:r>
      <w:proofErr w:type="spellStart"/>
      <w:r w:rsidRPr="006F3483">
        <w:rPr>
          <w:rFonts w:ascii="Georgia" w:hAnsi="Georgia"/>
          <w:sz w:val="18"/>
          <w:szCs w:val="18"/>
        </w:rPr>
        <w:t>Freiheit</w:t>
      </w:r>
      <w:proofErr w:type="spellEnd"/>
      <w:r w:rsidRPr="006F3483">
        <w:rPr>
          <w:rFonts w:ascii="Georgia" w:hAnsi="Georgia"/>
          <w:sz w:val="18"/>
          <w:szCs w:val="18"/>
        </w:rPr>
        <w:t>, Western Balkans.</w:t>
      </w:r>
    </w:p>
    <w:p w14:paraId="7741EEB8" w14:textId="77777777" w:rsidR="006F3483" w:rsidRPr="006F3483" w:rsidRDefault="006F3483" w:rsidP="006F3483">
      <w:pPr>
        <w:spacing w:line="360" w:lineRule="auto"/>
        <w:rPr>
          <w:rFonts w:ascii="Georgia" w:hAnsi="Georgia"/>
          <w:sz w:val="18"/>
          <w:szCs w:val="18"/>
        </w:rPr>
      </w:pPr>
      <w:r w:rsidRPr="006F3483">
        <w:rPr>
          <w:rFonts w:ascii="Georgia" w:hAnsi="Georgia"/>
          <w:sz w:val="18"/>
          <w:szCs w:val="18"/>
        </w:rPr>
        <w:t>Of course, the start-up and innovation sectors are vital, but not the only fields in Serbian economy worth our or investor's intention. There is a lot of opportunities in other industries. I will mention the foremost two, tourism and agriculture.</w:t>
      </w:r>
    </w:p>
    <w:p w14:paraId="37700287" w14:textId="77777777" w:rsidR="006F3483" w:rsidRPr="006F3483" w:rsidRDefault="006F3483" w:rsidP="006F3483">
      <w:pPr>
        <w:spacing w:line="360" w:lineRule="auto"/>
        <w:rPr>
          <w:rFonts w:ascii="Georgia" w:hAnsi="Georgia"/>
          <w:sz w:val="18"/>
          <w:szCs w:val="18"/>
        </w:rPr>
      </w:pPr>
      <w:r w:rsidRPr="006F3483">
        <w:rPr>
          <w:rFonts w:ascii="Georgia" w:hAnsi="Georgia"/>
          <w:sz w:val="18"/>
          <w:szCs w:val="18"/>
        </w:rPr>
        <w:t>We are not the best in the world, but we respond the fastest we can. We are not in first place in entrepreneurial, start-up, and innovation areas world. Still, we are growing and progressing, and we are doing our best to stretch our flexible approach to getting ready for the future that is uncertain now more than ever.</w:t>
      </w:r>
    </w:p>
    <w:p w14:paraId="5F1DCE48" w14:textId="77777777" w:rsidR="006F3483" w:rsidRPr="006F3483" w:rsidRDefault="006F3483" w:rsidP="006F3483">
      <w:pPr>
        <w:spacing w:line="360" w:lineRule="auto"/>
        <w:jc w:val="both"/>
        <w:rPr>
          <w:rFonts w:ascii="Georgia" w:hAnsi="Georgia"/>
          <w:sz w:val="18"/>
          <w:szCs w:val="18"/>
        </w:rPr>
      </w:pPr>
    </w:p>
    <w:p w14:paraId="58638731" w14:textId="07E764BA" w:rsidR="006F3483" w:rsidRPr="006F3483" w:rsidRDefault="006F3483" w:rsidP="006F3483">
      <w:pPr>
        <w:spacing w:line="360" w:lineRule="auto"/>
        <w:jc w:val="both"/>
        <w:rPr>
          <w:rFonts w:ascii="Georgia" w:hAnsi="Georgia"/>
          <w:sz w:val="18"/>
          <w:szCs w:val="18"/>
        </w:rPr>
      </w:pPr>
      <w:r w:rsidRPr="006F3483">
        <w:rPr>
          <w:rFonts w:ascii="Georgia" w:hAnsi="Georgia"/>
          <w:sz w:val="18"/>
          <w:szCs w:val="18"/>
        </w:rPr>
        <w:t>The full report is available upon request:</w:t>
      </w:r>
    </w:p>
    <w:p w14:paraId="7D465463" w14:textId="77777777" w:rsidR="006F3483" w:rsidRPr="006F3483" w:rsidRDefault="006F3483" w:rsidP="006F3483">
      <w:pPr>
        <w:spacing w:line="360" w:lineRule="auto"/>
        <w:jc w:val="both"/>
        <w:rPr>
          <w:rFonts w:ascii="Georgia" w:hAnsi="Georgia"/>
          <w:sz w:val="18"/>
          <w:szCs w:val="18"/>
        </w:rPr>
      </w:pPr>
      <w:r w:rsidRPr="006F3483">
        <w:rPr>
          <w:rFonts w:ascii="Georgia" w:hAnsi="Georgia"/>
          <w:sz w:val="18"/>
          <w:szCs w:val="18"/>
        </w:rPr>
        <w:t>Jelena Plavanski, WBAF SERBIA, International partner</w:t>
      </w:r>
    </w:p>
    <w:p w14:paraId="0E206842" w14:textId="77777777" w:rsidR="006F3483" w:rsidRPr="006F3483" w:rsidRDefault="006F3483" w:rsidP="006F3483">
      <w:pPr>
        <w:spacing w:line="360" w:lineRule="auto"/>
        <w:jc w:val="both"/>
        <w:rPr>
          <w:rFonts w:ascii="Georgia" w:hAnsi="Georgia"/>
          <w:sz w:val="18"/>
          <w:szCs w:val="18"/>
        </w:rPr>
      </w:pPr>
      <w:r w:rsidRPr="006F3483">
        <w:rPr>
          <w:rFonts w:ascii="Georgia" w:hAnsi="Georgia"/>
          <w:sz w:val="18"/>
          <w:szCs w:val="18"/>
        </w:rPr>
        <w:t>office@serbianbusinessangels.com, jelena.plavanski@wbaforum.com</w:t>
      </w:r>
    </w:p>
    <w:p w14:paraId="5C943900" w14:textId="70F0D5FA" w:rsidR="00B267EF" w:rsidRPr="006F3483" w:rsidRDefault="00B267EF" w:rsidP="006F3483">
      <w:pPr>
        <w:pStyle w:val="BodyA"/>
        <w:suppressAutoHyphens/>
        <w:spacing w:line="360" w:lineRule="auto"/>
        <w:rPr>
          <w:rFonts w:ascii="Georgia" w:hAnsi="Georgia"/>
          <w:sz w:val="18"/>
          <w:szCs w:val="18"/>
          <w:lang w:val="en-GB"/>
        </w:rPr>
      </w:pPr>
    </w:p>
    <w:p w14:paraId="624DC750" w14:textId="5CE42CB1" w:rsidR="006F3483" w:rsidRDefault="006F3483" w:rsidP="00B267EF">
      <w:pPr>
        <w:pStyle w:val="BodyA"/>
        <w:suppressAutoHyphens/>
        <w:spacing w:line="360" w:lineRule="auto"/>
        <w:rPr>
          <w:rFonts w:ascii="Georgia" w:hAnsi="Georgia"/>
          <w:sz w:val="18"/>
          <w:szCs w:val="18"/>
          <w:lang w:val="en-GB"/>
        </w:rPr>
      </w:pPr>
    </w:p>
    <w:p w14:paraId="389359F8" w14:textId="07EF4681" w:rsidR="006F3483" w:rsidRDefault="006F3483" w:rsidP="00B267EF">
      <w:pPr>
        <w:pStyle w:val="BodyA"/>
        <w:suppressAutoHyphens/>
        <w:spacing w:line="360" w:lineRule="auto"/>
        <w:rPr>
          <w:rFonts w:ascii="Georgia" w:hAnsi="Georgia"/>
          <w:sz w:val="18"/>
          <w:szCs w:val="18"/>
          <w:lang w:val="en-GB"/>
        </w:rPr>
      </w:pPr>
    </w:p>
    <w:p w14:paraId="01707A50" w14:textId="5311126C" w:rsidR="006F3483" w:rsidRDefault="006F3483" w:rsidP="00B267EF">
      <w:pPr>
        <w:pStyle w:val="BodyA"/>
        <w:suppressAutoHyphens/>
        <w:spacing w:line="360" w:lineRule="auto"/>
        <w:rPr>
          <w:rFonts w:ascii="Georgia" w:hAnsi="Georgia"/>
          <w:sz w:val="18"/>
          <w:szCs w:val="18"/>
          <w:lang w:val="en-GB"/>
        </w:rPr>
      </w:pPr>
    </w:p>
    <w:p w14:paraId="50FC9E63" w14:textId="040E2EE1" w:rsidR="006F3483" w:rsidRDefault="006F3483" w:rsidP="00B267EF">
      <w:pPr>
        <w:pStyle w:val="BodyA"/>
        <w:suppressAutoHyphens/>
        <w:spacing w:line="360" w:lineRule="auto"/>
        <w:rPr>
          <w:rFonts w:ascii="Georgia" w:hAnsi="Georgia"/>
          <w:sz w:val="18"/>
          <w:szCs w:val="18"/>
          <w:lang w:val="en-GB"/>
        </w:rPr>
      </w:pPr>
    </w:p>
    <w:p w14:paraId="2F291D65" w14:textId="5759733F" w:rsidR="006F3483" w:rsidRDefault="006F3483" w:rsidP="00B267EF">
      <w:pPr>
        <w:pStyle w:val="BodyA"/>
        <w:suppressAutoHyphens/>
        <w:spacing w:line="360" w:lineRule="auto"/>
        <w:rPr>
          <w:rFonts w:ascii="Georgia" w:hAnsi="Georgia"/>
          <w:sz w:val="18"/>
          <w:szCs w:val="18"/>
          <w:lang w:val="en-GB"/>
        </w:rPr>
      </w:pPr>
    </w:p>
    <w:p w14:paraId="1DA723A3" w14:textId="300EDF56" w:rsidR="006F3483" w:rsidRDefault="006F3483" w:rsidP="00B267EF">
      <w:pPr>
        <w:pStyle w:val="BodyA"/>
        <w:suppressAutoHyphens/>
        <w:spacing w:line="360" w:lineRule="auto"/>
        <w:rPr>
          <w:rFonts w:ascii="Georgia" w:hAnsi="Georgia"/>
          <w:sz w:val="18"/>
          <w:szCs w:val="18"/>
          <w:lang w:val="en-GB"/>
        </w:rPr>
      </w:pPr>
    </w:p>
    <w:p w14:paraId="459AA5C8" w14:textId="58D6C4B1" w:rsidR="006F3483" w:rsidRDefault="006F3483" w:rsidP="00B267EF">
      <w:pPr>
        <w:pStyle w:val="BodyA"/>
        <w:suppressAutoHyphens/>
        <w:spacing w:line="360" w:lineRule="auto"/>
        <w:rPr>
          <w:rFonts w:ascii="Georgia" w:hAnsi="Georgia"/>
          <w:sz w:val="18"/>
          <w:szCs w:val="18"/>
          <w:lang w:val="en-GB"/>
        </w:rPr>
      </w:pPr>
    </w:p>
    <w:p w14:paraId="4244AEBD" w14:textId="74E46BBA" w:rsidR="006F3483" w:rsidRDefault="006F3483" w:rsidP="00B267EF">
      <w:pPr>
        <w:pStyle w:val="BodyA"/>
        <w:suppressAutoHyphens/>
        <w:spacing w:line="360" w:lineRule="auto"/>
        <w:rPr>
          <w:rFonts w:ascii="Georgia" w:hAnsi="Georgia"/>
          <w:sz w:val="18"/>
          <w:szCs w:val="18"/>
          <w:lang w:val="en-GB"/>
        </w:rPr>
      </w:pPr>
    </w:p>
    <w:p w14:paraId="4A5D5920" w14:textId="690835AC" w:rsidR="00C87EE3" w:rsidRDefault="00B267EF" w:rsidP="00B267EF">
      <w:pPr>
        <w:spacing w:line="360" w:lineRule="auto"/>
        <w:rPr>
          <w:rFonts w:ascii="Georgia" w:hAnsi="Georgia"/>
          <w:b/>
          <w:bCs/>
          <w:sz w:val="18"/>
          <w:szCs w:val="18"/>
        </w:rPr>
      </w:pPr>
      <w:r w:rsidRPr="00B33186">
        <w:rPr>
          <w:rFonts w:ascii="Georgia" w:hAnsi="Georgia"/>
          <w:b/>
          <w:bCs/>
          <w:sz w:val="18"/>
          <w:szCs w:val="18"/>
        </w:rPr>
        <w:lastRenderedPageBreak/>
        <w:br/>
      </w:r>
      <w:r w:rsidR="00C87EE3">
        <w:rPr>
          <w:rFonts w:ascii="Georgia" w:hAnsi="Georgia"/>
          <w:b/>
          <w:bCs/>
          <w:noProof/>
          <w:sz w:val="18"/>
          <w:szCs w:val="18"/>
        </w:rPr>
        <w:drawing>
          <wp:inline distT="0" distB="0" distL="0" distR="0" wp14:anchorId="7B00013D" wp14:editId="0F2FF378">
            <wp:extent cx="1702188" cy="1333804"/>
            <wp:effectExtent l="0" t="0" r="0" b="0"/>
            <wp:docPr id="1073741828" name="Resim 1073741828"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8" name="south-africa.png"/>
                    <pic:cNvPicPr/>
                  </pic:nvPicPr>
                  <pic:blipFill>
                    <a:blip r:embed="rId36">
                      <a:extLst>
                        <a:ext uri="{28A0092B-C50C-407E-A947-70E740481C1C}">
                          <a14:useLocalDpi xmlns:a14="http://schemas.microsoft.com/office/drawing/2010/main" val="0"/>
                        </a:ext>
                      </a:extLst>
                    </a:blip>
                    <a:stretch>
                      <a:fillRect/>
                    </a:stretch>
                  </pic:blipFill>
                  <pic:spPr>
                    <a:xfrm>
                      <a:off x="0" y="0"/>
                      <a:ext cx="1702188" cy="1333804"/>
                    </a:xfrm>
                    <a:prstGeom prst="rect">
                      <a:avLst/>
                    </a:prstGeom>
                  </pic:spPr>
                </pic:pic>
              </a:graphicData>
            </a:graphic>
          </wp:inline>
        </w:drawing>
      </w:r>
    </w:p>
    <w:p w14:paraId="45AEE5C3" w14:textId="77777777" w:rsidR="00C87EE3" w:rsidRDefault="00C87EE3" w:rsidP="00B267EF">
      <w:pPr>
        <w:spacing w:line="360" w:lineRule="auto"/>
        <w:rPr>
          <w:rFonts w:ascii="Georgia" w:hAnsi="Georgia"/>
          <w:b/>
          <w:bCs/>
          <w:sz w:val="18"/>
          <w:szCs w:val="18"/>
        </w:rPr>
      </w:pPr>
    </w:p>
    <w:p w14:paraId="3D5B9FA0" w14:textId="7A31058D" w:rsidR="00B267EF" w:rsidRPr="00B33186" w:rsidRDefault="00B267EF" w:rsidP="00B267EF">
      <w:pPr>
        <w:spacing w:line="360" w:lineRule="auto"/>
        <w:rPr>
          <w:rFonts w:ascii="Georgia" w:hAnsi="Georgia"/>
          <w:b/>
          <w:bCs/>
          <w:sz w:val="18"/>
          <w:szCs w:val="18"/>
        </w:rPr>
      </w:pPr>
      <w:r w:rsidRPr="00B33186">
        <w:rPr>
          <w:rFonts w:ascii="Georgia" w:hAnsi="Georgia"/>
          <w:b/>
          <w:bCs/>
          <w:sz w:val="18"/>
          <w:szCs w:val="18"/>
        </w:rPr>
        <w:t>South Africa</w:t>
      </w:r>
    </w:p>
    <w:p w14:paraId="7F0782CE" w14:textId="77777777" w:rsidR="00B267EF" w:rsidRPr="00B33186" w:rsidRDefault="00B267EF" w:rsidP="00B267EF">
      <w:pPr>
        <w:spacing w:line="360" w:lineRule="auto"/>
        <w:rPr>
          <w:rFonts w:ascii="Georgia" w:hAnsi="Georgia"/>
          <w:b/>
          <w:bCs/>
          <w:sz w:val="18"/>
          <w:szCs w:val="18"/>
        </w:rPr>
      </w:pPr>
      <w:r w:rsidRPr="00B33186">
        <w:rPr>
          <w:rFonts w:ascii="Georgia" w:hAnsi="Georgia"/>
          <w:b/>
          <w:bCs/>
          <w:sz w:val="18"/>
          <w:szCs w:val="18"/>
        </w:rPr>
        <w:t xml:space="preserve">Yolanda </w:t>
      </w:r>
      <w:proofErr w:type="spellStart"/>
      <w:r w:rsidRPr="00B33186">
        <w:rPr>
          <w:rFonts w:ascii="Georgia" w:hAnsi="Georgia"/>
          <w:b/>
          <w:bCs/>
          <w:sz w:val="18"/>
          <w:szCs w:val="18"/>
        </w:rPr>
        <w:t>Mabuto</w:t>
      </w:r>
      <w:proofErr w:type="spellEnd"/>
      <w:r w:rsidRPr="00B33186">
        <w:rPr>
          <w:rFonts w:ascii="Georgia" w:hAnsi="Georgia"/>
          <w:b/>
          <w:bCs/>
          <w:sz w:val="18"/>
          <w:szCs w:val="18"/>
        </w:rPr>
        <w:br/>
        <w:t>International Partner World Business Angels Investment Forum</w:t>
      </w:r>
      <w:r w:rsidRPr="00B33186">
        <w:rPr>
          <w:rFonts w:ascii="Georgia" w:hAnsi="Georgia"/>
          <w:b/>
          <w:bCs/>
          <w:sz w:val="18"/>
          <w:szCs w:val="18"/>
        </w:rPr>
        <w:br/>
      </w:r>
      <w:r>
        <w:rPr>
          <w:rFonts w:ascii="Georgia" w:hAnsi="Georgia"/>
          <w:b/>
          <w:bCs/>
          <w:sz w:val="18"/>
          <w:szCs w:val="18"/>
        </w:rPr>
        <w:br/>
      </w:r>
      <w:r w:rsidRPr="00B33186">
        <w:rPr>
          <w:rFonts w:ascii="Georgia" w:hAnsi="Georgia"/>
          <w:b/>
          <w:bCs/>
          <w:sz w:val="18"/>
          <w:szCs w:val="18"/>
        </w:rPr>
        <w:t xml:space="preserve">Founder, </w:t>
      </w:r>
      <w:proofErr w:type="spellStart"/>
      <w:r w:rsidRPr="00B33186">
        <w:rPr>
          <w:rFonts w:ascii="Georgia" w:hAnsi="Georgia"/>
          <w:b/>
          <w:bCs/>
          <w:sz w:val="18"/>
          <w:szCs w:val="18"/>
        </w:rPr>
        <w:t>Divaine</w:t>
      </w:r>
      <w:proofErr w:type="spellEnd"/>
      <w:r w:rsidRPr="00B33186">
        <w:rPr>
          <w:rFonts w:ascii="Georgia" w:hAnsi="Georgia"/>
          <w:b/>
          <w:bCs/>
          <w:sz w:val="18"/>
          <w:szCs w:val="18"/>
        </w:rPr>
        <w:t xml:space="preserve"> Growth Solutions | yolanda@divainegrowthsolutions.co.za | +27 82 643 1051</w:t>
      </w:r>
    </w:p>
    <w:p w14:paraId="5E321631" w14:textId="77777777" w:rsidR="00B267EF" w:rsidRPr="00B33186" w:rsidRDefault="00B267EF" w:rsidP="00B267EF">
      <w:pPr>
        <w:pBdr>
          <w:bottom w:val="single" w:sz="4" w:space="1" w:color="auto"/>
        </w:pBdr>
        <w:spacing w:line="360" w:lineRule="auto"/>
        <w:rPr>
          <w:rFonts w:ascii="Georgia" w:hAnsi="Georgia"/>
          <w:sz w:val="18"/>
          <w:szCs w:val="18"/>
        </w:rPr>
      </w:pPr>
    </w:p>
    <w:p w14:paraId="428A2B4B"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br/>
        <w:t>The COVID-19 pandemic has created profound disruptions to our economy and society. Many South African industries are experiencing an adverse impact from the pandemic, which is consistent with other countries fighting the disease. In response to the crisis, South Africa was placed under a national lockdown to reduce the spread of the virus, which resulted to businesses closures. The government’s goal is to steadily increase economic activity while putting measures in place to reduce the transmission of the virus and provide adequate care for those who become infected and need treatment.</w:t>
      </w:r>
    </w:p>
    <w:p w14:paraId="49ABBFC0"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The businesses affected by the national lockdown are those that are not regarded as providing essential services. The industries include, amongst others, those who are reliant on the movement of goods, the telecommunications sector, and selected mining activities due to a decrease in demand for minerals, accommodation and tourism due to travel bans, construction, transport, and various services. Over 40% of businesses indicated that they are not confident that their business has the financial resources to continue operating throughout the COVID-19 pandemic.</w:t>
      </w:r>
    </w:p>
    <w:p w14:paraId="5CE80AFB"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 xml:space="preserve">Access to financial resources has become a challenge with 23,8% indicated a decrease while 52,6% indicated access to financial resources remained the same, 30,6% indicated they can survive less than a month without any turnover, while 54,0% can survive between 1 and 3 months. We have experienced a widespread adverse impact of the COVID-19 pandemic on business turnover across all industries. The industries reporting the highest proportions within the normal range were mining and quarrying; electricity, gas and water; and community, social and personal services. </w:t>
      </w:r>
    </w:p>
    <w:p w14:paraId="4CFA1E0B" w14:textId="77777777" w:rsidR="00B267EF" w:rsidRPr="00B33186" w:rsidRDefault="00B267EF" w:rsidP="00B267EF">
      <w:pPr>
        <w:spacing w:line="360" w:lineRule="auto"/>
        <w:rPr>
          <w:rFonts w:ascii="Georgia" w:hAnsi="Georgia"/>
          <w:sz w:val="18"/>
          <w:szCs w:val="18"/>
        </w:rPr>
      </w:pPr>
      <w:r w:rsidRPr="00B33186">
        <w:rPr>
          <w:rFonts w:ascii="Georgia" w:hAnsi="Georgia"/>
          <w:sz w:val="18"/>
          <w:szCs w:val="18"/>
        </w:rPr>
        <w:t>The South African Government has implemented several relief measures, which at this stage focus on providing support to SMMEs. There has never a great need for international collaboration and finance inclusion in supporting entrepreneurs like this time.</w:t>
      </w:r>
    </w:p>
    <w:p w14:paraId="249DEF0B" w14:textId="24A0E8CE" w:rsidR="00B267EF" w:rsidRDefault="00B267EF" w:rsidP="00642600">
      <w:pPr>
        <w:spacing w:line="360" w:lineRule="auto"/>
        <w:rPr>
          <w:rFonts w:ascii="Georgia" w:hAnsi="Georgia"/>
          <w:sz w:val="18"/>
          <w:szCs w:val="18"/>
        </w:rPr>
      </w:pPr>
    </w:p>
    <w:p w14:paraId="36F4A2CC" w14:textId="5335A411" w:rsidR="00B267EF" w:rsidRDefault="00B267EF" w:rsidP="00642600">
      <w:pPr>
        <w:spacing w:line="360" w:lineRule="auto"/>
        <w:rPr>
          <w:rFonts w:ascii="Georgia" w:hAnsi="Georgia"/>
          <w:sz w:val="18"/>
          <w:szCs w:val="18"/>
        </w:rPr>
      </w:pPr>
    </w:p>
    <w:p w14:paraId="4BE41284" w14:textId="77777777" w:rsidR="006F3483" w:rsidRDefault="006F3483" w:rsidP="00642600">
      <w:pPr>
        <w:spacing w:line="360" w:lineRule="auto"/>
        <w:rPr>
          <w:rFonts w:ascii="Georgia" w:hAnsi="Georgia"/>
          <w:sz w:val="18"/>
          <w:szCs w:val="18"/>
        </w:rPr>
      </w:pPr>
    </w:p>
    <w:p w14:paraId="5D4BD903" w14:textId="594DD8FD" w:rsidR="00B267EF" w:rsidRPr="00B33186" w:rsidRDefault="00C87EE3" w:rsidP="00B267EF">
      <w:pPr>
        <w:spacing w:line="360" w:lineRule="auto"/>
        <w:rPr>
          <w:rFonts w:ascii="Georgia" w:eastAsia="Georgia" w:hAnsi="Georgia" w:cs="Georgia"/>
          <w:sz w:val="18"/>
          <w:szCs w:val="18"/>
        </w:rPr>
      </w:pPr>
      <w:r>
        <w:rPr>
          <w:rFonts w:ascii="Georgia" w:eastAsia="Georgia" w:hAnsi="Georgia" w:cs="Georgia"/>
          <w:noProof/>
          <w:sz w:val="18"/>
          <w:szCs w:val="18"/>
        </w:rPr>
        <w:drawing>
          <wp:inline distT="0" distB="0" distL="0" distR="0" wp14:anchorId="1A8A3B27" wp14:editId="1C86E780">
            <wp:extent cx="1702188" cy="1333804"/>
            <wp:effectExtent l="0" t="0" r="0" b="0"/>
            <wp:docPr id="1073741829" name="Resim 107374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9" name="spain.png"/>
                    <pic:cNvPicPr/>
                  </pic:nvPicPr>
                  <pic:blipFill>
                    <a:blip r:embed="rId37">
                      <a:extLst>
                        <a:ext uri="{28A0092B-C50C-407E-A947-70E740481C1C}">
                          <a14:useLocalDpi xmlns:a14="http://schemas.microsoft.com/office/drawing/2010/main" val="0"/>
                        </a:ext>
                      </a:extLst>
                    </a:blip>
                    <a:stretch>
                      <a:fillRect/>
                    </a:stretch>
                  </pic:blipFill>
                  <pic:spPr>
                    <a:xfrm>
                      <a:off x="0" y="0"/>
                      <a:ext cx="1702188" cy="1333804"/>
                    </a:xfrm>
                    <a:prstGeom prst="rect">
                      <a:avLst/>
                    </a:prstGeom>
                  </pic:spPr>
                </pic:pic>
              </a:graphicData>
            </a:graphic>
          </wp:inline>
        </w:drawing>
      </w:r>
    </w:p>
    <w:p w14:paraId="41D12D9E" w14:textId="77777777" w:rsidR="00B267EF" w:rsidRPr="00B33186" w:rsidRDefault="00B267EF" w:rsidP="00B267EF">
      <w:pPr>
        <w:spacing w:line="360" w:lineRule="auto"/>
        <w:rPr>
          <w:rFonts w:ascii="Georgia" w:eastAsia="Georgia" w:hAnsi="Georgia" w:cs="Georgia"/>
          <w:b/>
          <w:sz w:val="18"/>
          <w:szCs w:val="18"/>
        </w:rPr>
      </w:pPr>
      <w:bookmarkStart w:id="3" w:name="_30j0zll" w:colFirst="0" w:colLast="0"/>
      <w:bookmarkEnd w:id="3"/>
      <w:r w:rsidRPr="00B33186">
        <w:rPr>
          <w:rFonts w:ascii="Georgia" w:eastAsia="Georgia" w:hAnsi="Georgia" w:cs="Georgia"/>
          <w:b/>
          <w:sz w:val="18"/>
          <w:szCs w:val="18"/>
        </w:rPr>
        <w:t>Spain</w:t>
      </w:r>
    </w:p>
    <w:p w14:paraId="10CFE4F6" w14:textId="5F693A1F" w:rsidR="00B267EF" w:rsidRPr="00B33186" w:rsidRDefault="00B267EF" w:rsidP="00B267EF">
      <w:pPr>
        <w:spacing w:line="360" w:lineRule="auto"/>
        <w:rPr>
          <w:rFonts w:ascii="Georgia" w:eastAsia="Georgia" w:hAnsi="Georgia" w:cs="Georgia"/>
          <w:b/>
          <w:sz w:val="18"/>
          <w:szCs w:val="18"/>
        </w:rPr>
      </w:pPr>
      <w:r w:rsidRPr="00B33186">
        <w:rPr>
          <w:rFonts w:ascii="Georgia" w:eastAsia="Georgia" w:hAnsi="Georgia" w:cs="Georgia"/>
          <w:b/>
          <w:sz w:val="18"/>
          <w:szCs w:val="18"/>
        </w:rPr>
        <w:t>Miguel Martin</w:t>
      </w:r>
      <w:r w:rsidRPr="00B33186">
        <w:rPr>
          <w:rFonts w:ascii="Georgia" w:eastAsia="Georgia" w:hAnsi="Georgia" w:cs="Georgia"/>
          <w:b/>
          <w:sz w:val="18"/>
          <w:szCs w:val="18"/>
        </w:rPr>
        <w:br/>
        <w:t>High Commissioner World Business Angels Investment Forum</w:t>
      </w:r>
      <w:r w:rsidRPr="00B33186">
        <w:rPr>
          <w:rFonts w:ascii="Georgia" w:eastAsia="Georgia" w:hAnsi="Georgia" w:cs="Georgia"/>
          <w:b/>
          <w:sz w:val="18"/>
          <w:szCs w:val="18"/>
        </w:rPr>
        <w:br/>
      </w:r>
      <w:r w:rsidRPr="00B33186">
        <w:rPr>
          <w:rFonts w:ascii="Georgia" w:eastAsia="Georgia" w:hAnsi="Georgia" w:cs="Georgia"/>
          <w:b/>
          <w:sz w:val="18"/>
          <w:szCs w:val="18"/>
        </w:rPr>
        <w:br/>
        <w:t>Founder, INNPPACT Impact Public-Private Innovation I innppact@gmail.com  I +34 645 967 535</w:t>
      </w:r>
    </w:p>
    <w:p w14:paraId="128F6DB0" w14:textId="77777777" w:rsidR="00B267EF" w:rsidRPr="00B33186" w:rsidRDefault="00B267EF" w:rsidP="00B267EF">
      <w:pPr>
        <w:pBdr>
          <w:bottom w:val="single" w:sz="4" w:space="1" w:color="000000"/>
        </w:pBdr>
        <w:spacing w:line="360" w:lineRule="auto"/>
        <w:rPr>
          <w:rFonts w:ascii="Georgia" w:eastAsia="Georgia" w:hAnsi="Georgia" w:cs="Georgia"/>
          <w:sz w:val="18"/>
          <w:szCs w:val="18"/>
        </w:rPr>
      </w:pPr>
    </w:p>
    <w:p w14:paraId="236FB4E2" w14:textId="77777777" w:rsidR="00B267EF" w:rsidRPr="00B33186" w:rsidRDefault="00B267EF" w:rsidP="00B267EF">
      <w:pPr>
        <w:spacing w:line="360" w:lineRule="auto"/>
        <w:rPr>
          <w:rFonts w:ascii="Georgia" w:eastAsia="Georgia" w:hAnsi="Georgia" w:cs="Georgia"/>
          <w:sz w:val="18"/>
          <w:szCs w:val="18"/>
        </w:rPr>
      </w:pPr>
      <w:r w:rsidRPr="00B33186">
        <w:rPr>
          <w:rFonts w:ascii="Georgia" w:eastAsia="Georgia" w:hAnsi="Georgia" w:cs="Georgia"/>
          <w:sz w:val="18"/>
          <w:szCs w:val="18"/>
        </w:rPr>
        <w:br/>
        <w:t xml:space="preserve">Looking at the recent situation of the COVID 19 pandemic, unfortunately, Spain is globally one of the most affected countries. According to WHO data, at the end of June, Spain has 301 active and 248,000 accumulated cases and between 28.000 to 45,000 deaths depending on different data sources. Geographically, Madrid &amp; Barcelona/Catalonia have been the most affected areas with almost 50% of cases vs 33% of the population. Whilst other regions such as Canary &amp; Balearic Islands, Murcia, Galicia and </w:t>
      </w:r>
      <w:proofErr w:type="spellStart"/>
      <w:r w:rsidRPr="00B33186">
        <w:rPr>
          <w:rFonts w:ascii="Georgia" w:eastAsia="Georgia" w:hAnsi="Georgia" w:cs="Georgia"/>
          <w:sz w:val="18"/>
          <w:szCs w:val="18"/>
        </w:rPr>
        <w:t>Andalucia</w:t>
      </w:r>
      <w:proofErr w:type="spellEnd"/>
      <w:r w:rsidRPr="00B33186">
        <w:rPr>
          <w:rFonts w:ascii="Georgia" w:eastAsia="Georgia" w:hAnsi="Georgia" w:cs="Georgia"/>
          <w:sz w:val="18"/>
          <w:szCs w:val="18"/>
        </w:rPr>
        <w:t xml:space="preserve"> were much less affected till now.</w:t>
      </w:r>
    </w:p>
    <w:p w14:paraId="0F7B0192" w14:textId="77777777" w:rsidR="00B267EF" w:rsidRPr="00B33186" w:rsidRDefault="00B267EF" w:rsidP="00B267EF">
      <w:pPr>
        <w:spacing w:line="360" w:lineRule="auto"/>
        <w:rPr>
          <w:rFonts w:ascii="Georgia" w:eastAsia="Georgia" w:hAnsi="Georgia" w:cs="Georgia"/>
          <w:sz w:val="18"/>
          <w:szCs w:val="18"/>
        </w:rPr>
      </w:pPr>
      <w:r w:rsidRPr="00B33186">
        <w:rPr>
          <w:rFonts w:ascii="Georgia" w:eastAsia="Georgia" w:hAnsi="Georgia" w:cs="Georgia"/>
          <w:sz w:val="18"/>
          <w:szCs w:val="18"/>
        </w:rPr>
        <w:t>The COVID impact on the Spanish economy is already significant. The GDP forecast for 2020 ranges from -9% (Government) to -14% (OECD). An important recovery is expected during 2021 and pre-COVID economic levels should be achieved in 2022 according to the Spanish Government. The tourism &amp; automotive industry are two of the most important pillars of the Spanish economy and are heavily affected by COVID influencing the pace of recovery. Other sectors such as agri-food, health &amp; pharma, logistics, energy, ICT or digitally-based businesses are doing well and finding opportunities due to new COVID-related demands and” new normal” work &amp; life-style.</w:t>
      </w:r>
    </w:p>
    <w:p w14:paraId="7CF7EBBE" w14:textId="77777777" w:rsidR="00B267EF" w:rsidRPr="00B33186" w:rsidRDefault="00B267EF" w:rsidP="00B267EF">
      <w:pPr>
        <w:spacing w:line="360" w:lineRule="auto"/>
        <w:rPr>
          <w:rFonts w:ascii="Georgia" w:eastAsia="Georgia" w:hAnsi="Georgia" w:cs="Georgia"/>
          <w:sz w:val="18"/>
          <w:szCs w:val="18"/>
        </w:rPr>
      </w:pPr>
      <w:r w:rsidRPr="00B33186">
        <w:rPr>
          <w:rFonts w:ascii="Georgia" w:eastAsia="Georgia" w:hAnsi="Georgia" w:cs="Georgia"/>
          <w:sz w:val="18"/>
          <w:szCs w:val="18"/>
        </w:rPr>
        <w:t>National Government is developing a recovery plan and meanwhile has announced several measures for SMEs:</w:t>
      </w:r>
    </w:p>
    <w:p w14:paraId="4E1BD095" w14:textId="77777777" w:rsidR="00B267EF" w:rsidRPr="00B33186" w:rsidRDefault="00B267EF" w:rsidP="00B267EF">
      <w:pPr>
        <w:numPr>
          <w:ilvl w:val="0"/>
          <w:numId w:val="2"/>
        </w:numPr>
        <w:spacing w:after="0" w:line="360" w:lineRule="auto"/>
        <w:rPr>
          <w:rFonts w:ascii="Georgia" w:eastAsia="Georgia" w:hAnsi="Georgia" w:cs="Georgia"/>
          <w:sz w:val="18"/>
          <w:szCs w:val="18"/>
        </w:rPr>
      </w:pPr>
      <w:r w:rsidRPr="00B33186">
        <w:rPr>
          <w:rFonts w:ascii="Georgia" w:eastAsia="Georgia" w:hAnsi="Georgia" w:cs="Georgia"/>
          <w:sz w:val="18"/>
          <w:szCs w:val="18"/>
        </w:rPr>
        <w:t xml:space="preserve">Possibility to defer tax payments for SMEs and freelancers. </w:t>
      </w:r>
    </w:p>
    <w:p w14:paraId="1C1DC803" w14:textId="77777777" w:rsidR="00B267EF" w:rsidRPr="00B33186" w:rsidRDefault="00B267EF" w:rsidP="00B267EF">
      <w:pPr>
        <w:numPr>
          <w:ilvl w:val="0"/>
          <w:numId w:val="2"/>
        </w:numPr>
        <w:spacing w:after="0" w:line="360" w:lineRule="auto"/>
        <w:rPr>
          <w:rFonts w:ascii="Georgia" w:eastAsia="Georgia" w:hAnsi="Georgia" w:cs="Georgia"/>
          <w:sz w:val="18"/>
          <w:szCs w:val="18"/>
        </w:rPr>
      </w:pPr>
      <w:r w:rsidRPr="00B33186">
        <w:rPr>
          <w:rFonts w:ascii="Georgia" w:eastAsia="Georgia" w:hAnsi="Georgia" w:cs="Georgia"/>
          <w:sz w:val="18"/>
          <w:szCs w:val="18"/>
        </w:rPr>
        <w:t>Possibility to postpone payments of loans granted by the Ministry of Industry.</w:t>
      </w:r>
    </w:p>
    <w:p w14:paraId="3D8ED370" w14:textId="77777777" w:rsidR="00B267EF" w:rsidRPr="00B33186" w:rsidRDefault="00B267EF" w:rsidP="00B267EF">
      <w:pPr>
        <w:numPr>
          <w:ilvl w:val="0"/>
          <w:numId w:val="2"/>
        </w:numPr>
        <w:spacing w:after="0" w:line="360" w:lineRule="auto"/>
        <w:rPr>
          <w:rFonts w:ascii="Georgia" w:eastAsia="Georgia" w:hAnsi="Georgia" w:cs="Georgia"/>
          <w:sz w:val="18"/>
          <w:szCs w:val="18"/>
        </w:rPr>
      </w:pPr>
      <w:r w:rsidRPr="00B33186">
        <w:rPr>
          <w:rFonts w:ascii="Georgia" w:eastAsia="Georgia" w:hAnsi="Georgia" w:cs="Georgia"/>
          <w:sz w:val="18"/>
          <w:szCs w:val="18"/>
        </w:rPr>
        <w:t>Loans &amp; liquidity lines for companies in most affected sectors provided by ICO public-lender.</w:t>
      </w:r>
    </w:p>
    <w:p w14:paraId="2B5239F1" w14:textId="77777777" w:rsidR="00B267EF" w:rsidRPr="00B33186" w:rsidRDefault="00B267EF" w:rsidP="00B267EF">
      <w:pPr>
        <w:numPr>
          <w:ilvl w:val="0"/>
          <w:numId w:val="2"/>
        </w:numPr>
        <w:spacing w:line="360" w:lineRule="auto"/>
        <w:rPr>
          <w:rFonts w:ascii="Georgia" w:eastAsia="Georgia" w:hAnsi="Georgia" w:cs="Georgia"/>
          <w:sz w:val="18"/>
          <w:szCs w:val="18"/>
        </w:rPr>
      </w:pPr>
      <w:r w:rsidRPr="00B33186">
        <w:rPr>
          <w:rFonts w:ascii="Georgia" w:eastAsia="Georgia" w:hAnsi="Georgia" w:cs="Georgia"/>
          <w:sz w:val="18"/>
          <w:szCs w:val="18"/>
        </w:rPr>
        <w:t xml:space="preserve">Special COVID funding lines for R&amp;D initiatives provided by CDTI &amp; “Carlos III” Health Institute. </w:t>
      </w:r>
    </w:p>
    <w:p w14:paraId="0C85AC9E" w14:textId="77777777" w:rsidR="00B267EF" w:rsidRPr="00B33186" w:rsidRDefault="00B267EF" w:rsidP="00B267EF">
      <w:pPr>
        <w:spacing w:after="200" w:line="360" w:lineRule="auto"/>
        <w:rPr>
          <w:rFonts w:ascii="Georgia" w:eastAsia="Georgia" w:hAnsi="Georgia" w:cs="Georgia"/>
          <w:sz w:val="18"/>
          <w:szCs w:val="18"/>
        </w:rPr>
      </w:pPr>
      <w:r w:rsidRPr="00B33186">
        <w:rPr>
          <w:rFonts w:ascii="Georgia" w:eastAsia="Georgia" w:hAnsi="Georgia" w:cs="Georgia"/>
          <w:sz w:val="18"/>
          <w:szCs w:val="18"/>
        </w:rPr>
        <w:t>Additionally, regional governments &amp; municipalities are developing support measures for SMEs &amp; freelancers.</w:t>
      </w:r>
    </w:p>
    <w:p w14:paraId="7F3BE99C" w14:textId="77777777" w:rsidR="00B267EF" w:rsidRPr="00B33186" w:rsidRDefault="00B267EF" w:rsidP="00B267EF">
      <w:pPr>
        <w:spacing w:after="200" w:line="360" w:lineRule="auto"/>
        <w:rPr>
          <w:rFonts w:ascii="Georgia" w:eastAsia="Georgia" w:hAnsi="Georgia" w:cs="Georgia"/>
          <w:sz w:val="18"/>
          <w:szCs w:val="18"/>
        </w:rPr>
      </w:pPr>
      <w:r w:rsidRPr="00B33186">
        <w:rPr>
          <w:rFonts w:ascii="Georgia" w:eastAsia="Georgia" w:hAnsi="Georgia" w:cs="Georgia"/>
          <w:sz w:val="18"/>
          <w:szCs w:val="18"/>
        </w:rPr>
        <w:t>At the moment none of the measures respond to the specific needs of startups, angels investors and/or other key players of the entrepreneurship &amp; innovation ecosystems but it seems startups helplines are under development.</w:t>
      </w:r>
    </w:p>
    <w:p w14:paraId="387DF910" w14:textId="77777777" w:rsidR="00B267EF" w:rsidRPr="00B33186" w:rsidRDefault="00B267EF" w:rsidP="00B267EF">
      <w:pPr>
        <w:spacing w:after="200" w:line="360" w:lineRule="auto"/>
        <w:rPr>
          <w:rFonts w:ascii="Georgia" w:eastAsia="Georgia" w:hAnsi="Georgia" w:cs="Georgia"/>
          <w:sz w:val="18"/>
          <w:szCs w:val="18"/>
        </w:rPr>
      </w:pPr>
      <w:r w:rsidRPr="00B33186">
        <w:rPr>
          <w:rFonts w:ascii="Georgia" w:eastAsia="Georgia" w:hAnsi="Georgia" w:cs="Georgia"/>
          <w:sz w:val="18"/>
          <w:szCs w:val="18"/>
        </w:rPr>
        <w:t xml:space="preserve">Focusing on the Spanish startups’ ecosystem, a recent survey from WAYRA-Telefonica revealed that 74% of the startups are being negatively affected by the COVID, 54% are actively looking for funding and 20% could not survive if the crisis lasts </w:t>
      </w:r>
      <w:r w:rsidRPr="00B33186">
        <w:rPr>
          <w:rFonts w:ascii="Georgia" w:eastAsia="Georgia" w:hAnsi="Georgia" w:cs="Georgia"/>
          <w:sz w:val="18"/>
          <w:szCs w:val="18"/>
        </w:rPr>
        <w:lastRenderedPageBreak/>
        <w:t xml:space="preserve">longer than 3 months. The positive side of the survey shows is for </w:t>
      </w:r>
      <w:proofErr w:type="spellStart"/>
      <w:r w:rsidRPr="00B33186">
        <w:rPr>
          <w:rFonts w:ascii="Georgia" w:eastAsia="Georgia" w:hAnsi="Georgia" w:cs="Georgia"/>
          <w:sz w:val="18"/>
          <w:szCs w:val="18"/>
        </w:rPr>
        <w:t>Edtech</w:t>
      </w:r>
      <w:proofErr w:type="spellEnd"/>
      <w:r w:rsidRPr="00B33186">
        <w:rPr>
          <w:rFonts w:ascii="Georgia" w:eastAsia="Georgia" w:hAnsi="Georgia" w:cs="Georgia"/>
          <w:sz w:val="18"/>
          <w:szCs w:val="18"/>
        </w:rPr>
        <w:t>, Fintech, eHealth &amp; Telecommunications startups which are having strong growth &amp; investors’ interest. Furthermore, 85% of startups successfully implemented remote-work, 72% are thinking to maintain or increase their teams, 59% are launching new Corporate Social Responsibility initiatives  and 57% of startups look to the future with optimism.</w:t>
      </w:r>
    </w:p>
    <w:p w14:paraId="53C8AA29" w14:textId="77777777" w:rsidR="00B267EF" w:rsidRPr="00B33186" w:rsidRDefault="00B267EF" w:rsidP="00B267EF">
      <w:pPr>
        <w:spacing w:line="360" w:lineRule="auto"/>
        <w:rPr>
          <w:rFonts w:ascii="Georgia" w:eastAsia="Georgia" w:hAnsi="Georgia" w:cs="Georgia"/>
          <w:sz w:val="18"/>
          <w:szCs w:val="18"/>
        </w:rPr>
      </w:pPr>
      <w:r w:rsidRPr="00B33186">
        <w:rPr>
          <w:rFonts w:ascii="Georgia" w:eastAsia="Georgia" w:hAnsi="Georgia" w:cs="Georgia"/>
          <w:sz w:val="18"/>
          <w:szCs w:val="18"/>
        </w:rPr>
        <w:t>Innovators, entrepreneurs, startups, and digitally-focused companies should become one of the key players speeding-up economic recovery &amp; generating significant amounts of employment adapted to the new needs &amp; roles - remote, hybrid &amp; in-person - demanded by the emerging post-COVID world &amp; new low-touch economy.</w:t>
      </w:r>
    </w:p>
    <w:p w14:paraId="5434CE72" w14:textId="77777777" w:rsidR="00B267EF" w:rsidRDefault="00B267EF" w:rsidP="00B267EF">
      <w:pPr>
        <w:spacing w:line="360" w:lineRule="auto"/>
        <w:jc w:val="both"/>
        <w:rPr>
          <w:rFonts w:ascii="Georgia" w:eastAsia="Montserrat" w:hAnsi="Georgia"/>
          <w:b/>
          <w:sz w:val="18"/>
          <w:szCs w:val="18"/>
        </w:rPr>
      </w:pPr>
    </w:p>
    <w:p w14:paraId="08E0C64E" w14:textId="77777777" w:rsidR="00B267EF" w:rsidRDefault="00B267EF" w:rsidP="00B267EF">
      <w:pPr>
        <w:spacing w:line="360" w:lineRule="auto"/>
        <w:jc w:val="both"/>
        <w:rPr>
          <w:rFonts w:ascii="Georgia" w:eastAsia="Montserrat" w:hAnsi="Georgia"/>
          <w:b/>
          <w:sz w:val="18"/>
          <w:szCs w:val="18"/>
        </w:rPr>
      </w:pPr>
    </w:p>
    <w:p w14:paraId="32245E7A" w14:textId="77777777" w:rsidR="00B267EF" w:rsidRDefault="00B267EF" w:rsidP="00B267EF">
      <w:pPr>
        <w:spacing w:line="360" w:lineRule="auto"/>
        <w:jc w:val="both"/>
        <w:rPr>
          <w:rFonts w:ascii="Georgia" w:eastAsia="Montserrat" w:hAnsi="Georgia"/>
          <w:b/>
          <w:sz w:val="18"/>
          <w:szCs w:val="18"/>
        </w:rPr>
      </w:pPr>
    </w:p>
    <w:p w14:paraId="38493461" w14:textId="77777777" w:rsidR="00B267EF" w:rsidRDefault="00B267EF" w:rsidP="00B267EF">
      <w:pPr>
        <w:spacing w:line="360" w:lineRule="auto"/>
        <w:jc w:val="both"/>
        <w:rPr>
          <w:rFonts w:ascii="Georgia" w:eastAsia="Montserrat" w:hAnsi="Georgia"/>
          <w:b/>
          <w:sz w:val="18"/>
          <w:szCs w:val="18"/>
        </w:rPr>
      </w:pPr>
    </w:p>
    <w:p w14:paraId="25949F53" w14:textId="51B0E727" w:rsidR="00B267EF" w:rsidRDefault="00B267EF" w:rsidP="00642600">
      <w:pPr>
        <w:spacing w:line="360" w:lineRule="auto"/>
        <w:rPr>
          <w:rFonts w:ascii="Georgia" w:hAnsi="Georgia"/>
          <w:sz w:val="18"/>
          <w:szCs w:val="18"/>
        </w:rPr>
      </w:pPr>
    </w:p>
    <w:p w14:paraId="0AA09F42" w14:textId="7BB2C61F" w:rsidR="00B267EF" w:rsidRDefault="00B267EF" w:rsidP="00642600">
      <w:pPr>
        <w:spacing w:line="360" w:lineRule="auto"/>
        <w:rPr>
          <w:rFonts w:ascii="Georgia" w:hAnsi="Georgia"/>
          <w:sz w:val="18"/>
          <w:szCs w:val="18"/>
        </w:rPr>
      </w:pPr>
    </w:p>
    <w:p w14:paraId="1467A048" w14:textId="667C97EF" w:rsidR="00B267EF" w:rsidRDefault="00B267EF" w:rsidP="00642600">
      <w:pPr>
        <w:spacing w:line="360" w:lineRule="auto"/>
        <w:rPr>
          <w:rFonts w:ascii="Georgia" w:hAnsi="Georgia"/>
          <w:sz w:val="18"/>
          <w:szCs w:val="18"/>
        </w:rPr>
      </w:pPr>
    </w:p>
    <w:p w14:paraId="54DDAB5A" w14:textId="57037B61" w:rsidR="00B267EF" w:rsidRDefault="00B267EF" w:rsidP="00642600">
      <w:pPr>
        <w:spacing w:line="360" w:lineRule="auto"/>
        <w:rPr>
          <w:rFonts w:ascii="Georgia" w:hAnsi="Georgia"/>
          <w:sz w:val="18"/>
          <w:szCs w:val="18"/>
        </w:rPr>
      </w:pPr>
    </w:p>
    <w:p w14:paraId="3BA1105B" w14:textId="2CFD3DEA" w:rsidR="00B267EF" w:rsidRDefault="00B267EF" w:rsidP="00642600">
      <w:pPr>
        <w:spacing w:line="360" w:lineRule="auto"/>
        <w:rPr>
          <w:rFonts w:ascii="Georgia" w:hAnsi="Georgia"/>
          <w:sz w:val="18"/>
          <w:szCs w:val="18"/>
        </w:rPr>
      </w:pPr>
    </w:p>
    <w:p w14:paraId="0A3CFF18" w14:textId="61130153" w:rsidR="00B267EF" w:rsidRDefault="00B267EF" w:rsidP="00642600">
      <w:pPr>
        <w:spacing w:line="360" w:lineRule="auto"/>
        <w:rPr>
          <w:rFonts w:ascii="Georgia" w:hAnsi="Georgia"/>
          <w:sz w:val="18"/>
          <w:szCs w:val="18"/>
        </w:rPr>
      </w:pPr>
    </w:p>
    <w:p w14:paraId="3126C38A" w14:textId="37285EAC" w:rsidR="00B267EF" w:rsidRDefault="00B267EF" w:rsidP="00642600">
      <w:pPr>
        <w:spacing w:line="360" w:lineRule="auto"/>
        <w:rPr>
          <w:rFonts w:ascii="Georgia" w:hAnsi="Georgia"/>
          <w:sz w:val="18"/>
          <w:szCs w:val="18"/>
        </w:rPr>
      </w:pPr>
    </w:p>
    <w:p w14:paraId="22C4C8A6" w14:textId="72524BD0" w:rsidR="00B267EF" w:rsidRDefault="00B267EF" w:rsidP="00642600">
      <w:pPr>
        <w:spacing w:line="360" w:lineRule="auto"/>
        <w:rPr>
          <w:rFonts w:ascii="Georgia" w:hAnsi="Georgia"/>
          <w:sz w:val="18"/>
          <w:szCs w:val="18"/>
        </w:rPr>
      </w:pPr>
    </w:p>
    <w:p w14:paraId="5A335DA7" w14:textId="7F9CA981" w:rsidR="00B267EF" w:rsidRDefault="00B267EF" w:rsidP="00642600">
      <w:pPr>
        <w:spacing w:line="360" w:lineRule="auto"/>
        <w:rPr>
          <w:rFonts w:ascii="Georgia" w:hAnsi="Georgia"/>
          <w:sz w:val="18"/>
          <w:szCs w:val="18"/>
        </w:rPr>
      </w:pPr>
    </w:p>
    <w:p w14:paraId="381FB1E6" w14:textId="32F89E18" w:rsidR="00B267EF" w:rsidRDefault="00B267EF" w:rsidP="00642600">
      <w:pPr>
        <w:spacing w:line="360" w:lineRule="auto"/>
        <w:rPr>
          <w:rFonts w:ascii="Georgia" w:hAnsi="Georgia"/>
          <w:sz w:val="18"/>
          <w:szCs w:val="18"/>
        </w:rPr>
      </w:pPr>
    </w:p>
    <w:p w14:paraId="06D5DAE2" w14:textId="553AD39C" w:rsidR="00B267EF" w:rsidRDefault="00B267EF" w:rsidP="00642600">
      <w:pPr>
        <w:spacing w:line="360" w:lineRule="auto"/>
        <w:rPr>
          <w:rFonts w:ascii="Georgia" w:hAnsi="Georgia"/>
          <w:sz w:val="18"/>
          <w:szCs w:val="18"/>
        </w:rPr>
      </w:pPr>
    </w:p>
    <w:p w14:paraId="4CD4FAC3" w14:textId="21A4E4AE" w:rsidR="00B267EF" w:rsidRDefault="00B267EF" w:rsidP="00642600">
      <w:pPr>
        <w:spacing w:line="360" w:lineRule="auto"/>
        <w:rPr>
          <w:rFonts w:ascii="Georgia" w:hAnsi="Georgia"/>
          <w:sz w:val="18"/>
          <w:szCs w:val="18"/>
        </w:rPr>
      </w:pPr>
    </w:p>
    <w:p w14:paraId="4DE5B8E2" w14:textId="00F28F7F" w:rsidR="00B267EF" w:rsidRDefault="00B267EF" w:rsidP="00642600">
      <w:pPr>
        <w:spacing w:line="360" w:lineRule="auto"/>
        <w:rPr>
          <w:rFonts w:ascii="Georgia" w:hAnsi="Georgia"/>
          <w:sz w:val="18"/>
          <w:szCs w:val="18"/>
        </w:rPr>
      </w:pPr>
    </w:p>
    <w:p w14:paraId="7477A2FF" w14:textId="2CB502C1" w:rsidR="00B267EF" w:rsidRDefault="00B267EF" w:rsidP="00642600">
      <w:pPr>
        <w:spacing w:line="360" w:lineRule="auto"/>
        <w:rPr>
          <w:rFonts w:ascii="Georgia" w:hAnsi="Georgia"/>
          <w:sz w:val="18"/>
          <w:szCs w:val="18"/>
        </w:rPr>
      </w:pPr>
    </w:p>
    <w:p w14:paraId="37377DB5" w14:textId="66DE4931" w:rsidR="00B267EF" w:rsidRDefault="00B267EF" w:rsidP="00642600">
      <w:pPr>
        <w:spacing w:line="360" w:lineRule="auto"/>
        <w:rPr>
          <w:rFonts w:ascii="Georgia" w:hAnsi="Georgia"/>
          <w:sz w:val="18"/>
          <w:szCs w:val="18"/>
        </w:rPr>
      </w:pPr>
    </w:p>
    <w:p w14:paraId="78AABEBB" w14:textId="4963F548" w:rsidR="00B267EF" w:rsidRDefault="00B267EF" w:rsidP="00642600">
      <w:pPr>
        <w:spacing w:line="360" w:lineRule="auto"/>
        <w:rPr>
          <w:rFonts w:ascii="Georgia" w:hAnsi="Georgia"/>
          <w:sz w:val="18"/>
          <w:szCs w:val="18"/>
        </w:rPr>
      </w:pPr>
    </w:p>
    <w:p w14:paraId="1AC5B3FC" w14:textId="2D968272" w:rsidR="00B267EF" w:rsidRDefault="00B267EF" w:rsidP="00642600">
      <w:pPr>
        <w:spacing w:line="360" w:lineRule="auto"/>
        <w:rPr>
          <w:rFonts w:ascii="Georgia" w:hAnsi="Georgia"/>
          <w:sz w:val="18"/>
          <w:szCs w:val="18"/>
        </w:rPr>
      </w:pPr>
    </w:p>
    <w:p w14:paraId="7752EC55" w14:textId="77777777" w:rsidR="00B267EF" w:rsidRDefault="00B267EF" w:rsidP="00642600">
      <w:pPr>
        <w:spacing w:line="360" w:lineRule="auto"/>
        <w:rPr>
          <w:rFonts w:ascii="Georgia" w:hAnsi="Georgia"/>
          <w:sz w:val="18"/>
          <w:szCs w:val="18"/>
        </w:rPr>
      </w:pPr>
    </w:p>
    <w:p w14:paraId="5C98B62A" w14:textId="77777777" w:rsidR="00B267EF" w:rsidRPr="001D0BB0" w:rsidRDefault="00B267EF" w:rsidP="00642600">
      <w:pPr>
        <w:spacing w:line="360" w:lineRule="auto"/>
        <w:rPr>
          <w:rFonts w:ascii="Georgia" w:hAnsi="Georgia"/>
          <w:sz w:val="18"/>
          <w:szCs w:val="18"/>
        </w:rPr>
      </w:pPr>
    </w:p>
    <w:p w14:paraId="39DBFBEA" w14:textId="0C842E95" w:rsidR="003B2B9F" w:rsidRPr="001D0BB0" w:rsidRDefault="00C87EE3" w:rsidP="00B33186">
      <w:pPr>
        <w:spacing w:line="360" w:lineRule="auto"/>
        <w:rPr>
          <w:rFonts w:ascii="Georgia" w:hAnsi="Georgia"/>
          <w:b/>
          <w:bCs/>
          <w:sz w:val="18"/>
          <w:szCs w:val="18"/>
        </w:rPr>
      </w:pPr>
      <w:r>
        <w:rPr>
          <w:rFonts w:ascii="Georgia" w:hAnsi="Georgia"/>
          <w:b/>
          <w:bCs/>
          <w:noProof/>
          <w:sz w:val="18"/>
          <w:szCs w:val="18"/>
        </w:rPr>
        <w:drawing>
          <wp:inline distT="0" distB="0" distL="0" distR="0" wp14:anchorId="45FBBCA1" wp14:editId="4019F4FE">
            <wp:extent cx="1689485" cy="1333804"/>
            <wp:effectExtent l="0" t="0" r="6350" b="0"/>
            <wp:docPr id="1073741830" name="Resim 107374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0" name="thailand.png"/>
                    <pic:cNvPicPr/>
                  </pic:nvPicPr>
                  <pic:blipFill>
                    <a:blip r:embed="rId38">
                      <a:extLst>
                        <a:ext uri="{28A0092B-C50C-407E-A947-70E740481C1C}">
                          <a14:useLocalDpi xmlns:a14="http://schemas.microsoft.com/office/drawing/2010/main" val="0"/>
                        </a:ext>
                      </a:extLst>
                    </a:blip>
                    <a:stretch>
                      <a:fillRect/>
                    </a:stretch>
                  </pic:blipFill>
                  <pic:spPr>
                    <a:xfrm>
                      <a:off x="0" y="0"/>
                      <a:ext cx="1689485" cy="1333804"/>
                    </a:xfrm>
                    <a:prstGeom prst="rect">
                      <a:avLst/>
                    </a:prstGeom>
                  </pic:spPr>
                </pic:pic>
              </a:graphicData>
            </a:graphic>
          </wp:inline>
        </w:drawing>
      </w:r>
      <w:r w:rsidR="003B2B9F">
        <w:rPr>
          <w:rFonts w:ascii="Georgia" w:hAnsi="Georgia"/>
          <w:b/>
          <w:bCs/>
          <w:sz w:val="18"/>
          <w:szCs w:val="18"/>
        </w:rPr>
        <w:br/>
      </w:r>
      <w:r w:rsidR="003B2B9F">
        <w:rPr>
          <w:rFonts w:ascii="Georgia" w:hAnsi="Georgia"/>
          <w:b/>
          <w:bCs/>
          <w:sz w:val="18"/>
          <w:szCs w:val="18"/>
        </w:rPr>
        <w:br/>
        <w:t>Thailand</w:t>
      </w:r>
    </w:p>
    <w:p w14:paraId="475C1101" w14:textId="4A5D89ED" w:rsidR="003B2B9F" w:rsidRDefault="003B2B9F" w:rsidP="00B33186">
      <w:pPr>
        <w:spacing w:after="0" w:line="360" w:lineRule="auto"/>
        <w:rPr>
          <w:rFonts w:ascii="Georgia" w:hAnsi="Georgia"/>
          <w:b/>
          <w:bCs/>
          <w:sz w:val="18"/>
          <w:szCs w:val="18"/>
        </w:rPr>
      </w:pPr>
      <w:r w:rsidRPr="00096B09">
        <w:rPr>
          <w:rFonts w:ascii="Georgia" w:hAnsi="Georgia"/>
          <w:b/>
          <w:bCs/>
          <w:sz w:val="18"/>
          <w:szCs w:val="18"/>
        </w:rPr>
        <w:t xml:space="preserve">Dr. Narong </w:t>
      </w:r>
      <w:proofErr w:type="spellStart"/>
      <w:r w:rsidRPr="00096B09">
        <w:rPr>
          <w:rFonts w:ascii="Georgia" w:hAnsi="Georgia"/>
          <w:b/>
          <w:bCs/>
          <w:sz w:val="18"/>
          <w:szCs w:val="18"/>
        </w:rPr>
        <w:t>Sirilertworakul</w:t>
      </w:r>
      <w:proofErr w:type="spellEnd"/>
      <w:r w:rsidRPr="001D0BB0">
        <w:rPr>
          <w:rFonts w:ascii="Georgia" w:hAnsi="Georgia"/>
          <w:b/>
          <w:bCs/>
          <w:sz w:val="18"/>
          <w:szCs w:val="18"/>
        </w:rPr>
        <w:br/>
      </w:r>
      <w:r>
        <w:rPr>
          <w:rFonts w:ascii="Georgia" w:hAnsi="Georgia"/>
          <w:b/>
          <w:bCs/>
          <w:sz w:val="18"/>
          <w:szCs w:val="18"/>
        </w:rPr>
        <w:t>High Commissioner,</w:t>
      </w:r>
      <w:r w:rsidRPr="001D0BB0">
        <w:rPr>
          <w:rFonts w:ascii="Georgia" w:hAnsi="Georgia"/>
          <w:b/>
          <w:bCs/>
          <w:sz w:val="18"/>
          <w:szCs w:val="18"/>
        </w:rPr>
        <w:t xml:space="preserve"> </w:t>
      </w:r>
      <w:r>
        <w:rPr>
          <w:rFonts w:ascii="Georgia" w:hAnsi="Georgia"/>
          <w:b/>
          <w:bCs/>
          <w:sz w:val="18"/>
          <w:szCs w:val="18"/>
        </w:rPr>
        <w:t xml:space="preserve">WBAF Thailand </w:t>
      </w:r>
      <w:r w:rsidR="003A5013">
        <w:rPr>
          <w:rFonts w:ascii="Georgia" w:hAnsi="Georgia"/>
          <w:b/>
          <w:bCs/>
          <w:sz w:val="18"/>
          <w:szCs w:val="18"/>
        </w:rPr>
        <w:t xml:space="preserve">Country </w:t>
      </w:r>
      <w:r>
        <w:rPr>
          <w:rFonts w:ascii="Georgia" w:hAnsi="Georgia"/>
          <w:b/>
          <w:bCs/>
          <w:sz w:val="18"/>
          <w:szCs w:val="18"/>
        </w:rPr>
        <w:t>Office</w:t>
      </w:r>
      <w:r w:rsidRPr="001D0BB0">
        <w:rPr>
          <w:rFonts w:ascii="Georgia" w:hAnsi="Georgia"/>
          <w:b/>
          <w:bCs/>
          <w:sz w:val="18"/>
          <w:szCs w:val="18"/>
        </w:rPr>
        <w:br/>
      </w:r>
      <w:r w:rsidRPr="001D0BB0">
        <w:rPr>
          <w:rFonts w:ascii="Georgia" w:hAnsi="Georgia"/>
          <w:b/>
          <w:bCs/>
          <w:sz w:val="18"/>
          <w:szCs w:val="18"/>
        </w:rPr>
        <w:br/>
      </w:r>
      <w:r>
        <w:rPr>
          <w:rFonts w:ascii="Georgia" w:hAnsi="Georgia"/>
          <w:b/>
          <w:bCs/>
          <w:sz w:val="18"/>
          <w:szCs w:val="18"/>
        </w:rPr>
        <w:t>President</w:t>
      </w:r>
      <w:r w:rsidRPr="001D0BB0">
        <w:rPr>
          <w:rFonts w:ascii="Georgia" w:hAnsi="Georgia"/>
          <w:b/>
          <w:bCs/>
          <w:sz w:val="18"/>
          <w:szCs w:val="18"/>
        </w:rPr>
        <w:t xml:space="preserve">, </w:t>
      </w:r>
      <w:r>
        <w:rPr>
          <w:rFonts w:ascii="Georgia" w:hAnsi="Georgia"/>
          <w:b/>
          <w:bCs/>
          <w:sz w:val="18"/>
          <w:szCs w:val="18"/>
        </w:rPr>
        <w:t>the National Science and Development Agency (NSTDA)</w:t>
      </w:r>
      <w:r w:rsidRPr="001D0BB0">
        <w:rPr>
          <w:rFonts w:ascii="Georgia" w:hAnsi="Georgia"/>
          <w:b/>
          <w:bCs/>
          <w:sz w:val="18"/>
          <w:szCs w:val="18"/>
        </w:rPr>
        <w:t xml:space="preserve"> </w:t>
      </w:r>
    </w:p>
    <w:p w14:paraId="32053AC4" w14:textId="77777777" w:rsidR="003B2B9F" w:rsidRPr="001D0BB0" w:rsidRDefault="003B2B9F" w:rsidP="00B33186">
      <w:pPr>
        <w:spacing w:after="0" w:line="360" w:lineRule="auto"/>
        <w:rPr>
          <w:rFonts w:ascii="Georgia" w:hAnsi="Georgia"/>
          <w:b/>
          <w:bCs/>
          <w:sz w:val="18"/>
          <w:szCs w:val="18"/>
        </w:rPr>
      </w:pPr>
      <w:r>
        <w:rPr>
          <w:rFonts w:ascii="Georgia" w:hAnsi="Georgia"/>
          <w:b/>
          <w:bCs/>
          <w:sz w:val="18"/>
          <w:szCs w:val="18"/>
        </w:rPr>
        <w:t xml:space="preserve">E-mail: narong@nstda.or.th, Tel. </w:t>
      </w:r>
      <w:r w:rsidRPr="001D0BB0">
        <w:rPr>
          <w:rFonts w:ascii="Georgia" w:hAnsi="Georgia"/>
          <w:b/>
          <w:bCs/>
          <w:sz w:val="18"/>
          <w:szCs w:val="18"/>
        </w:rPr>
        <w:t>+</w:t>
      </w:r>
      <w:r>
        <w:rPr>
          <w:rFonts w:ascii="Georgia" w:hAnsi="Georgia"/>
          <w:b/>
          <w:bCs/>
          <w:sz w:val="18"/>
          <w:szCs w:val="18"/>
        </w:rPr>
        <w:t>6</w:t>
      </w:r>
      <w:r w:rsidRPr="001D0BB0">
        <w:rPr>
          <w:rFonts w:ascii="Georgia" w:hAnsi="Georgia"/>
          <w:b/>
          <w:bCs/>
          <w:sz w:val="18"/>
          <w:szCs w:val="18"/>
        </w:rPr>
        <w:t xml:space="preserve">62 </w:t>
      </w:r>
      <w:r>
        <w:rPr>
          <w:rFonts w:ascii="Georgia" w:hAnsi="Georgia"/>
          <w:b/>
          <w:bCs/>
          <w:sz w:val="18"/>
          <w:szCs w:val="18"/>
        </w:rPr>
        <w:t xml:space="preserve">564 7000 </w:t>
      </w:r>
    </w:p>
    <w:p w14:paraId="0DAC3E28" w14:textId="77777777" w:rsidR="003B2B9F" w:rsidRPr="001D0BB0" w:rsidRDefault="003B2B9F" w:rsidP="003B2B9F">
      <w:pPr>
        <w:pBdr>
          <w:bottom w:val="single" w:sz="4" w:space="1" w:color="auto"/>
        </w:pBdr>
        <w:spacing w:after="0" w:line="240" w:lineRule="auto"/>
        <w:rPr>
          <w:rFonts w:ascii="Georgia" w:hAnsi="Georgia"/>
          <w:sz w:val="18"/>
          <w:szCs w:val="18"/>
        </w:rPr>
      </w:pPr>
    </w:p>
    <w:p w14:paraId="23D94CEA" w14:textId="77777777" w:rsidR="003B2B9F" w:rsidRDefault="003B2B9F" w:rsidP="003B2B9F">
      <w:pPr>
        <w:spacing w:after="0" w:line="240" w:lineRule="auto"/>
        <w:rPr>
          <w:rFonts w:ascii="Georgia" w:hAnsi="Georgia"/>
          <w:sz w:val="18"/>
          <w:szCs w:val="18"/>
        </w:rPr>
      </w:pPr>
    </w:p>
    <w:p w14:paraId="62687251" w14:textId="77777777" w:rsidR="003B2B9F" w:rsidRDefault="003B2B9F" w:rsidP="00B33186">
      <w:pPr>
        <w:spacing w:after="120" w:line="360" w:lineRule="auto"/>
        <w:rPr>
          <w:rFonts w:ascii="Georgia" w:hAnsi="Georgia"/>
          <w:sz w:val="18"/>
          <w:szCs w:val="18"/>
        </w:rPr>
      </w:pPr>
      <w:r>
        <w:rPr>
          <w:rFonts w:ascii="Georgia" w:hAnsi="Georgia"/>
          <w:sz w:val="18"/>
          <w:szCs w:val="18"/>
        </w:rPr>
        <w:br/>
      </w:r>
      <w:r w:rsidRPr="00196BDD">
        <w:rPr>
          <w:rFonts w:ascii="Georgia" w:hAnsi="Georgia"/>
          <w:sz w:val="18"/>
          <w:szCs w:val="18"/>
        </w:rPr>
        <w:t>Thailand recognizes the importance of an investment in technology which is the catalyst of the technological startup ecosystem. The international collaboration brings great opportunity for expansion and growth in the technological business.  These are important engines for the national economic growth. The National Science and Technology Development Agency (NSTDA) has contributed to the initiative and push for programs that accelerate innovations. The focuses areas are healthcare and health tech startups; food and agriculture; tourism and logistic technology.</w:t>
      </w:r>
    </w:p>
    <w:p w14:paraId="5BF667F0" w14:textId="77777777" w:rsidR="003B2B9F" w:rsidRDefault="003B2B9F" w:rsidP="00B33186">
      <w:pPr>
        <w:spacing w:after="120" w:line="360" w:lineRule="auto"/>
        <w:rPr>
          <w:rFonts w:ascii="Georgia" w:hAnsi="Georgia"/>
          <w:sz w:val="18"/>
          <w:szCs w:val="18"/>
        </w:rPr>
      </w:pPr>
      <w:r>
        <w:rPr>
          <w:rFonts w:ascii="Georgia" w:hAnsi="Georgia"/>
          <w:sz w:val="18"/>
          <w:szCs w:val="18"/>
        </w:rPr>
        <w:t>As the Covid-19 pandemic is spreading out through the world,</w:t>
      </w:r>
      <w:r w:rsidRPr="007B4972">
        <w:rPr>
          <w:rFonts w:ascii="Georgia" w:hAnsi="Georgia"/>
          <w:sz w:val="18"/>
          <w:szCs w:val="18"/>
        </w:rPr>
        <w:t xml:space="preserve"> </w:t>
      </w:r>
      <w:r>
        <w:rPr>
          <w:rFonts w:ascii="Georgia" w:hAnsi="Georgia"/>
          <w:sz w:val="18"/>
          <w:szCs w:val="18"/>
        </w:rPr>
        <w:t xml:space="preserve">Thailand has been able to respond and handle the situation efficiently and </w:t>
      </w:r>
      <w:r w:rsidRPr="00667213">
        <w:rPr>
          <w:rFonts w:ascii="Georgia" w:hAnsi="Georgia"/>
          <w:sz w:val="18"/>
          <w:szCs w:val="18"/>
        </w:rPr>
        <w:t>effectively</w:t>
      </w:r>
      <w:r>
        <w:rPr>
          <w:rFonts w:ascii="Georgia" w:hAnsi="Georgia"/>
          <w:sz w:val="18"/>
          <w:szCs w:val="18"/>
        </w:rPr>
        <w:t xml:space="preserve">.  The infectious curve had been successfully flatten as a result of the government lockdown measures and the cooperation from every sector across the board.  Now that the country is beginning to ease the </w:t>
      </w:r>
      <w:r w:rsidRPr="0070764A">
        <w:rPr>
          <w:rFonts w:ascii="Georgia" w:hAnsi="Georgia"/>
          <w:sz w:val="18"/>
          <w:szCs w:val="18"/>
        </w:rPr>
        <w:t>lockdown measures</w:t>
      </w:r>
      <w:r>
        <w:rPr>
          <w:rFonts w:ascii="Georgia" w:hAnsi="Georgia"/>
          <w:sz w:val="18"/>
          <w:szCs w:val="18"/>
        </w:rPr>
        <w:t>, the country will continue monitoring the situation closely.  And as a response to this pandemic</w:t>
      </w:r>
      <w:r w:rsidRPr="00386BFE">
        <w:rPr>
          <w:rFonts w:ascii="Georgia" w:hAnsi="Georgia"/>
          <w:sz w:val="18"/>
          <w:szCs w:val="18"/>
        </w:rPr>
        <w:t xml:space="preserve">, there has been much </w:t>
      </w:r>
      <w:r>
        <w:rPr>
          <w:rFonts w:ascii="Georgia" w:hAnsi="Georgia"/>
          <w:sz w:val="18"/>
          <w:szCs w:val="18"/>
        </w:rPr>
        <w:t xml:space="preserve">push for the </w:t>
      </w:r>
      <w:r w:rsidRPr="00386BFE">
        <w:rPr>
          <w:rFonts w:ascii="Georgia" w:hAnsi="Georgia"/>
          <w:sz w:val="18"/>
          <w:szCs w:val="18"/>
        </w:rPr>
        <w:t>accelerat</w:t>
      </w:r>
      <w:r>
        <w:rPr>
          <w:rFonts w:ascii="Georgia" w:hAnsi="Georgia"/>
          <w:sz w:val="18"/>
          <w:szCs w:val="18"/>
        </w:rPr>
        <w:t xml:space="preserve">ion of </w:t>
      </w:r>
      <w:r w:rsidRPr="00386BFE">
        <w:rPr>
          <w:rFonts w:ascii="Georgia" w:hAnsi="Georgia"/>
          <w:sz w:val="18"/>
          <w:szCs w:val="18"/>
        </w:rPr>
        <w:t xml:space="preserve">the country’s technology and innovation ecosystem, especially in the health and medical sector.  </w:t>
      </w:r>
    </w:p>
    <w:p w14:paraId="16FE4C37" w14:textId="3714CE27" w:rsidR="003B2B9F" w:rsidRDefault="003B2B9F" w:rsidP="00B33186">
      <w:pPr>
        <w:spacing w:after="120" w:line="360" w:lineRule="auto"/>
        <w:rPr>
          <w:rFonts w:ascii="Georgia" w:hAnsi="Georgia"/>
          <w:sz w:val="18"/>
          <w:szCs w:val="18"/>
          <w:lang w:bidi="th-TH"/>
        </w:rPr>
      </w:pPr>
      <w:r w:rsidRPr="00C45D5A">
        <w:rPr>
          <w:rFonts w:ascii="Georgia" w:hAnsi="Georgia"/>
          <w:sz w:val="18"/>
          <w:szCs w:val="18"/>
        </w:rPr>
        <w:t>The Covid-19 has revealed the value of domestic manufacturing and technology.  To solve this unexpected pandemic, government sectors, research institutes, private se</w:t>
      </w:r>
      <w:r>
        <w:rPr>
          <w:rFonts w:ascii="Georgia" w:hAnsi="Georgia"/>
          <w:sz w:val="18"/>
          <w:szCs w:val="18"/>
        </w:rPr>
        <w:t xml:space="preserve">ctors all together try to find </w:t>
      </w:r>
      <w:r w:rsidRPr="00C45D5A">
        <w:rPr>
          <w:rFonts w:ascii="Georgia" w:hAnsi="Georgia"/>
          <w:sz w:val="18"/>
          <w:szCs w:val="18"/>
        </w:rPr>
        <w:t>various solutions to prevent and treat disease, such as medical devices</w:t>
      </w:r>
      <w:r>
        <w:rPr>
          <w:rFonts w:ascii="Georgia" w:hAnsi="Georgia"/>
          <w:sz w:val="18"/>
          <w:szCs w:val="18"/>
        </w:rPr>
        <w:t xml:space="preserve">, </w:t>
      </w:r>
      <w:proofErr w:type="spellStart"/>
      <w:r>
        <w:rPr>
          <w:rFonts w:ascii="Georgia" w:hAnsi="Georgia"/>
          <w:sz w:val="18"/>
          <w:szCs w:val="18"/>
        </w:rPr>
        <w:t>healthtech</w:t>
      </w:r>
      <w:proofErr w:type="spellEnd"/>
      <w:r>
        <w:rPr>
          <w:rFonts w:ascii="Georgia" w:hAnsi="Georgia"/>
          <w:sz w:val="18"/>
          <w:szCs w:val="18"/>
        </w:rPr>
        <w:t xml:space="preserve"> digital platform</w:t>
      </w:r>
      <w:r w:rsidRPr="00C45D5A">
        <w:rPr>
          <w:rFonts w:ascii="Georgia" w:hAnsi="Georgia"/>
          <w:sz w:val="18"/>
          <w:szCs w:val="18"/>
        </w:rPr>
        <w:t xml:space="preserve"> and </w:t>
      </w:r>
      <w:r>
        <w:rPr>
          <w:rFonts w:ascii="Georgia" w:hAnsi="Georgia"/>
          <w:sz w:val="18"/>
          <w:szCs w:val="18"/>
        </w:rPr>
        <w:t xml:space="preserve">other </w:t>
      </w:r>
      <w:r w:rsidRPr="00C45D5A">
        <w:rPr>
          <w:rFonts w:ascii="Georgia" w:hAnsi="Georgia"/>
          <w:sz w:val="18"/>
          <w:szCs w:val="18"/>
        </w:rPr>
        <w:t>supplies.</w:t>
      </w:r>
      <w:r w:rsidRPr="00FC2B59">
        <w:rPr>
          <w:rFonts w:ascii="Georgia" w:hAnsi="Georgia"/>
          <w:sz w:val="18"/>
          <w:szCs w:val="18"/>
        </w:rPr>
        <w:t xml:space="preserve"> </w:t>
      </w:r>
      <w:r>
        <w:rPr>
          <w:rFonts w:ascii="Georgia" w:hAnsi="Georgia"/>
          <w:sz w:val="18"/>
          <w:szCs w:val="18"/>
        </w:rPr>
        <w:t xml:space="preserve">However, this pandemic has led to much growth in the research and innovation in the health and medicine, which is one of the targeted industrial branches under Thailand </w:t>
      </w:r>
      <w:r w:rsidRPr="006163A8">
        <w:rPr>
          <w:rFonts w:ascii="Georgia" w:hAnsi="Georgia"/>
          <w:sz w:val="18"/>
          <w:szCs w:val="18"/>
        </w:rPr>
        <w:t>B</w:t>
      </w:r>
      <w:r>
        <w:rPr>
          <w:rFonts w:ascii="Georgia" w:hAnsi="Georgia"/>
          <w:sz w:val="18"/>
          <w:szCs w:val="18"/>
        </w:rPr>
        <w:t xml:space="preserve">io-Circular-Green (BCG) economy model.  The health and medical industry has a great potential to grow and efficiently produce medical supplies and devices that meet international standards, and will meet the needs domestically and of other countries in the region those are linked in the terms of economy, society and public health.  Since the pandemic, there have been many medical innovations and applications developed by Thai researchers.  Examples are </w:t>
      </w:r>
      <w:r w:rsidRPr="004F179E">
        <w:rPr>
          <w:rFonts w:ascii="Georgia" w:hAnsi="Georgia"/>
          <w:i/>
          <w:iCs/>
          <w:sz w:val="18"/>
          <w:szCs w:val="18"/>
        </w:rPr>
        <w:t>DDC-Care</w:t>
      </w:r>
      <w:r>
        <w:rPr>
          <w:rFonts w:ascii="Georgia" w:hAnsi="Georgia"/>
          <w:sz w:val="18"/>
          <w:szCs w:val="18"/>
        </w:rPr>
        <w:t>: a monitoring and assessment s</w:t>
      </w:r>
      <w:r w:rsidRPr="007B4972">
        <w:rPr>
          <w:rFonts w:ascii="Georgia" w:hAnsi="Georgia"/>
          <w:sz w:val="18"/>
          <w:szCs w:val="18"/>
        </w:rPr>
        <w:t xml:space="preserve">ystem </w:t>
      </w:r>
      <w:r>
        <w:rPr>
          <w:rFonts w:ascii="Georgia" w:hAnsi="Georgia"/>
          <w:sz w:val="18"/>
          <w:szCs w:val="18"/>
        </w:rPr>
        <w:t>to screen and lookout for</w:t>
      </w:r>
      <w:r w:rsidRPr="007B4972">
        <w:rPr>
          <w:rFonts w:ascii="Georgia" w:hAnsi="Georgia"/>
          <w:sz w:val="18"/>
          <w:szCs w:val="18"/>
        </w:rPr>
        <w:t xml:space="preserve"> </w:t>
      </w:r>
      <w:r>
        <w:rPr>
          <w:rFonts w:ascii="Georgia" w:hAnsi="Georgia"/>
          <w:sz w:val="18"/>
          <w:szCs w:val="18"/>
        </w:rPr>
        <w:t>covid-19 high-risk p</w:t>
      </w:r>
      <w:r w:rsidRPr="007B4972">
        <w:rPr>
          <w:rFonts w:ascii="Georgia" w:hAnsi="Georgia"/>
          <w:sz w:val="18"/>
          <w:szCs w:val="18"/>
        </w:rPr>
        <w:t>eople</w:t>
      </w:r>
      <w:r>
        <w:rPr>
          <w:rFonts w:ascii="Georgia" w:hAnsi="Georgia"/>
          <w:sz w:val="18"/>
          <w:szCs w:val="18"/>
        </w:rPr>
        <w:t xml:space="preserve">, </w:t>
      </w:r>
      <w:proofErr w:type="spellStart"/>
      <w:r w:rsidRPr="004F179E">
        <w:rPr>
          <w:rFonts w:ascii="Georgia" w:hAnsi="Georgia"/>
          <w:i/>
          <w:iCs/>
          <w:sz w:val="18"/>
          <w:szCs w:val="18"/>
        </w:rPr>
        <w:t>TraffyFondue</w:t>
      </w:r>
      <w:proofErr w:type="spellEnd"/>
      <w:r w:rsidRPr="004F179E">
        <w:rPr>
          <w:rFonts w:ascii="Georgia" w:hAnsi="Georgia"/>
          <w:i/>
          <w:iCs/>
          <w:sz w:val="18"/>
          <w:szCs w:val="18"/>
        </w:rPr>
        <w:t xml:space="preserve"> chatbot</w:t>
      </w:r>
      <w:r>
        <w:rPr>
          <w:rFonts w:ascii="Georgia" w:hAnsi="Georgia"/>
          <w:sz w:val="18"/>
          <w:szCs w:val="18"/>
          <w:lang w:bidi="th-TH"/>
        </w:rPr>
        <w:t>:</w:t>
      </w:r>
      <w:r>
        <w:rPr>
          <w:rFonts w:ascii="Georgia" w:hAnsi="Georgia"/>
          <w:sz w:val="18"/>
          <w:szCs w:val="18"/>
        </w:rPr>
        <w:t xml:space="preserve"> a m</w:t>
      </w:r>
      <w:r w:rsidRPr="007B4972">
        <w:rPr>
          <w:rFonts w:ascii="Georgia" w:hAnsi="Georgia"/>
          <w:sz w:val="18"/>
          <w:szCs w:val="18"/>
        </w:rPr>
        <w:t xml:space="preserve">edical </w:t>
      </w:r>
      <w:r>
        <w:rPr>
          <w:rFonts w:ascii="Georgia" w:hAnsi="Georgia"/>
          <w:sz w:val="18"/>
          <w:szCs w:val="18"/>
        </w:rPr>
        <w:t xml:space="preserve">management platform that help monitoring, matching and managing medical supplies and devices according to needs and supplies available, and help managing donations, </w:t>
      </w:r>
      <w:r w:rsidRPr="004F179E">
        <w:rPr>
          <w:rFonts w:ascii="Georgia" w:hAnsi="Georgia"/>
          <w:i/>
          <w:iCs/>
          <w:sz w:val="18"/>
          <w:szCs w:val="18"/>
        </w:rPr>
        <w:t>Selfie-plus</w:t>
      </w:r>
      <w:r>
        <w:rPr>
          <w:rFonts w:ascii="Georgia" w:hAnsi="Georgia"/>
          <w:sz w:val="18"/>
          <w:szCs w:val="18"/>
        </w:rPr>
        <w:t xml:space="preserve"> medical masks, </w:t>
      </w:r>
      <w:proofErr w:type="spellStart"/>
      <w:r w:rsidRPr="004F179E">
        <w:rPr>
          <w:rFonts w:ascii="Georgia" w:hAnsi="Georgia"/>
          <w:i/>
          <w:iCs/>
          <w:sz w:val="18"/>
          <w:szCs w:val="18"/>
        </w:rPr>
        <w:t>MagikTouch</w:t>
      </w:r>
      <w:proofErr w:type="spellEnd"/>
      <w:r>
        <w:rPr>
          <w:rFonts w:ascii="Georgia" w:hAnsi="Georgia"/>
          <w:sz w:val="18"/>
          <w:szCs w:val="18"/>
        </w:rPr>
        <w:t xml:space="preserve">: a touchless elevator, Negative pressure helmets, Germ ZerO3 sterilizers, Germ Saber Robots, an innovative way to extract RNAs without using commercialized kits, a LAMP-based covid-19 test kit that matches the gold-standard test and can yield results within 1 hour, an innovative way to category patients using </w:t>
      </w:r>
      <w:r>
        <w:rPr>
          <w:rFonts w:ascii="Georgia" w:hAnsi="Georgia"/>
          <w:sz w:val="18"/>
          <w:szCs w:val="18"/>
        </w:rPr>
        <w:lastRenderedPageBreak/>
        <w:t>peptide barcodes,</w:t>
      </w:r>
      <w:r>
        <w:rPr>
          <w:rFonts w:ascii="Georgia" w:hAnsi="Georgia" w:hint="cs"/>
          <w:sz w:val="18"/>
          <w:szCs w:val="18"/>
          <w:cs/>
          <w:lang w:bidi="th-TH"/>
        </w:rPr>
        <w:t xml:space="preserve"> </w:t>
      </w:r>
      <w:r w:rsidRPr="000C14F0">
        <w:rPr>
          <w:rFonts w:ascii="Georgia" w:hAnsi="Georgia"/>
          <w:sz w:val="18"/>
          <w:szCs w:val="18"/>
          <w:lang w:bidi="th-TH"/>
        </w:rPr>
        <w:t>a thermal scanning system</w:t>
      </w:r>
      <w:r>
        <w:rPr>
          <w:rFonts w:ascii="Georgia" w:hAnsi="Georgia"/>
          <w:sz w:val="18"/>
          <w:szCs w:val="18"/>
          <w:lang w:bidi="th-TH"/>
        </w:rPr>
        <w:t xml:space="preserve"> that can scan multiple people at once</w:t>
      </w:r>
      <w:r w:rsidRPr="000C14F0">
        <w:rPr>
          <w:rFonts w:ascii="Georgia" w:hAnsi="Georgia"/>
          <w:sz w:val="18"/>
          <w:szCs w:val="18"/>
          <w:lang w:bidi="th-TH"/>
        </w:rPr>
        <w:t xml:space="preserve"> called </w:t>
      </w:r>
      <w:proofErr w:type="spellStart"/>
      <w:r w:rsidRPr="004F179E">
        <w:rPr>
          <w:rFonts w:ascii="Georgia" w:hAnsi="Georgia"/>
          <w:i/>
          <w:iCs/>
          <w:sz w:val="18"/>
          <w:szCs w:val="18"/>
          <w:lang w:bidi="th-TH"/>
        </w:rPr>
        <w:t>μTherm</w:t>
      </w:r>
      <w:proofErr w:type="spellEnd"/>
      <w:r w:rsidRPr="004F179E">
        <w:rPr>
          <w:rFonts w:ascii="Georgia" w:hAnsi="Georgia"/>
          <w:i/>
          <w:iCs/>
          <w:sz w:val="18"/>
          <w:szCs w:val="18"/>
          <w:lang w:bidi="th-TH"/>
        </w:rPr>
        <w:t xml:space="preserve"> </w:t>
      </w:r>
      <w:proofErr w:type="spellStart"/>
      <w:r w:rsidRPr="004F179E">
        <w:rPr>
          <w:rFonts w:ascii="Georgia" w:hAnsi="Georgia"/>
          <w:i/>
          <w:iCs/>
          <w:sz w:val="18"/>
          <w:szCs w:val="18"/>
          <w:lang w:bidi="th-TH"/>
        </w:rPr>
        <w:t>FaceSense</w:t>
      </w:r>
      <w:proofErr w:type="spellEnd"/>
      <w:r>
        <w:rPr>
          <w:rFonts w:ascii="Georgia" w:hAnsi="Georgia"/>
          <w:sz w:val="18"/>
          <w:szCs w:val="18"/>
          <w:lang w:bidi="th-TH"/>
        </w:rPr>
        <w:t xml:space="preserve">, </w:t>
      </w:r>
      <w:r w:rsidRPr="004F179E">
        <w:rPr>
          <w:rFonts w:ascii="Georgia" w:hAnsi="Georgia"/>
          <w:sz w:val="18"/>
          <w:szCs w:val="18"/>
          <w:lang w:bidi="th-TH"/>
        </w:rPr>
        <w:t xml:space="preserve">Covid-19 Virus Detection </w:t>
      </w:r>
      <w:r>
        <w:rPr>
          <w:rFonts w:ascii="Georgia" w:hAnsi="Georgia"/>
          <w:sz w:val="18"/>
          <w:szCs w:val="18"/>
          <w:lang w:bidi="th-TH"/>
        </w:rPr>
        <w:t>rapid test k</w:t>
      </w:r>
      <w:r w:rsidRPr="004F179E">
        <w:rPr>
          <w:rFonts w:ascii="Georgia" w:hAnsi="Georgia"/>
          <w:sz w:val="18"/>
          <w:szCs w:val="18"/>
          <w:lang w:bidi="th-TH"/>
        </w:rPr>
        <w:t xml:space="preserve">it </w:t>
      </w:r>
      <w:r>
        <w:rPr>
          <w:rFonts w:ascii="Georgia" w:hAnsi="Georgia"/>
          <w:sz w:val="18"/>
          <w:szCs w:val="18"/>
          <w:lang w:bidi="th-TH"/>
        </w:rPr>
        <w:t>using t</w:t>
      </w:r>
      <w:r w:rsidRPr="004F179E">
        <w:rPr>
          <w:rFonts w:ascii="Georgia" w:hAnsi="Georgia"/>
          <w:sz w:val="18"/>
          <w:szCs w:val="18"/>
          <w:lang w:bidi="th-TH"/>
        </w:rPr>
        <w:t>he lateral flow assay</w:t>
      </w:r>
      <w:r>
        <w:rPr>
          <w:rFonts w:ascii="Georgia" w:hAnsi="Georgia"/>
          <w:sz w:val="18"/>
          <w:szCs w:val="18"/>
          <w:lang w:bidi="th-TH"/>
        </w:rPr>
        <w:t xml:space="preserve"> (LFA)</w:t>
      </w:r>
      <w:r w:rsidRPr="004F179E">
        <w:rPr>
          <w:rFonts w:ascii="Georgia" w:hAnsi="Georgia"/>
          <w:sz w:val="18"/>
          <w:szCs w:val="18"/>
          <w:lang w:bidi="th-TH"/>
        </w:rPr>
        <w:t>, mathematical model for coping-</w:t>
      </w:r>
      <w:r>
        <w:rPr>
          <w:rFonts w:ascii="Georgia" w:hAnsi="Georgia"/>
          <w:sz w:val="18"/>
          <w:szCs w:val="18"/>
          <w:lang w:bidi="th-TH"/>
        </w:rPr>
        <w:t>outbreak prevention of Covid-19, a</w:t>
      </w:r>
      <w:r w:rsidRPr="004F179E">
        <w:rPr>
          <w:rFonts w:ascii="Georgia" w:hAnsi="Georgia"/>
          <w:sz w:val="18"/>
          <w:szCs w:val="18"/>
          <w:lang w:bidi="th-TH"/>
        </w:rPr>
        <w:t xml:space="preserve">nd </w:t>
      </w:r>
      <w:r>
        <w:rPr>
          <w:rFonts w:ascii="Georgia" w:hAnsi="Georgia"/>
          <w:sz w:val="18"/>
          <w:szCs w:val="18"/>
          <w:lang w:bidi="th-TH"/>
        </w:rPr>
        <w:t xml:space="preserve">the development of covid-19 vaccines.  </w:t>
      </w:r>
    </w:p>
    <w:p w14:paraId="34BE8E48" w14:textId="3ED88772" w:rsidR="003B2B9F" w:rsidRDefault="003B2B9F" w:rsidP="00B33186">
      <w:pPr>
        <w:spacing w:after="120" w:line="360" w:lineRule="auto"/>
        <w:rPr>
          <w:rFonts w:ascii="Georgia" w:hAnsi="Georgia"/>
          <w:sz w:val="18"/>
          <w:szCs w:val="18"/>
          <w:lang w:bidi="th-TH"/>
        </w:rPr>
      </w:pPr>
      <w:r w:rsidRPr="006D4497">
        <w:rPr>
          <w:rFonts w:ascii="Georgia" w:hAnsi="Georgia"/>
          <w:sz w:val="18"/>
          <w:szCs w:val="18"/>
          <w:lang w:bidi="th-TH"/>
        </w:rPr>
        <w:t>All in all, to this designed mechanism</w:t>
      </w:r>
      <w:r>
        <w:rPr>
          <w:rFonts w:ascii="Georgia" w:hAnsi="Georgia"/>
          <w:sz w:val="18"/>
          <w:szCs w:val="18"/>
          <w:lang w:bidi="th-TH"/>
        </w:rPr>
        <w:t xml:space="preserve"> WBAF Thailand</w:t>
      </w:r>
      <w:r w:rsidRPr="006D4497">
        <w:rPr>
          <w:rFonts w:ascii="Georgia" w:hAnsi="Georgia"/>
          <w:sz w:val="18"/>
          <w:szCs w:val="18"/>
          <w:lang w:bidi="th-TH"/>
        </w:rPr>
        <w:t xml:space="preserve"> can convert these raised opportunities into new </w:t>
      </w:r>
      <w:proofErr w:type="spellStart"/>
      <w:r w:rsidRPr="006D4497">
        <w:rPr>
          <w:rFonts w:ascii="Georgia" w:hAnsi="Georgia"/>
          <w:sz w:val="18"/>
          <w:szCs w:val="18"/>
          <w:lang w:bidi="th-TH"/>
        </w:rPr>
        <w:t>deeptech</w:t>
      </w:r>
      <w:proofErr w:type="spellEnd"/>
      <w:r w:rsidRPr="006D4497">
        <w:rPr>
          <w:rFonts w:ascii="Georgia" w:hAnsi="Georgia"/>
          <w:sz w:val="18"/>
          <w:szCs w:val="18"/>
          <w:lang w:bidi="th-TH"/>
        </w:rPr>
        <w:t xml:space="preserve"> businesses which can bring the value to Thailand and global economies.</w:t>
      </w:r>
    </w:p>
    <w:p w14:paraId="13D0EBB8" w14:textId="50EFBA60" w:rsidR="00C87EE3" w:rsidRDefault="00C87EE3" w:rsidP="00B33186">
      <w:pPr>
        <w:spacing w:after="120" w:line="360" w:lineRule="auto"/>
        <w:rPr>
          <w:rFonts w:ascii="Georgia" w:hAnsi="Georgia"/>
          <w:sz w:val="18"/>
          <w:szCs w:val="18"/>
          <w:lang w:bidi="th-TH"/>
        </w:rPr>
      </w:pPr>
    </w:p>
    <w:p w14:paraId="17CDC820" w14:textId="4C831F88" w:rsidR="00C87EE3" w:rsidRDefault="00C87EE3" w:rsidP="00B33186">
      <w:pPr>
        <w:spacing w:after="120" w:line="360" w:lineRule="auto"/>
        <w:rPr>
          <w:rFonts w:ascii="Georgia" w:hAnsi="Georgia"/>
          <w:sz w:val="18"/>
          <w:szCs w:val="18"/>
          <w:lang w:bidi="th-TH"/>
        </w:rPr>
      </w:pPr>
    </w:p>
    <w:p w14:paraId="5D5D8F2D" w14:textId="694AAB54" w:rsidR="00C87EE3" w:rsidRDefault="00C87EE3" w:rsidP="00B33186">
      <w:pPr>
        <w:spacing w:after="120" w:line="360" w:lineRule="auto"/>
        <w:rPr>
          <w:rFonts w:ascii="Georgia" w:hAnsi="Georgia"/>
          <w:sz w:val="18"/>
          <w:szCs w:val="18"/>
          <w:lang w:bidi="th-TH"/>
        </w:rPr>
      </w:pPr>
    </w:p>
    <w:p w14:paraId="709BAAA0" w14:textId="1EEDB8A8" w:rsidR="00C87EE3" w:rsidRDefault="00C87EE3" w:rsidP="00B33186">
      <w:pPr>
        <w:spacing w:after="120" w:line="360" w:lineRule="auto"/>
        <w:rPr>
          <w:rFonts w:ascii="Georgia" w:hAnsi="Georgia"/>
          <w:sz w:val="18"/>
          <w:szCs w:val="18"/>
          <w:lang w:bidi="th-TH"/>
        </w:rPr>
      </w:pPr>
    </w:p>
    <w:p w14:paraId="20D1DAAD" w14:textId="2DBEE9ED" w:rsidR="00C87EE3" w:rsidRDefault="00C87EE3" w:rsidP="00B33186">
      <w:pPr>
        <w:spacing w:after="120" w:line="360" w:lineRule="auto"/>
        <w:rPr>
          <w:rFonts w:ascii="Georgia" w:hAnsi="Georgia"/>
          <w:sz w:val="18"/>
          <w:szCs w:val="18"/>
          <w:lang w:bidi="th-TH"/>
        </w:rPr>
      </w:pPr>
    </w:p>
    <w:p w14:paraId="10210317" w14:textId="5D804299" w:rsidR="00C87EE3" w:rsidRDefault="00C87EE3" w:rsidP="00B33186">
      <w:pPr>
        <w:spacing w:after="120" w:line="360" w:lineRule="auto"/>
        <w:rPr>
          <w:rFonts w:ascii="Georgia" w:hAnsi="Georgia"/>
          <w:sz w:val="18"/>
          <w:szCs w:val="18"/>
          <w:lang w:bidi="th-TH"/>
        </w:rPr>
      </w:pPr>
    </w:p>
    <w:p w14:paraId="1C87DF18" w14:textId="23866AB2" w:rsidR="00C87EE3" w:rsidRDefault="00C87EE3" w:rsidP="00B33186">
      <w:pPr>
        <w:spacing w:after="120" w:line="360" w:lineRule="auto"/>
        <w:rPr>
          <w:rFonts w:ascii="Georgia" w:hAnsi="Georgia"/>
          <w:sz w:val="18"/>
          <w:szCs w:val="18"/>
          <w:lang w:bidi="th-TH"/>
        </w:rPr>
      </w:pPr>
    </w:p>
    <w:p w14:paraId="76B7F35F" w14:textId="0A007302" w:rsidR="00C87EE3" w:rsidRDefault="00C87EE3" w:rsidP="00B33186">
      <w:pPr>
        <w:spacing w:after="120" w:line="360" w:lineRule="auto"/>
        <w:rPr>
          <w:rFonts w:ascii="Georgia" w:hAnsi="Georgia"/>
          <w:sz w:val="18"/>
          <w:szCs w:val="18"/>
          <w:lang w:bidi="th-TH"/>
        </w:rPr>
      </w:pPr>
    </w:p>
    <w:p w14:paraId="4E48D1FE" w14:textId="5AACD4F0" w:rsidR="00C87EE3" w:rsidRDefault="00C87EE3" w:rsidP="00B33186">
      <w:pPr>
        <w:spacing w:after="120" w:line="360" w:lineRule="auto"/>
        <w:rPr>
          <w:rFonts w:ascii="Georgia" w:hAnsi="Georgia"/>
          <w:sz w:val="18"/>
          <w:szCs w:val="18"/>
          <w:lang w:bidi="th-TH"/>
        </w:rPr>
      </w:pPr>
    </w:p>
    <w:p w14:paraId="3371E8F5" w14:textId="3402DCD1" w:rsidR="00C87EE3" w:rsidRDefault="00C87EE3" w:rsidP="00B33186">
      <w:pPr>
        <w:spacing w:after="120" w:line="360" w:lineRule="auto"/>
        <w:rPr>
          <w:rFonts w:ascii="Georgia" w:hAnsi="Georgia"/>
          <w:sz w:val="18"/>
          <w:szCs w:val="18"/>
          <w:lang w:bidi="th-TH"/>
        </w:rPr>
      </w:pPr>
    </w:p>
    <w:p w14:paraId="6CDE0149" w14:textId="1BE432AD" w:rsidR="00C87EE3" w:rsidRDefault="00C87EE3" w:rsidP="00B33186">
      <w:pPr>
        <w:spacing w:after="120" w:line="360" w:lineRule="auto"/>
        <w:rPr>
          <w:rFonts w:ascii="Georgia" w:hAnsi="Georgia"/>
          <w:sz w:val="18"/>
          <w:szCs w:val="18"/>
          <w:lang w:bidi="th-TH"/>
        </w:rPr>
      </w:pPr>
    </w:p>
    <w:p w14:paraId="1C78D2B8" w14:textId="62389557" w:rsidR="00C87EE3" w:rsidRDefault="00C87EE3" w:rsidP="00B33186">
      <w:pPr>
        <w:spacing w:after="120" w:line="360" w:lineRule="auto"/>
        <w:rPr>
          <w:rFonts w:ascii="Georgia" w:hAnsi="Georgia"/>
          <w:sz w:val="18"/>
          <w:szCs w:val="18"/>
          <w:lang w:bidi="th-TH"/>
        </w:rPr>
      </w:pPr>
    </w:p>
    <w:p w14:paraId="2FC602CC" w14:textId="5A661DEE" w:rsidR="00C87EE3" w:rsidRDefault="00C87EE3" w:rsidP="00B33186">
      <w:pPr>
        <w:spacing w:after="120" w:line="360" w:lineRule="auto"/>
        <w:rPr>
          <w:rFonts w:ascii="Georgia" w:hAnsi="Georgia"/>
          <w:sz w:val="18"/>
          <w:szCs w:val="18"/>
          <w:lang w:bidi="th-TH"/>
        </w:rPr>
      </w:pPr>
    </w:p>
    <w:p w14:paraId="1A971ACA" w14:textId="31EB7D5E" w:rsidR="00C87EE3" w:rsidRDefault="00C87EE3" w:rsidP="00B33186">
      <w:pPr>
        <w:spacing w:after="120" w:line="360" w:lineRule="auto"/>
        <w:rPr>
          <w:rFonts w:ascii="Georgia" w:hAnsi="Georgia"/>
          <w:sz w:val="18"/>
          <w:szCs w:val="18"/>
          <w:lang w:bidi="th-TH"/>
        </w:rPr>
      </w:pPr>
    </w:p>
    <w:p w14:paraId="32354BA7" w14:textId="41A40A9A" w:rsidR="00C87EE3" w:rsidRDefault="00C87EE3" w:rsidP="00B33186">
      <w:pPr>
        <w:spacing w:after="120" w:line="360" w:lineRule="auto"/>
        <w:rPr>
          <w:rFonts w:ascii="Georgia" w:hAnsi="Georgia"/>
          <w:sz w:val="18"/>
          <w:szCs w:val="18"/>
          <w:lang w:bidi="th-TH"/>
        </w:rPr>
      </w:pPr>
    </w:p>
    <w:p w14:paraId="4D3793FB" w14:textId="6834DC72" w:rsidR="00C87EE3" w:rsidRDefault="00C87EE3" w:rsidP="00B33186">
      <w:pPr>
        <w:spacing w:after="120" w:line="360" w:lineRule="auto"/>
        <w:rPr>
          <w:rFonts w:ascii="Georgia" w:hAnsi="Georgia"/>
          <w:sz w:val="18"/>
          <w:szCs w:val="18"/>
          <w:lang w:bidi="th-TH"/>
        </w:rPr>
      </w:pPr>
    </w:p>
    <w:p w14:paraId="4EFA0091" w14:textId="67F49DE1" w:rsidR="00C87EE3" w:rsidRDefault="00C87EE3" w:rsidP="00B33186">
      <w:pPr>
        <w:spacing w:after="120" w:line="360" w:lineRule="auto"/>
        <w:rPr>
          <w:rFonts w:ascii="Georgia" w:hAnsi="Georgia"/>
          <w:sz w:val="18"/>
          <w:szCs w:val="18"/>
          <w:lang w:bidi="th-TH"/>
        </w:rPr>
      </w:pPr>
    </w:p>
    <w:p w14:paraId="2E59AD76" w14:textId="416050D9" w:rsidR="00C87EE3" w:rsidRDefault="00C87EE3" w:rsidP="00B33186">
      <w:pPr>
        <w:spacing w:after="120" w:line="360" w:lineRule="auto"/>
        <w:rPr>
          <w:rFonts w:ascii="Georgia" w:hAnsi="Georgia"/>
          <w:sz w:val="18"/>
          <w:szCs w:val="18"/>
          <w:lang w:bidi="th-TH"/>
        </w:rPr>
      </w:pPr>
    </w:p>
    <w:p w14:paraId="270A6B87" w14:textId="55CBD396" w:rsidR="00C87EE3" w:rsidRDefault="00C87EE3" w:rsidP="00B33186">
      <w:pPr>
        <w:spacing w:after="120" w:line="360" w:lineRule="auto"/>
        <w:rPr>
          <w:rFonts w:ascii="Georgia" w:hAnsi="Georgia"/>
          <w:sz w:val="18"/>
          <w:szCs w:val="18"/>
          <w:lang w:bidi="th-TH"/>
        </w:rPr>
      </w:pPr>
    </w:p>
    <w:p w14:paraId="07810E84" w14:textId="7D169C71" w:rsidR="00C87EE3" w:rsidRDefault="00C87EE3" w:rsidP="00B33186">
      <w:pPr>
        <w:spacing w:after="120" w:line="360" w:lineRule="auto"/>
        <w:rPr>
          <w:rFonts w:ascii="Georgia" w:hAnsi="Georgia"/>
          <w:sz w:val="18"/>
          <w:szCs w:val="18"/>
          <w:lang w:bidi="th-TH"/>
        </w:rPr>
      </w:pPr>
    </w:p>
    <w:p w14:paraId="677C879F" w14:textId="2F6BC03F" w:rsidR="00C87EE3" w:rsidRDefault="00C87EE3" w:rsidP="00B33186">
      <w:pPr>
        <w:spacing w:after="120" w:line="360" w:lineRule="auto"/>
        <w:rPr>
          <w:rFonts w:ascii="Georgia" w:hAnsi="Georgia"/>
          <w:sz w:val="18"/>
          <w:szCs w:val="18"/>
          <w:lang w:bidi="th-TH"/>
        </w:rPr>
      </w:pPr>
    </w:p>
    <w:p w14:paraId="53BAF06D" w14:textId="45A660A3" w:rsidR="00C87EE3" w:rsidRDefault="00C87EE3" w:rsidP="00B33186">
      <w:pPr>
        <w:spacing w:after="120" w:line="360" w:lineRule="auto"/>
        <w:rPr>
          <w:rFonts w:ascii="Georgia" w:hAnsi="Georgia"/>
          <w:sz w:val="18"/>
          <w:szCs w:val="18"/>
          <w:lang w:bidi="th-TH"/>
        </w:rPr>
      </w:pPr>
    </w:p>
    <w:p w14:paraId="1AD61B4B" w14:textId="22E1CA10" w:rsidR="00C87EE3" w:rsidRDefault="00C87EE3" w:rsidP="00B33186">
      <w:pPr>
        <w:spacing w:after="120" w:line="360" w:lineRule="auto"/>
        <w:rPr>
          <w:rFonts w:ascii="Georgia" w:hAnsi="Georgia"/>
          <w:sz w:val="18"/>
          <w:szCs w:val="18"/>
          <w:lang w:bidi="th-TH"/>
        </w:rPr>
      </w:pPr>
    </w:p>
    <w:p w14:paraId="4B119C08" w14:textId="77777777" w:rsidR="00C87EE3" w:rsidRPr="001D0BB0" w:rsidRDefault="00C87EE3" w:rsidP="00B33186">
      <w:pPr>
        <w:spacing w:after="120" w:line="360" w:lineRule="auto"/>
        <w:rPr>
          <w:rFonts w:ascii="Georgia" w:hAnsi="Georgia"/>
          <w:sz w:val="18"/>
          <w:szCs w:val="18"/>
          <w:lang w:bidi="th-TH"/>
        </w:rPr>
      </w:pPr>
    </w:p>
    <w:p w14:paraId="5DCACDEA" w14:textId="424D66AF" w:rsidR="008148A5" w:rsidRPr="00B33186" w:rsidRDefault="008148A5" w:rsidP="00B33186">
      <w:pPr>
        <w:spacing w:line="360" w:lineRule="auto"/>
        <w:rPr>
          <w:rFonts w:ascii="Georgia" w:hAnsi="Georgia"/>
          <w:sz w:val="18"/>
          <w:szCs w:val="18"/>
        </w:rPr>
      </w:pPr>
    </w:p>
    <w:p w14:paraId="53B2314B" w14:textId="2D195CCE" w:rsidR="001E23A7" w:rsidRPr="00FF2050" w:rsidRDefault="00C87EE3" w:rsidP="00B33186">
      <w:pPr>
        <w:spacing w:line="360" w:lineRule="auto"/>
        <w:rPr>
          <w:rFonts w:ascii="Georgia" w:hAnsi="Georgia"/>
          <w:b/>
          <w:bCs/>
          <w:sz w:val="18"/>
          <w:szCs w:val="18"/>
        </w:rPr>
      </w:pPr>
      <w:r>
        <w:rPr>
          <w:rFonts w:ascii="Georgia" w:hAnsi="Georgia"/>
          <w:noProof/>
          <w:sz w:val="18"/>
          <w:szCs w:val="18"/>
        </w:rPr>
        <w:lastRenderedPageBreak/>
        <w:drawing>
          <wp:inline distT="0" distB="0" distL="0" distR="0" wp14:anchorId="410A201B" wp14:editId="156EFE9D">
            <wp:extent cx="1689485" cy="1333804"/>
            <wp:effectExtent l="0" t="0" r="6350" b="0"/>
            <wp:docPr id="1073741831" name="Resim 1073741831"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uae.png"/>
                    <pic:cNvPicPr/>
                  </pic:nvPicPr>
                  <pic:blipFill>
                    <a:blip r:embed="rId39">
                      <a:extLst>
                        <a:ext uri="{28A0092B-C50C-407E-A947-70E740481C1C}">
                          <a14:useLocalDpi xmlns:a14="http://schemas.microsoft.com/office/drawing/2010/main" val="0"/>
                        </a:ext>
                      </a:extLst>
                    </a:blip>
                    <a:stretch>
                      <a:fillRect/>
                    </a:stretch>
                  </pic:blipFill>
                  <pic:spPr>
                    <a:xfrm>
                      <a:off x="0" y="0"/>
                      <a:ext cx="1689485" cy="1333804"/>
                    </a:xfrm>
                    <a:prstGeom prst="rect">
                      <a:avLst/>
                    </a:prstGeom>
                  </pic:spPr>
                </pic:pic>
              </a:graphicData>
            </a:graphic>
          </wp:inline>
        </w:drawing>
      </w:r>
      <w:r w:rsidR="00FF2050">
        <w:rPr>
          <w:rFonts w:ascii="Georgia" w:hAnsi="Georgia"/>
          <w:sz w:val="18"/>
          <w:szCs w:val="18"/>
        </w:rPr>
        <w:br/>
      </w:r>
      <w:r w:rsidR="00FF2050">
        <w:rPr>
          <w:rFonts w:ascii="Georgia" w:hAnsi="Georgia"/>
          <w:sz w:val="18"/>
          <w:szCs w:val="18"/>
        </w:rPr>
        <w:br/>
      </w:r>
      <w:r w:rsidR="001E23A7" w:rsidRPr="00FF2050">
        <w:rPr>
          <w:rFonts w:ascii="Georgia" w:hAnsi="Georgia"/>
          <w:b/>
          <w:bCs/>
          <w:sz w:val="18"/>
          <w:szCs w:val="18"/>
        </w:rPr>
        <w:t>United Arab Emirates</w:t>
      </w:r>
    </w:p>
    <w:p w14:paraId="614C0696" w14:textId="0FFDD701" w:rsidR="001E23A7" w:rsidRPr="00FF2050" w:rsidRDefault="001E23A7" w:rsidP="00B33186">
      <w:pPr>
        <w:spacing w:line="360" w:lineRule="auto"/>
        <w:rPr>
          <w:rFonts w:ascii="Georgia" w:hAnsi="Georgia"/>
          <w:b/>
          <w:bCs/>
          <w:sz w:val="18"/>
          <w:szCs w:val="18"/>
        </w:rPr>
      </w:pPr>
      <w:r w:rsidRPr="00FF2050">
        <w:rPr>
          <w:rFonts w:ascii="Georgia" w:hAnsi="Georgia"/>
          <w:b/>
          <w:bCs/>
          <w:sz w:val="18"/>
          <w:szCs w:val="18"/>
        </w:rPr>
        <w:t>Lucy Chow</w:t>
      </w:r>
      <w:r w:rsidR="00FF2050" w:rsidRPr="00FF2050">
        <w:rPr>
          <w:rFonts w:ascii="Georgia" w:hAnsi="Georgia"/>
          <w:b/>
          <w:bCs/>
          <w:sz w:val="18"/>
          <w:szCs w:val="18"/>
        </w:rPr>
        <w:br/>
      </w:r>
      <w:r w:rsidRPr="00FF2050">
        <w:rPr>
          <w:rFonts w:ascii="Georgia" w:hAnsi="Georgia"/>
          <w:b/>
          <w:bCs/>
          <w:sz w:val="18"/>
          <w:szCs w:val="18"/>
        </w:rPr>
        <w:t>Senator World Business Angels Investment Forum</w:t>
      </w:r>
    </w:p>
    <w:p w14:paraId="3CA58CE6" w14:textId="77777777" w:rsidR="001E23A7" w:rsidRPr="00FF2050" w:rsidRDefault="001E23A7" w:rsidP="00B33186">
      <w:pPr>
        <w:spacing w:line="360" w:lineRule="auto"/>
        <w:rPr>
          <w:rFonts w:ascii="Georgia" w:hAnsi="Georgia"/>
          <w:b/>
          <w:bCs/>
          <w:sz w:val="18"/>
          <w:szCs w:val="18"/>
        </w:rPr>
      </w:pPr>
    </w:p>
    <w:p w14:paraId="4833F532" w14:textId="7BBCE836" w:rsidR="001E23A7" w:rsidRPr="00FF2050" w:rsidRDefault="00FF2050" w:rsidP="00B33186">
      <w:pPr>
        <w:spacing w:line="360" w:lineRule="auto"/>
        <w:rPr>
          <w:rFonts w:ascii="Georgia" w:hAnsi="Georgia"/>
          <w:b/>
          <w:bCs/>
          <w:sz w:val="18"/>
          <w:szCs w:val="18"/>
        </w:rPr>
      </w:pPr>
      <w:r w:rsidRPr="00FF2050">
        <w:rPr>
          <w:rFonts w:ascii="Georgia" w:hAnsi="Georgia"/>
          <w:b/>
          <w:bCs/>
          <w:sz w:val="18"/>
          <w:szCs w:val="18"/>
        </w:rPr>
        <w:t xml:space="preserve">Director, Women’s Angel Investor Network (WAIN) I </w:t>
      </w:r>
      <w:hyperlink r:id="rId40" w:history="1">
        <w:r w:rsidRPr="00FF2050">
          <w:rPr>
            <w:rStyle w:val="Kpr"/>
            <w:rFonts w:ascii="Georgia" w:hAnsi="Georgia"/>
            <w:b/>
            <w:bCs/>
            <w:sz w:val="18"/>
            <w:szCs w:val="18"/>
          </w:rPr>
          <w:t>lucy@theelements-group.com</w:t>
        </w:r>
      </w:hyperlink>
      <w:r w:rsidRPr="00FF2050">
        <w:rPr>
          <w:rFonts w:ascii="Georgia" w:hAnsi="Georgia"/>
          <w:b/>
          <w:bCs/>
          <w:sz w:val="18"/>
          <w:szCs w:val="18"/>
        </w:rPr>
        <w:t xml:space="preserve"> I </w:t>
      </w:r>
      <w:r w:rsidR="001E23A7" w:rsidRPr="00FF2050">
        <w:rPr>
          <w:rFonts w:ascii="Georgia" w:hAnsi="Georgia"/>
          <w:b/>
          <w:bCs/>
          <w:sz w:val="18"/>
          <w:szCs w:val="18"/>
        </w:rPr>
        <w:t>+971501486467</w:t>
      </w:r>
    </w:p>
    <w:p w14:paraId="0C525BDB" w14:textId="77777777" w:rsidR="001E23A7" w:rsidRPr="00B33186" w:rsidRDefault="001E23A7" w:rsidP="00FF2050">
      <w:pPr>
        <w:pBdr>
          <w:bottom w:val="single" w:sz="4" w:space="1" w:color="auto"/>
        </w:pBdr>
        <w:spacing w:line="360" w:lineRule="auto"/>
        <w:rPr>
          <w:rFonts w:ascii="Georgia" w:hAnsi="Georgia"/>
          <w:sz w:val="18"/>
          <w:szCs w:val="18"/>
        </w:rPr>
      </w:pPr>
    </w:p>
    <w:p w14:paraId="1964E382" w14:textId="77777777" w:rsidR="001E23A7" w:rsidRPr="00B33186" w:rsidRDefault="001E23A7" w:rsidP="00B33186">
      <w:pPr>
        <w:spacing w:line="360" w:lineRule="auto"/>
        <w:rPr>
          <w:rFonts w:ascii="Georgia" w:hAnsi="Georgia"/>
          <w:sz w:val="18"/>
          <w:szCs w:val="18"/>
        </w:rPr>
      </w:pPr>
    </w:p>
    <w:p w14:paraId="4E78A853" w14:textId="77777777" w:rsidR="001E23A7" w:rsidRPr="00B33186" w:rsidRDefault="001E23A7" w:rsidP="00B33186">
      <w:pPr>
        <w:spacing w:line="360" w:lineRule="auto"/>
        <w:rPr>
          <w:rFonts w:ascii="Georgia" w:hAnsi="Georgia"/>
          <w:sz w:val="18"/>
          <w:szCs w:val="18"/>
        </w:rPr>
      </w:pPr>
      <w:r w:rsidRPr="00B33186">
        <w:rPr>
          <w:rFonts w:ascii="Georgia" w:hAnsi="Georgia"/>
          <w:sz w:val="18"/>
          <w:szCs w:val="18"/>
        </w:rPr>
        <w:t>The UAE is known to rise to challenges and so has it been proven as the start-up  community came together to find solutions to face the global outbreak of Covid-19 with strong support from the government.</w:t>
      </w:r>
    </w:p>
    <w:p w14:paraId="3DD10560" w14:textId="77777777" w:rsidR="001E23A7" w:rsidRPr="00B33186" w:rsidRDefault="001E23A7" w:rsidP="00B33186">
      <w:pPr>
        <w:spacing w:line="360" w:lineRule="auto"/>
        <w:rPr>
          <w:rFonts w:ascii="Georgia" w:hAnsi="Georgia"/>
          <w:sz w:val="18"/>
          <w:szCs w:val="18"/>
        </w:rPr>
      </w:pPr>
      <w:r w:rsidRPr="00B33186">
        <w:rPr>
          <w:rFonts w:ascii="Georgia" w:hAnsi="Georgia"/>
          <w:sz w:val="18"/>
          <w:szCs w:val="18"/>
        </w:rPr>
        <w:t xml:space="preserve">The entrepreneurship ecosystem has matured and now all the key pillars of a sustainable investment environment are available. Starting from incubators with an incredibly ambitious mandate such as Dubai Future Accelerators (under Dubai Future Foundation) Area 2071 to established early and late stage businesses and </w:t>
      </w:r>
      <w:proofErr w:type="spellStart"/>
      <w:r w:rsidRPr="00B33186">
        <w:rPr>
          <w:rFonts w:ascii="Georgia" w:hAnsi="Georgia"/>
          <w:sz w:val="18"/>
          <w:szCs w:val="18"/>
        </w:rPr>
        <w:t>Ibtikari</w:t>
      </w:r>
      <w:proofErr w:type="spellEnd"/>
      <w:r w:rsidRPr="00B33186">
        <w:rPr>
          <w:rFonts w:ascii="Georgia" w:hAnsi="Georgia"/>
          <w:sz w:val="18"/>
          <w:szCs w:val="18"/>
        </w:rPr>
        <w:t xml:space="preserve"> Innovation Incubator.</w:t>
      </w:r>
    </w:p>
    <w:p w14:paraId="16C80F37" w14:textId="77777777" w:rsidR="001E23A7" w:rsidRPr="00B33186" w:rsidRDefault="001E23A7" w:rsidP="00B33186">
      <w:pPr>
        <w:spacing w:line="360" w:lineRule="auto"/>
        <w:rPr>
          <w:rFonts w:ascii="Georgia" w:hAnsi="Georgia"/>
          <w:sz w:val="18"/>
          <w:szCs w:val="18"/>
        </w:rPr>
      </w:pPr>
      <w:r w:rsidRPr="00B33186">
        <w:rPr>
          <w:rFonts w:ascii="Georgia" w:hAnsi="Georgia"/>
          <w:sz w:val="18"/>
          <w:szCs w:val="18"/>
        </w:rPr>
        <w:t xml:space="preserve">UAE based accelerators such as Fintech Hive, </w:t>
      </w:r>
      <w:proofErr w:type="spellStart"/>
      <w:r w:rsidRPr="00B33186">
        <w:rPr>
          <w:rFonts w:ascii="Georgia" w:hAnsi="Georgia"/>
          <w:sz w:val="18"/>
          <w:szCs w:val="18"/>
        </w:rPr>
        <w:t>Intelaq</w:t>
      </w:r>
      <w:proofErr w:type="spellEnd"/>
      <w:r w:rsidRPr="00B33186">
        <w:rPr>
          <w:rFonts w:ascii="Georgia" w:hAnsi="Georgia"/>
          <w:sz w:val="18"/>
          <w:szCs w:val="18"/>
        </w:rPr>
        <w:t xml:space="preserve">, </w:t>
      </w:r>
      <w:proofErr w:type="spellStart"/>
      <w:r w:rsidRPr="00B33186">
        <w:rPr>
          <w:rFonts w:ascii="Georgia" w:hAnsi="Georgia"/>
          <w:sz w:val="18"/>
          <w:szCs w:val="18"/>
        </w:rPr>
        <w:t>Dtec</w:t>
      </w:r>
      <w:proofErr w:type="spellEnd"/>
      <w:r w:rsidRPr="00B33186">
        <w:rPr>
          <w:rFonts w:ascii="Georgia" w:hAnsi="Georgia"/>
          <w:sz w:val="18"/>
          <w:szCs w:val="18"/>
        </w:rPr>
        <w:t xml:space="preserve"> in Dubai, hub71 and Flat6Labs in Abu Dhabi and </w:t>
      </w:r>
      <w:proofErr w:type="spellStart"/>
      <w:r w:rsidRPr="00B33186">
        <w:rPr>
          <w:rFonts w:ascii="Georgia" w:hAnsi="Georgia"/>
          <w:sz w:val="18"/>
          <w:szCs w:val="18"/>
        </w:rPr>
        <w:t>Sheraa</w:t>
      </w:r>
      <w:proofErr w:type="spellEnd"/>
      <w:r w:rsidRPr="00B33186">
        <w:rPr>
          <w:rFonts w:ascii="Georgia" w:hAnsi="Georgia"/>
          <w:sz w:val="18"/>
          <w:szCs w:val="18"/>
        </w:rPr>
        <w:t xml:space="preserve"> in Sharjah have been extremely supportive of UAE startups.</w:t>
      </w:r>
    </w:p>
    <w:p w14:paraId="5710B25F" w14:textId="77777777" w:rsidR="001E23A7" w:rsidRPr="00B33186" w:rsidRDefault="001E23A7" w:rsidP="00B33186">
      <w:pPr>
        <w:spacing w:line="360" w:lineRule="auto"/>
        <w:rPr>
          <w:rFonts w:ascii="Georgia" w:hAnsi="Georgia"/>
          <w:sz w:val="18"/>
          <w:szCs w:val="18"/>
        </w:rPr>
      </w:pPr>
      <w:r w:rsidRPr="00B33186">
        <w:rPr>
          <w:rFonts w:ascii="Georgia" w:hAnsi="Georgia"/>
          <w:sz w:val="18"/>
          <w:szCs w:val="18"/>
        </w:rPr>
        <w:t xml:space="preserve">The country now hosts some very successful international accelerators such as Startup Bootcamp, Plug N Play and </w:t>
      </w:r>
      <w:proofErr w:type="spellStart"/>
      <w:r w:rsidRPr="00B33186">
        <w:rPr>
          <w:rFonts w:ascii="Georgia" w:hAnsi="Georgia"/>
          <w:sz w:val="18"/>
          <w:szCs w:val="18"/>
        </w:rPr>
        <w:t>Techstars</w:t>
      </w:r>
      <w:proofErr w:type="spellEnd"/>
      <w:r w:rsidRPr="00B33186">
        <w:rPr>
          <w:rFonts w:ascii="Georgia" w:hAnsi="Georgia"/>
          <w:sz w:val="18"/>
          <w:szCs w:val="18"/>
        </w:rPr>
        <w:t xml:space="preserve"> who are as excited about the UAE as their homegrown counterparts are.</w:t>
      </w:r>
    </w:p>
    <w:p w14:paraId="761CF57A" w14:textId="77777777" w:rsidR="001E23A7" w:rsidRPr="00B33186" w:rsidRDefault="001E23A7" w:rsidP="00B33186">
      <w:pPr>
        <w:spacing w:line="360" w:lineRule="auto"/>
        <w:rPr>
          <w:rFonts w:ascii="Georgia" w:hAnsi="Georgia"/>
          <w:sz w:val="18"/>
          <w:szCs w:val="18"/>
        </w:rPr>
      </w:pPr>
      <w:r w:rsidRPr="00B33186">
        <w:rPr>
          <w:rFonts w:ascii="Georgia" w:hAnsi="Georgia"/>
          <w:sz w:val="18"/>
          <w:szCs w:val="18"/>
        </w:rPr>
        <w:t xml:space="preserve">The UAE has worked hard to attract many foreign start-ups. With the UAE starting to reopen all vital sectors of the economy (travel, F&amp;B, retail and others), we believe that a recovery will be sped up. Entrepreneurs that were challenged during Covid-19 and demonstrated resilience will emerge even stronger in the future. </w:t>
      </w:r>
    </w:p>
    <w:p w14:paraId="0233125C" w14:textId="77777777" w:rsidR="001E23A7" w:rsidRPr="00B33186" w:rsidRDefault="001E23A7" w:rsidP="00B33186">
      <w:pPr>
        <w:spacing w:line="360" w:lineRule="auto"/>
        <w:rPr>
          <w:rFonts w:ascii="Georgia" w:hAnsi="Georgia"/>
          <w:sz w:val="18"/>
          <w:szCs w:val="18"/>
        </w:rPr>
      </w:pPr>
      <w:r w:rsidRPr="00B33186">
        <w:rPr>
          <w:rFonts w:ascii="Georgia" w:hAnsi="Georgia"/>
          <w:sz w:val="18"/>
          <w:szCs w:val="18"/>
        </w:rPr>
        <w:t>While some industries have seen a surge in consumer demand, and others have seen drops in demand as a function of Covid-19, what is clear is that entrepreneurs are working hard to ensure they are pivoting and creating solutions that can evolve into longer-term revenue streams.</w:t>
      </w:r>
    </w:p>
    <w:p w14:paraId="3EDB9441" w14:textId="77777777" w:rsidR="001E23A7" w:rsidRPr="00B33186" w:rsidRDefault="001E23A7" w:rsidP="00B33186">
      <w:pPr>
        <w:spacing w:line="360" w:lineRule="auto"/>
        <w:rPr>
          <w:rFonts w:ascii="Georgia" w:hAnsi="Georgia"/>
          <w:sz w:val="18"/>
          <w:szCs w:val="18"/>
        </w:rPr>
      </w:pPr>
      <w:r w:rsidRPr="00B33186">
        <w:rPr>
          <w:rFonts w:ascii="Georgia" w:hAnsi="Georgia"/>
          <w:sz w:val="18"/>
          <w:szCs w:val="18"/>
        </w:rPr>
        <w:t xml:space="preserve">Investment is likely to flow into sectors such as healthcare, delivery, entertainment, and online education. The UAE government has deployed several governmental accelerator and incubator </w:t>
      </w:r>
      <w:proofErr w:type="spellStart"/>
      <w:r w:rsidRPr="00B33186">
        <w:rPr>
          <w:rFonts w:ascii="Georgia" w:hAnsi="Georgia"/>
          <w:sz w:val="18"/>
          <w:szCs w:val="18"/>
        </w:rPr>
        <w:t>programmes</w:t>
      </w:r>
      <w:proofErr w:type="spellEnd"/>
      <w:r w:rsidRPr="00B33186">
        <w:rPr>
          <w:rFonts w:ascii="Georgia" w:hAnsi="Georgia"/>
          <w:sz w:val="18"/>
          <w:szCs w:val="18"/>
        </w:rPr>
        <w:t xml:space="preserve"> that target startups in the region.</w:t>
      </w:r>
    </w:p>
    <w:p w14:paraId="3014BB0E" w14:textId="77777777" w:rsidR="001E23A7" w:rsidRPr="00B33186" w:rsidRDefault="001E23A7" w:rsidP="00B33186">
      <w:pPr>
        <w:spacing w:line="360" w:lineRule="auto"/>
        <w:rPr>
          <w:rFonts w:ascii="Georgia" w:hAnsi="Georgia"/>
          <w:sz w:val="18"/>
          <w:szCs w:val="18"/>
        </w:rPr>
      </w:pPr>
      <w:r w:rsidRPr="00B33186">
        <w:rPr>
          <w:rFonts w:ascii="Georgia" w:hAnsi="Georgia"/>
          <w:sz w:val="18"/>
          <w:szCs w:val="18"/>
        </w:rPr>
        <w:t xml:space="preserve">Let’s be clear. Entrepreneurs and businesses in the UAE have all been gravely impacted. The strong support of the UAE government and innovative programs recently announced, we believe startups and founders are well positioned to benefit from an environment of recovery. </w:t>
      </w:r>
    </w:p>
    <w:p w14:paraId="2658D065" w14:textId="77777777" w:rsidR="001E23A7" w:rsidRPr="00B33186" w:rsidRDefault="001E23A7" w:rsidP="00B33186">
      <w:pPr>
        <w:spacing w:line="360" w:lineRule="auto"/>
        <w:rPr>
          <w:rFonts w:ascii="Georgia" w:hAnsi="Georgia"/>
          <w:sz w:val="18"/>
          <w:szCs w:val="18"/>
        </w:rPr>
      </w:pPr>
    </w:p>
    <w:p w14:paraId="383F7108" w14:textId="77777777" w:rsidR="001E23A7" w:rsidRPr="00B33186" w:rsidRDefault="001E23A7" w:rsidP="00B33186">
      <w:pPr>
        <w:spacing w:line="360" w:lineRule="auto"/>
        <w:rPr>
          <w:rFonts w:ascii="Georgia" w:hAnsi="Georgia"/>
          <w:sz w:val="18"/>
          <w:szCs w:val="18"/>
        </w:rPr>
      </w:pPr>
      <w:r w:rsidRPr="00B33186">
        <w:rPr>
          <w:rFonts w:ascii="Georgia" w:hAnsi="Georgia"/>
          <w:sz w:val="18"/>
          <w:szCs w:val="18"/>
        </w:rPr>
        <w:t>Some exciting initiatives announced to help entrepreneurs in the UAE:</w:t>
      </w:r>
    </w:p>
    <w:p w14:paraId="0EE63FFF" w14:textId="02272D33" w:rsidR="001E23A7" w:rsidRPr="00B33186" w:rsidRDefault="001E23A7" w:rsidP="00B33186">
      <w:pPr>
        <w:spacing w:line="360" w:lineRule="auto"/>
        <w:rPr>
          <w:rFonts w:ascii="Georgia" w:hAnsi="Georgia"/>
          <w:sz w:val="18"/>
          <w:szCs w:val="18"/>
        </w:rPr>
      </w:pPr>
      <w:r w:rsidRPr="00B33186">
        <w:rPr>
          <w:rFonts w:ascii="Georgia" w:hAnsi="Georgia"/>
          <w:sz w:val="18"/>
          <w:szCs w:val="18"/>
        </w:rPr>
        <w:t>Founder Institute (largest pre-seed start up accelerator, with chapters in 180+ countries just launched a Dubai chapter</w:t>
      </w:r>
    </w:p>
    <w:p w14:paraId="3231C10D" w14:textId="77777777" w:rsidR="001E23A7" w:rsidRPr="00B33186" w:rsidRDefault="001E23A7" w:rsidP="00B33186">
      <w:pPr>
        <w:spacing w:line="360" w:lineRule="auto"/>
        <w:rPr>
          <w:rFonts w:ascii="Georgia" w:hAnsi="Georgia"/>
          <w:sz w:val="18"/>
          <w:szCs w:val="18"/>
        </w:rPr>
      </w:pPr>
      <w:proofErr w:type="spellStart"/>
      <w:r w:rsidRPr="00B33186">
        <w:rPr>
          <w:rFonts w:ascii="Georgia" w:hAnsi="Georgia"/>
          <w:sz w:val="18"/>
          <w:szCs w:val="18"/>
        </w:rPr>
        <w:t>Beco</w:t>
      </w:r>
      <w:proofErr w:type="spellEnd"/>
      <w:r w:rsidRPr="00B33186">
        <w:rPr>
          <w:rFonts w:ascii="Georgia" w:hAnsi="Georgia"/>
          <w:sz w:val="18"/>
          <w:szCs w:val="18"/>
        </w:rPr>
        <w:t xml:space="preserve"> Capital, will identify 10 founding teams in MENA, give up to $150,000 in funding and provide additional support through the company’s network.</w:t>
      </w:r>
    </w:p>
    <w:p w14:paraId="42B7693F" w14:textId="77777777" w:rsidR="001E23A7" w:rsidRPr="00B33186" w:rsidRDefault="001E23A7" w:rsidP="00B33186">
      <w:pPr>
        <w:spacing w:line="360" w:lineRule="auto"/>
        <w:rPr>
          <w:rFonts w:ascii="Georgia" w:hAnsi="Georgia"/>
          <w:sz w:val="18"/>
          <w:szCs w:val="18"/>
        </w:rPr>
      </w:pPr>
      <w:proofErr w:type="spellStart"/>
      <w:r w:rsidRPr="00B33186">
        <w:rPr>
          <w:rFonts w:ascii="Georgia" w:hAnsi="Georgia"/>
          <w:sz w:val="18"/>
          <w:szCs w:val="18"/>
        </w:rPr>
        <w:t>AstroLabs</w:t>
      </w:r>
      <w:proofErr w:type="spellEnd"/>
      <w:r w:rsidRPr="00B33186">
        <w:rPr>
          <w:rFonts w:ascii="Georgia" w:hAnsi="Georgia"/>
          <w:sz w:val="18"/>
          <w:szCs w:val="18"/>
        </w:rPr>
        <w:t xml:space="preserve"> commits AED240,000 grant to help tech entrepreneurs launch new startups</w:t>
      </w:r>
    </w:p>
    <w:p w14:paraId="637BFBF7" w14:textId="77777777" w:rsidR="001E23A7" w:rsidRPr="00B33186" w:rsidRDefault="001E23A7" w:rsidP="00B33186">
      <w:pPr>
        <w:spacing w:line="360" w:lineRule="auto"/>
        <w:rPr>
          <w:rFonts w:ascii="Georgia" w:hAnsi="Georgia"/>
          <w:sz w:val="18"/>
          <w:szCs w:val="18"/>
        </w:rPr>
      </w:pPr>
      <w:r w:rsidRPr="00B33186">
        <w:rPr>
          <w:rFonts w:ascii="Georgia" w:hAnsi="Georgia"/>
          <w:sz w:val="18"/>
          <w:szCs w:val="18"/>
        </w:rPr>
        <w:t>Art Jameel Research and Practice Platform to support 50 MENA artists and creatives with allocations of up to $3000</w:t>
      </w:r>
    </w:p>
    <w:p w14:paraId="4D5BC736" w14:textId="77777777" w:rsidR="001E23A7" w:rsidRPr="00B33186" w:rsidRDefault="001E23A7" w:rsidP="00B33186">
      <w:pPr>
        <w:spacing w:line="360" w:lineRule="auto"/>
        <w:rPr>
          <w:rFonts w:ascii="Georgia" w:hAnsi="Georgia"/>
          <w:sz w:val="18"/>
          <w:szCs w:val="18"/>
        </w:rPr>
      </w:pPr>
      <w:r w:rsidRPr="00B33186">
        <w:rPr>
          <w:rFonts w:ascii="Georgia" w:hAnsi="Georgia"/>
          <w:sz w:val="18"/>
          <w:szCs w:val="18"/>
        </w:rPr>
        <w:t>Three Abu Dhabi Banks announce 17 initiatives for individuals and SMEs impacted by the coronavirus pandemic</w:t>
      </w:r>
    </w:p>
    <w:p w14:paraId="0415B637" w14:textId="77777777" w:rsidR="001E23A7" w:rsidRPr="00B33186" w:rsidRDefault="001E23A7" w:rsidP="00B33186">
      <w:pPr>
        <w:spacing w:line="360" w:lineRule="auto"/>
        <w:rPr>
          <w:rFonts w:ascii="Georgia" w:hAnsi="Georgia"/>
          <w:sz w:val="18"/>
          <w:szCs w:val="18"/>
        </w:rPr>
      </w:pPr>
      <w:proofErr w:type="spellStart"/>
      <w:r w:rsidRPr="00B33186">
        <w:rPr>
          <w:rFonts w:ascii="Georgia" w:hAnsi="Georgia"/>
          <w:sz w:val="18"/>
          <w:szCs w:val="18"/>
        </w:rPr>
        <w:t>startAD</w:t>
      </w:r>
      <w:proofErr w:type="spellEnd"/>
      <w:r w:rsidRPr="00B33186">
        <w:rPr>
          <w:rFonts w:ascii="Georgia" w:hAnsi="Georgia"/>
          <w:sz w:val="18"/>
          <w:szCs w:val="18"/>
        </w:rPr>
        <w:t xml:space="preserve"> launches Runway Grants as part of its #LengthenTheRunway initiative</w:t>
      </w:r>
    </w:p>
    <w:p w14:paraId="4FFC1B4B" w14:textId="33FDA251" w:rsidR="001E23A7" w:rsidRDefault="001E23A7" w:rsidP="00B33186">
      <w:pPr>
        <w:spacing w:line="360" w:lineRule="auto"/>
        <w:rPr>
          <w:rFonts w:ascii="Georgia" w:hAnsi="Georgia"/>
          <w:sz w:val="18"/>
          <w:szCs w:val="18"/>
        </w:rPr>
      </w:pPr>
    </w:p>
    <w:p w14:paraId="5B2EA125" w14:textId="67DFA4D0" w:rsidR="00D0578D" w:rsidRDefault="00D0578D" w:rsidP="00AF694D">
      <w:pPr>
        <w:spacing w:line="360" w:lineRule="auto"/>
        <w:rPr>
          <w:rFonts w:ascii="Georgia" w:hAnsi="Georgia"/>
          <w:sz w:val="18"/>
          <w:szCs w:val="18"/>
        </w:rPr>
      </w:pPr>
    </w:p>
    <w:p w14:paraId="09C2BBDF" w14:textId="0EAE1A9A" w:rsidR="0040530E" w:rsidRDefault="0040530E" w:rsidP="00AF694D">
      <w:pPr>
        <w:spacing w:line="360" w:lineRule="auto"/>
        <w:rPr>
          <w:rFonts w:ascii="Georgia" w:hAnsi="Georgia"/>
          <w:sz w:val="18"/>
          <w:szCs w:val="18"/>
        </w:rPr>
      </w:pPr>
    </w:p>
    <w:p w14:paraId="483F4F73" w14:textId="3FD7CFE2" w:rsidR="0040530E" w:rsidRDefault="0040530E" w:rsidP="00AF694D">
      <w:pPr>
        <w:spacing w:line="360" w:lineRule="auto"/>
        <w:rPr>
          <w:rFonts w:ascii="Georgia" w:hAnsi="Georgia"/>
          <w:sz w:val="18"/>
          <w:szCs w:val="18"/>
        </w:rPr>
      </w:pPr>
    </w:p>
    <w:p w14:paraId="554EFA86" w14:textId="51EDD652" w:rsidR="0040530E" w:rsidRDefault="0040530E" w:rsidP="00AF694D">
      <w:pPr>
        <w:spacing w:line="360" w:lineRule="auto"/>
        <w:rPr>
          <w:rFonts w:ascii="Georgia" w:hAnsi="Georgia"/>
          <w:sz w:val="18"/>
          <w:szCs w:val="18"/>
        </w:rPr>
      </w:pPr>
    </w:p>
    <w:p w14:paraId="2C43FA5B" w14:textId="46E8447C" w:rsidR="0040530E" w:rsidRDefault="0040530E" w:rsidP="00AF694D">
      <w:pPr>
        <w:spacing w:line="360" w:lineRule="auto"/>
        <w:rPr>
          <w:rFonts w:ascii="Georgia" w:hAnsi="Georgia"/>
          <w:sz w:val="18"/>
          <w:szCs w:val="18"/>
        </w:rPr>
      </w:pPr>
    </w:p>
    <w:p w14:paraId="57981134" w14:textId="7FD8CEA7" w:rsidR="0040530E" w:rsidRDefault="0040530E" w:rsidP="00AF694D">
      <w:pPr>
        <w:spacing w:line="360" w:lineRule="auto"/>
        <w:rPr>
          <w:rFonts w:ascii="Georgia" w:hAnsi="Georgia"/>
          <w:sz w:val="18"/>
          <w:szCs w:val="18"/>
        </w:rPr>
      </w:pPr>
    </w:p>
    <w:p w14:paraId="3B7CE9E9" w14:textId="42265242" w:rsidR="0040530E" w:rsidRDefault="0040530E" w:rsidP="00AF694D">
      <w:pPr>
        <w:spacing w:line="360" w:lineRule="auto"/>
        <w:rPr>
          <w:rFonts w:ascii="Georgia" w:hAnsi="Georgia"/>
          <w:sz w:val="18"/>
          <w:szCs w:val="18"/>
        </w:rPr>
      </w:pPr>
    </w:p>
    <w:p w14:paraId="532E73CF" w14:textId="381DB121" w:rsidR="0040530E" w:rsidRDefault="0040530E" w:rsidP="00AF694D">
      <w:pPr>
        <w:spacing w:line="360" w:lineRule="auto"/>
        <w:rPr>
          <w:rFonts w:ascii="Georgia" w:hAnsi="Georgia"/>
          <w:sz w:val="18"/>
          <w:szCs w:val="18"/>
        </w:rPr>
      </w:pPr>
    </w:p>
    <w:p w14:paraId="66210C2A" w14:textId="1CDC848C" w:rsidR="0040530E" w:rsidRDefault="0040530E" w:rsidP="00AF694D">
      <w:pPr>
        <w:spacing w:line="360" w:lineRule="auto"/>
        <w:rPr>
          <w:rFonts w:ascii="Georgia" w:hAnsi="Georgia"/>
          <w:sz w:val="18"/>
          <w:szCs w:val="18"/>
        </w:rPr>
      </w:pPr>
    </w:p>
    <w:p w14:paraId="52D5A7CE" w14:textId="69936579" w:rsidR="0040530E" w:rsidRDefault="0040530E" w:rsidP="00AF694D">
      <w:pPr>
        <w:spacing w:line="360" w:lineRule="auto"/>
        <w:rPr>
          <w:rFonts w:ascii="Georgia" w:hAnsi="Georgia"/>
          <w:sz w:val="18"/>
          <w:szCs w:val="18"/>
        </w:rPr>
      </w:pPr>
    </w:p>
    <w:p w14:paraId="56A8B26A" w14:textId="20D17616" w:rsidR="0040530E" w:rsidRDefault="0040530E" w:rsidP="00AF694D">
      <w:pPr>
        <w:spacing w:line="360" w:lineRule="auto"/>
        <w:rPr>
          <w:rFonts w:ascii="Georgia" w:hAnsi="Georgia"/>
          <w:sz w:val="18"/>
          <w:szCs w:val="18"/>
        </w:rPr>
      </w:pPr>
    </w:p>
    <w:p w14:paraId="1EABDAD9" w14:textId="41F77ACB" w:rsidR="0040530E" w:rsidRDefault="0040530E" w:rsidP="00AF694D">
      <w:pPr>
        <w:spacing w:line="360" w:lineRule="auto"/>
        <w:rPr>
          <w:rFonts w:ascii="Georgia" w:hAnsi="Georgia"/>
          <w:sz w:val="18"/>
          <w:szCs w:val="18"/>
        </w:rPr>
      </w:pPr>
    </w:p>
    <w:p w14:paraId="4E2E8DEB" w14:textId="6B0757D8" w:rsidR="0040530E" w:rsidRDefault="0040530E" w:rsidP="00AF694D">
      <w:pPr>
        <w:spacing w:line="360" w:lineRule="auto"/>
        <w:rPr>
          <w:rFonts w:ascii="Georgia" w:hAnsi="Georgia"/>
          <w:sz w:val="18"/>
          <w:szCs w:val="18"/>
        </w:rPr>
      </w:pPr>
    </w:p>
    <w:p w14:paraId="13C1F3C1" w14:textId="12B0F760" w:rsidR="0040530E" w:rsidRDefault="0040530E" w:rsidP="00AF694D">
      <w:pPr>
        <w:spacing w:line="360" w:lineRule="auto"/>
        <w:rPr>
          <w:rFonts w:ascii="Georgia" w:hAnsi="Georgia"/>
          <w:sz w:val="18"/>
          <w:szCs w:val="18"/>
        </w:rPr>
      </w:pPr>
    </w:p>
    <w:p w14:paraId="2A0EE38F" w14:textId="183CBBF2" w:rsidR="0040530E" w:rsidRDefault="0040530E" w:rsidP="00AF694D">
      <w:pPr>
        <w:spacing w:line="360" w:lineRule="auto"/>
        <w:rPr>
          <w:rFonts w:ascii="Georgia" w:hAnsi="Georgia"/>
          <w:sz w:val="18"/>
          <w:szCs w:val="18"/>
        </w:rPr>
      </w:pPr>
    </w:p>
    <w:p w14:paraId="6D02E1F7" w14:textId="22A3C3A2" w:rsidR="0040530E" w:rsidRDefault="0040530E" w:rsidP="00AF694D">
      <w:pPr>
        <w:spacing w:line="360" w:lineRule="auto"/>
        <w:rPr>
          <w:rFonts w:ascii="Georgia" w:hAnsi="Georgia"/>
          <w:sz w:val="18"/>
          <w:szCs w:val="18"/>
        </w:rPr>
      </w:pPr>
    </w:p>
    <w:p w14:paraId="7F94DDE9" w14:textId="77777777" w:rsidR="0040530E" w:rsidRPr="00B33186" w:rsidRDefault="0040530E" w:rsidP="00AF694D">
      <w:pPr>
        <w:spacing w:line="360" w:lineRule="auto"/>
        <w:rPr>
          <w:rFonts w:ascii="Georgia" w:hAnsi="Georgia"/>
          <w:sz w:val="18"/>
          <w:szCs w:val="18"/>
        </w:rPr>
      </w:pPr>
    </w:p>
    <w:p w14:paraId="1AF46FBA" w14:textId="77777777" w:rsidR="0040530E" w:rsidRPr="00642600" w:rsidRDefault="0040530E" w:rsidP="0040530E">
      <w:pPr>
        <w:spacing w:line="360" w:lineRule="auto"/>
        <w:rPr>
          <w:rFonts w:ascii="Georgia" w:hAnsi="Georgia"/>
          <w:sz w:val="21"/>
          <w:szCs w:val="21"/>
        </w:rPr>
      </w:pPr>
    </w:p>
    <w:p w14:paraId="598C63B8" w14:textId="77777777" w:rsidR="00C87EE3" w:rsidRDefault="00C87EE3" w:rsidP="0040530E">
      <w:pPr>
        <w:spacing w:line="360" w:lineRule="auto"/>
        <w:rPr>
          <w:noProof/>
          <w:lang w:val="en-ZA" w:eastAsia="en-ZA"/>
        </w:rPr>
      </w:pPr>
    </w:p>
    <w:p w14:paraId="2E6EE4D9" w14:textId="49600B8F" w:rsidR="0040530E" w:rsidRPr="001D0BB0" w:rsidRDefault="00C87EE3" w:rsidP="0040530E">
      <w:pPr>
        <w:spacing w:line="360" w:lineRule="auto"/>
        <w:rPr>
          <w:rFonts w:ascii="Georgia" w:hAnsi="Georgia"/>
          <w:b/>
          <w:bCs/>
          <w:sz w:val="18"/>
          <w:szCs w:val="18"/>
        </w:rPr>
      </w:pPr>
      <w:r>
        <w:rPr>
          <w:rFonts w:ascii="Georgia" w:hAnsi="Georgia"/>
          <w:b/>
          <w:bCs/>
          <w:noProof/>
          <w:sz w:val="18"/>
          <w:szCs w:val="18"/>
        </w:rPr>
        <w:drawing>
          <wp:inline distT="0" distB="0" distL="0" distR="0" wp14:anchorId="04A83C4D" wp14:editId="2E6B5AC9">
            <wp:extent cx="1702188" cy="1333804"/>
            <wp:effectExtent l="0" t="0" r="0" b="0"/>
            <wp:docPr id="1073741832" name="Resim 1073741832"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zimbabwe.png"/>
                    <pic:cNvPicPr/>
                  </pic:nvPicPr>
                  <pic:blipFill>
                    <a:blip r:embed="rId41">
                      <a:extLst>
                        <a:ext uri="{28A0092B-C50C-407E-A947-70E740481C1C}">
                          <a14:useLocalDpi xmlns:a14="http://schemas.microsoft.com/office/drawing/2010/main" val="0"/>
                        </a:ext>
                      </a:extLst>
                    </a:blip>
                    <a:stretch>
                      <a:fillRect/>
                    </a:stretch>
                  </pic:blipFill>
                  <pic:spPr>
                    <a:xfrm>
                      <a:off x="0" y="0"/>
                      <a:ext cx="1702188" cy="1333804"/>
                    </a:xfrm>
                    <a:prstGeom prst="rect">
                      <a:avLst/>
                    </a:prstGeom>
                  </pic:spPr>
                </pic:pic>
              </a:graphicData>
            </a:graphic>
          </wp:inline>
        </w:drawing>
      </w:r>
      <w:r w:rsidR="0040530E">
        <w:rPr>
          <w:rFonts w:ascii="Georgia" w:hAnsi="Georgia"/>
          <w:b/>
          <w:bCs/>
          <w:sz w:val="18"/>
          <w:szCs w:val="18"/>
        </w:rPr>
        <w:br/>
      </w:r>
      <w:r w:rsidR="0040530E">
        <w:rPr>
          <w:rFonts w:ascii="Georgia" w:hAnsi="Georgia"/>
          <w:b/>
          <w:bCs/>
          <w:sz w:val="18"/>
          <w:szCs w:val="18"/>
        </w:rPr>
        <w:br/>
        <w:t>Zimbabwe</w:t>
      </w:r>
    </w:p>
    <w:p w14:paraId="6F4E2E19" w14:textId="77777777" w:rsidR="0040530E" w:rsidRPr="001D0BB0" w:rsidRDefault="0040530E" w:rsidP="0040530E">
      <w:pPr>
        <w:spacing w:line="360" w:lineRule="auto"/>
        <w:rPr>
          <w:rFonts w:ascii="Georgia" w:hAnsi="Georgia"/>
          <w:b/>
          <w:bCs/>
          <w:sz w:val="18"/>
          <w:szCs w:val="18"/>
        </w:rPr>
      </w:pPr>
      <w:r>
        <w:rPr>
          <w:rFonts w:ascii="Georgia" w:hAnsi="Georgia"/>
          <w:b/>
          <w:bCs/>
          <w:sz w:val="18"/>
          <w:szCs w:val="18"/>
        </w:rPr>
        <w:t xml:space="preserve">Washaya </w:t>
      </w:r>
      <w:proofErr w:type="spellStart"/>
      <w:r>
        <w:rPr>
          <w:rFonts w:ascii="Georgia" w:hAnsi="Georgia"/>
          <w:b/>
          <w:bCs/>
          <w:sz w:val="18"/>
          <w:szCs w:val="18"/>
        </w:rPr>
        <w:t>Washaya</w:t>
      </w:r>
      <w:proofErr w:type="spellEnd"/>
      <w:r>
        <w:rPr>
          <w:rFonts w:ascii="Georgia" w:hAnsi="Georgia"/>
          <w:b/>
          <w:bCs/>
          <w:sz w:val="18"/>
          <w:szCs w:val="18"/>
        </w:rPr>
        <w:t xml:space="preserve"> </w:t>
      </w:r>
      <w:r>
        <w:rPr>
          <w:rFonts w:ascii="Georgia" w:hAnsi="Georgia"/>
          <w:b/>
          <w:bCs/>
          <w:sz w:val="18"/>
          <w:szCs w:val="18"/>
        </w:rPr>
        <w:br/>
        <w:t xml:space="preserve">International Partner </w:t>
      </w:r>
      <w:r w:rsidRPr="001D0BB0">
        <w:rPr>
          <w:rFonts w:ascii="Georgia" w:hAnsi="Georgia"/>
          <w:b/>
          <w:bCs/>
          <w:sz w:val="18"/>
          <w:szCs w:val="18"/>
        </w:rPr>
        <w:t xml:space="preserve">World Business </w:t>
      </w:r>
      <w:r>
        <w:rPr>
          <w:rFonts w:ascii="Georgia" w:hAnsi="Georgia"/>
          <w:b/>
          <w:bCs/>
          <w:sz w:val="18"/>
          <w:szCs w:val="18"/>
        </w:rPr>
        <w:t>Angels Investment Forum</w:t>
      </w:r>
      <w:r>
        <w:rPr>
          <w:rFonts w:ascii="Georgia" w:hAnsi="Georgia"/>
          <w:b/>
          <w:bCs/>
          <w:sz w:val="18"/>
          <w:szCs w:val="18"/>
        </w:rPr>
        <w:br/>
      </w:r>
      <w:r>
        <w:rPr>
          <w:rFonts w:ascii="Georgia" w:hAnsi="Georgia"/>
          <w:b/>
          <w:bCs/>
          <w:sz w:val="18"/>
          <w:szCs w:val="18"/>
        </w:rPr>
        <w:br/>
        <w:t>Adjunct Faculty</w:t>
      </w:r>
      <w:r w:rsidRPr="001D0BB0">
        <w:rPr>
          <w:rFonts w:ascii="Georgia" w:hAnsi="Georgia"/>
          <w:b/>
          <w:bCs/>
          <w:sz w:val="18"/>
          <w:szCs w:val="18"/>
        </w:rPr>
        <w:t xml:space="preserve">, </w:t>
      </w:r>
      <w:r>
        <w:rPr>
          <w:rFonts w:ascii="Georgia" w:hAnsi="Georgia"/>
          <w:b/>
          <w:bCs/>
          <w:sz w:val="18"/>
          <w:szCs w:val="18"/>
        </w:rPr>
        <w:t xml:space="preserve">Euclid University I washayaw@yahoo.com I +263 775 061 925 </w:t>
      </w:r>
    </w:p>
    <w:p w14:paraId="254B6A0C" w14:textId="77777777" w:rsidR="0040530E" w:rsidRPr="001D0BB0" w:rsidRDefault="0040530E" w:rsidP="0040530E">
      <w:pPr>
        <w:pBdr>
          <w:bottom w:val="single" w:sz="4" w:space="1" w:color="auto"/>
        </w:pBdr>
        <w:spacing w:line="360" w:lineRule="auto"/>
        <w:rPr>
          <w:rFonts w:ascii="Georgia" w:hAnsi="Georgia"/>
          <w:sz w:val="18"/>
          <w:szCs w:val="18"/>
        </w:rPr>
      </w:pPr>
    </w:p>
    <w:p w14:paraId="593016AA" w14:textId="77777777" w:rsidR="0040530E" w:rsidRPr="008F2FFB" w:rsidRDefault="0040530E" w:rsidP="0040530E">
      <w:pPr>
        <w:spacing w:line="360" w:lineRule="auto"/>
        <w:rPr>
          <w:rFonts w:ascii="Georgia" w:hAnsi="Georgia"/>
          <w:b/>
          <w:sz w:val="18"/>
          <w:szCs w:val="18"/>
          <w:lang w:val="en-ZA"/>
        </w:rPr>
      </w:pPr>
      <w:r>
        <w:rPr>
          <w:rFonts w:ascii="Georgia" w:hAnsi="Georgia"/>
          <w:sz w:val="18"/>
          <w:szCs w:val="18"/>
        </w:rPr>
        <w:br/>
      </w:r>
      <w:r w:rsidRPr="008F2FFB">
        <w:rPr>
          <w:rFonts w:ascii="Georgia" w:hAnsi="Georgia"/>
          <w:b/>
          <w:sz w:val="18"/>
          <w:szCs w:val="18"/>
          <w:lang w:val="en-ZA"/>
        </w:rPr>
        <w:t xml:space="preserve">Overview of the Startup Environment </w:t>
      </w:r>
    </w:p>
    <w:p w14:paraId="24E25C77" w14:textId="77777777" w:rsidR="0040530E" w:rsidRDefault="0040530E" w:rsidP="0040530E">
      <w:pPr>
        <w:spacing w:line="360" w:lineRule="auto"/>
        <w:rPr>
          <w:rFonts w:ascii="Georgia" w:hAnsi="Georgia"/>
          <w:sz w:val="18"/>
          <w:szCs w:val="18"/>
          <w:lang w:val="en-ZA"/>
        </w:rPr>
      </w:pPr>
      <w:r w:rsidRPr="00C568EA">
        <w:rPr>
          <w:rFonts w:ascii="Georgia" w:hAnsi="Georgia"/>
          <w:sz w:val="18"/>
          <w:szCs w:val="18"/>
          <w:lang w:val="en-ZA"/>
        </w:rPr>
        <w:t xml:space="preserve">The coronavirus </w:t>
      </w:r>
      <w:r>
        <w:rPr>
          <w:rFonts w:ascii="Georgia" w:hAnsi="Georgia"/>
          <w:sz w:val="18"/>
          <w:szCs w:val="18"/>
          <w:lang w:val="en-ZA"/>
        </w:rPr>
        <w:t xml:space="preserve">disease </w:t>
      </w:r>
      <w:r w:rsidRPr="00C568EA">
        <w:rPr>
          <w:rFonts w:ascii="Georgia" w:hAnsi="Georgia"/>
          <w:sz w:val="18"/>
          <w:szCs w:val="18"/>
          <w:lang w:val="en-ZA"/>
        </w:rPr>
        <w:t xml:space="preserve">has changed demand </w:t>
      </w:r>
      <w:r>
        <w:rPr>
          <w:rFonts w:ascii="Georgia" w:hAnsi="Georgia"/>
          <w:sz w:val="18"/>
          <w:szCs w:val="18"/>
          <w:lang w:val="en-ZA"/>
        </w:rPr>
        <w:t xml:space="preserve">trends </w:t>
      </w:r>
      <w:r w:rsidRPr="00C568EA">
        <w:rPr>
          <w:rFonts w:ascii="Georgia" w:hAnsi="Georgia"/>
          <w:sz w:val="18"/>
          <w:szCs w:val="18"/>
          <w:lang w:val="en-ZA"/>
        </w:rPr>
        <w:t>for services</w:t>
      </w:r>
      <w:r>
        <w:rPr>
          <w:rFonts w:ascii="Georgia" w:hAnsi="Georgia"/>
          <w:sz w:val="18"/>
          <w:szCs w:val="18"/>
          <w:lang w:val="en-ZA"/>
        </w:rPr>
        <w:t xml:space="preserve"> and products </w:t>
      </w:r>
      <w:r w:rsidRPr="00C568EA">
        <w:rPr>
          <w:rFonts w:ascii="Georgia" w:hAnsi="Georgia"/>
          <w:sz w:val="18"/>
          <w:szCs w:val="18"/>
          <w:lang w:val="en-ZA"/>
        </w:rPr>
        <w:t>across</w:t>
      </w:r>
      <w:r>
        <w:rPr>
          <w:rFonts w:ascii="Georgia" w:hAnsi="Georgia"/>
          <w:sz w:val="18"/>
          <w:szCs w:val="18"/>
          <w:lang w:val="en-ZA"/>
        </w:rPr>
        <w:t xml:space="preserve"> some sectors while exposing elements </w:t>
      </w:r>
      <w:r w:rsidRPr="00C568EA">
        <w:rPr>
          <w:rFonts w:ascii="Georgia" w:hAnsi="Georgia"/>
          <w:sz w:val="18"/>
          <w:szCs w:val="18"/>
          <w:lang w:val="en-ZA"/>
        </w:rPr>
        <w:t>of fragility in global supply chains and service networks.</w:t>
      </w:r>
      <w:r w:rsidRPr="00870AE8">
        <w:rPr>
          <w:lang w:val="en-ZA"/>
        </w:rPr>
        <w:t xml:space="preserve"> </w:t>
      </w:r>
      <w:hyperlink r:id="rId42" w:history="1">
        <w:r w:rsidRPr="00870AE8">
          <w:rPr>
            <w:rStyle w:val="Kpr"/>
            <w:rFonts w:ascii="Georgia" w:hAnsi="Georgia"/>
            <w:color w:val="auto"/>
            <w:sz w:val="18"/>
            <w:szCs w:val="18"/>
            <w:u w:val="none"/>
            <w:lang w:val="en-ZA"/>
          </w:rPr>
          <w:t>Zimbabwe</w:t>
        </w:r>
      </w:hyperlink>
      <w:r w:rsidRPr="00870AE8">
        <w:rPr>
          <w:rFonts w:ascii="Georgia" w:hAnsi="Georgia"/>
          <w:sz w:val="18"/>
          <w:szCs w:val="18"/>
          <w:lang w:val="en-ZA"/>
        </w:rPr>
        <w:t>, like any other country in Africa and around the world, has been </w:t>
      </w:r>
      <w:hyperlink r:id="rId43" w:history="1">
        <w:r w:rsidRPr="00870AE8">
          <w:rPr>
            <w:rStyle w:val="Kpr"/>
            <w:rFonts w:ascii="Georgia" w:hAnsi="Georgia"/>
            <w:color w:val="000000" w:themeColor="text1"/>
            <w:sz w:val="18"/>
            <w:szCs w:val="18"/>
            <w:u w:val="none"/>
            <w:lang w:val="en-ZA"/>
          </w:rPr>
          <w:t>impacted by the coronavirus pandemic</w:t>
        </w:r>
      </w:hyperlink>
      <w:r w:rsidRPr="00870AE8">
        <w:rPr>
          <w:rFonts w:ascii="Georgia" w:hAnsi="Georgia"/>
          <w:sz w:val="18"/>
          <w:szCs w:val="18"/>
          <w:lang w:val="en-ZA"/>
        </w:rPr>
        <w:t xml:space="preserve">. The negative impact beyond the obvious health implications is economic. </w:t>
      </w:r>
      <w:r>
        <w:rPr>
          <w:rFonts w:ascii="Georgia" w:hAnsi="Georgia"/>
          <w:sz w:val="18"/>
          <w:szCs w:val="18"/>
          <w:lang w:val="en-ZA"/>
        </w:rPr>
        <w:t>Before the Covid</w:t>
      </w:r>
      <w:r w:rsidRPr="00870AE8">
        <w:rPr>
          <w:rFonts w:ascii="Georgia" w:hAnsi="Georgia"/>
          <w:sz w:val="18"/>
          <w:szCs w:val="18"/>
          <w:lang w:val="en-ZA"/>
        </w:rPr>
        <w:t xml:space="preserve">-19 pandemic became widespread in Africa, Zimbabwe's </w:t>
      </w:r>
      <w:proofErr w:type="spellStart"/>
      <w:r w:rsidRPr="00870AE8">
        <w:rPr>
          <w:rFonts w:ascii="Georgia" w:hAnsi="Georgia"/>
          <w:sz w:val="18"/>
          <w:szCs w:val="18"/>
          <w:lang w:val="en-ZA"/>
        </w:rPr>
        <w:t>startups</w:t>
      </w:r>
      <w:proofErr w:type="spellEnd"/>
      <w:r w:rsidRPr="00870AE8">
        <w:rPr>
          <w:rFonts w:ascii="Georgia" w:hAnsi="Georgia"/>
          <w:sz w:val="18"/>
          <w:szCs w:val="18"/>
          <w:lang w:val="en-ZA"/>
        </w:rPr>
        <w:t xml:space="preserve"> were already undergoing </w:t>
      </w:r>
      <w:r>
        <w:rPr>
          <w:rFonts w:ascii="Georgia" w:hAnsi="Georgia"/>
          <w:sz w:val="18"/>
          <w:szCs w:val="18"/>
          <w:lang w:val="en-ZA"/>
        </w:rPr>
        <w:t>transformational orientations to boost economic fortunes.</w:t>
      </w:r>
      <w:r w:rsidRPr="00C568EA">
        <w:rPr>
          <w:rFonts w:ascii="Georgia" w:hAnsi="Georgia"/>
          <w:sz w:val="18"/>
          <w:szCs w:val="18"/>
          <w:lang w:val="en-ZA"/>
        </w:rPr>
        <w:t xml:space="preserve"> </w:t>
      </w:r>
      <w:r>
        <w:rPr>
          <w:rFonts w:ascii="Georgia" w:hAnsi="Georgia"/>
          <w:sz w:val="18"/>
          <w:szCs w:val="18"/>
          <w:lang w:val="en-ZA"/>
        </w:rPr>
        <w:t xml:space="preserve"> </w:t>
      </w:r>
      <w:r w:rsidRPr="00870CFC">
        <w:rPr>
          <w:rFonts w:ascii="Georgia" w:hAnsi="Georgia"/>
          <w:sz w:val="18"/>
          <w:szCs w:val="18"/>
          <w:lang w:val="en-ZA"/>
        </w:rPr>
        <w:t xml:space="preserve">As things stand some </w:t>
      </w:r>
      <w:proofErr w:type="spellStart"/>
      <w:r w:rsidRPr="00870CFC">
        <w:rPr>
          <w:rFonts w:ascii="Georgia" w:hAnsi="Georgia"/>
          <w:sz w:val="18"/>
          <w:szCs w:val="18"/>
          <w:lang w:val="en-ZA"/>
        </w:rPr>
        <w:t>startups</w:t>
      </w:r>
      <w:proofErr w:type="spellEnd"/>
      <w:r w:rsidRPr="00870CFC">
        <w:rPr>
          <w:rFonts w:ascii="Georgia" w:hAnsi="Georgia"/>
          <w:sz w:val="18"/>
          <w:szCs w:val="18"/>
          <w:lang w:val="en-ZA"/>
        </w:rPr>
        <w:t xml:space="preserve"> in Zimbabwe are adjusting the</w:t>
      </w:r>
      <w:r>
        <w:rPr>
          <w:rFonts w:ascii="Georgia" w:hAnsi="Georgia"/>
          <w:sz w:val="18"/>
          <w:szCs w:val="18"/>
          <w:lang w:val="en-ZA"/>
        </w:rPr>
        <w:t>ir business models and generating</w:t>
      </w:r>
      <w:r w:rsidRPr="00870CFC">
        <w:rPr>
          <w:rFonts w:ascii="Georgia" w:hAnsi="Georgia"/>
          <w:sz w:val="18"/>
          <w:szCs w:val="18"/>
          <w:lang w:val="en-ZA"/>
        </w:rPr>
        <w:t xml:space="preserve"> digital busines</w:t>
      </w:r>
      <w:r>
        <w:rPr>
          <w:rFonts w:ascii="Georgia" w:hAnsi="Georgia"/>
          <w:sz w:val="18"/>
          <w:szCs w:val="18"/>
          <w:lang w:val="en-ZA"/>
        </w:rPr>
        <w:t>s models in response to COVID-19</w:t>
      </w:r>
      <w:r w:rsidRPr="00870CFC">
        <w:rPr>
          <w:rFonts w:ascii="Georgia" w:hAnsi="Georgia"/>
          <w:sz w:val="18"/>
          <w:szCs w:val="18"/>
          <w:lang w:val="en-ZA"/>
        </w:rPr>
        <w:t xml:space="preserve">. </w:t>
      </w:r>
      <w:r>
        <w:rPr>
          <w:rFonts w:ascii="Georgia" w:hAnsi="Georgia"/>
          <w:sz w:val="18"/>
          <w:szCs w:val="18"/>
          <w:lang w:val="en-ZA"/>
        </w:rPr>
        <w:t xml:space="preserve"> </w:t>
      </w:r>
      <w:r w:rsidRPr="00870CFC">
        <w:rPr>
          <w:rFonts w:ascii="Georgia" w:hAnsi="Georgia"/>
          <w:sz w:val="18"/>
          <w:szCs w:val="18"/>
          <w:lang w:val="en-ZA"/>
        </w:rPr>
        <w:t xml:space="preserve">Without these interventions, momentum will be lost and many </w:t>
      </w:r>
      <w:proofErr w:type="spellStart"/>
      <w:r w:rsidRPr="00870CFC">
        <w:rPr>
          <w:rFonts w:ascii="Georgia" w:hAnsi="Georgia"/>
          <w:sz w:val="18"/>
          <w:szCs w:val="18"/>
          <w:lang w:val="en-ZA"/>
        </w:rPr>
        <w:t>startups</w:t>
      </w:r>
      <w:proofErr w:type="spellEnd"/>
      <w:r w:rsidRPr="00870CFC">
        <w:rPr>
          <w:rFonts w:ascii="Georgia" w:hAnsi="Georgia"/>
          <w:sz w:val="18"/>
          <w:szCs w:val="18"/>
          <w:lang w:val="en-ZA"/>
        </w:rPr>
        <w:t xml:space="preserve"> will die, leading to a lot more job losses. Understanding what </w:t>
      </w:r>
      <w:proofErr w:type="spellStart"/>
      <w:r w:rsidRPr="00870CFC">
        <w:rPr>
          <w:rFonts w:ascii="Georgia" w:hAnsi="Georgia"/>
          <w:sz w:val="18"/>
          <w:szCs w:val="18"/>
          <w:lang w:val="en-ZA"/>
        </w:rPr>
        <w:t>startups</w:t>
      </w:r>
      <w:proofErr w:type="spellEnd"/>
      <w:r w:rsidRPr="00870CFC">
        <w:rPr>
          <w:rFonts w:ascii="Georgia" w:hAnsi="Georgia"/>
          <w:sz w:val="18"/>
          <w:szCs w:val="18"/>
          <w:lang w:val="en-ZA"/>
        </w:rPr>
        <w:t xml:space="preserve"> are going through is important and will help stakeholders map appropriate responses to assist them </w:t>
      </w:r>
      <w:r>
        <w:rPr>
          <w:rFonts w:ascii="Georgia" w:hAnsi="Georgia"/>
          <w:sz w:val="18"/>
          <w:szCs w:val="18"/>
          <w:lang w:val="en-ZA"/>
        </w:rPr>
        <w:t>in dealing</w:t>
      </w:r>
      <w:r w:rsidRPr="00870CFC">
        <w:rPr>
          <w:rFonts w:ascii="Georgia" w:hAnsi="Georgia"/>
          <w:sz w:val="18"/>
          <w:szCs w:val="18"/>
          <w:lang w:val="en-ZA"/>
        </w:rPr>
        <w:t xml:space="preserve"> with the pandemic. </w:t>
      </w:r>
      <w:r>
        <w:rPr>
          <w:rFonts w:ascii="Georgia" w:hAnsi="Georgia"/>
          <w:sz w:val="18"/>
          <w:szCs w:val="18"/>
          <w:lang w:val="en-ZA"/>
        </w:rPr>
        <w:t xml:space="preserve"> On the other hand, it has been essential how some </w:t>
      </w:r>
      <w:r w:rsidRPr="00C568EA">
        <w:rPr>
          <w:rFonts w:ascii="Georgia" w:hAnsi="Georgia"/>
          <w:sz w:val="18"/>
          <w:szCs w:val="18"/>
          <w:lang w:val="en-ZA"/>
        </w:rPr>
        <w:t>companies have adapted, creating</w:t>
      </w:r>
      <w:r>
        <w:rPr>
          <w:rFonts w:ascii="Georgia" w:hAnsi="Georgia"/>
          <w:sz w:val="18"/>
          <w:szCs w:val="18"/>
          <w:lang w:val="en-ZA"/>
        </w:rPr>
        <w:t xml:space="preserve"> </w:t>
      </w:r>
      <w:r w:rsidRPr="00C568EA">
        <w:rPr>
          <w:rFonts w:ascii="Georgia" w:hAnsi="Georgia"/>
          <w:sz w:val="18"/>
          <w:szCs w:val="18"/>
          <w:lang w:val="en-ZA"/>
        </w:rPr>
        <w:t xml:space="preserve">new levels of visibility, agility, and end-customer connectivity. </w:t>
      </w:r>
      <w:r>
        <w:rPr>
          <w:rFonts w:ascii="Georgia" w:hAnsi="Georgia"/>
          <w:sz w:val="18"/>
          <w:szCs w:val="18"/>
          <w:lang w:val="en-ZA"/>
        </w:rPr>
        <w:t xml:space="preserve">Some </w:t>
      </w:r>
      <w:r w:rsidRPr="00C568EA">
        <w:rPr>
          <w:rFonts w:ascii="Georgia" w:hAnsi="Georgia"/>
          <w:sz w:val="18"/>
          <w:szCs w:val="18"/>
          <w:lang w:val="en-ZA"/>
        </w:rPr>
        <w:t xml:space="preserve">companies were already digitizing their operations </w:t>
      </w:r>
      <w:r>
        <w:rPr>
          <w:rFonts w:ascii="Georgia" w:hAnsi="Georgia"/>
          <w:sz w:val="18"/>
          <w:szCs w:val="18"/>
          <w:lang w:val="en-ZA"/>
        </w:rPr>
        <w:t xml:space="preserve">before </w:t>
      </w:r>
      <w:r w:rsidRPr="00C568EA">
        <w:rPr>
          <w:rFonts w:ascii="Georgia" w:hAnsi="Georgia"/>
          <w:sz w:val="18"/>
          <w:szCs w:val="18"/>
          <w:lang w:val="en-ZA"/>
        </w:rPr>
        <w:t>the coron</w:t>
      </w:r>
      <w:r>
        <w:rPr>
          <w:rFonts w:ascii="Georgia" w:hAnsi="Georgia"/>
          <w:sz w:val="18"/>
          <w:szCs w:val="18"/>
          <w:lang w:val="en-ZA"/>
        </w:rPr>
        <w:t xml:space="preserve">avirus pandemic. </w:t>
      </w:r>
      <w:r w:rsidRPr="00C568EA">
        <w:rPr>
          <w:rFonts w:ascii="Georgia" w:hAnsi="Georgia"/>
          <w:sz w:val="18"/>
          <w:szCs w:val="18"/>
          <w:lang w:val="en-ZA"/>
        </w:rPr>
        <w:t xml:space="preserve">If </w:t>
      </w:r>
      <w:r>
        <w:rPr>
          <w:rFonts w:ascii="Georgia" w:hAnsi="Georgia"/>
          <w:sz w:val="18"/>
          <w:szCs w:val="18"/>
          <w:lang w:val="en-ZA"/>
        </w:rPr>
        <w:t xml:space="preserve">rapid digital transformation </w:t>
      </w:r>
      <w:r w:rsidRPr="00C568EA">
        <w:rPr>
          <w:rFonts w:ascii="Georgia" w:hAnsi="Georgia"/>
          <w:sz w:val="18"/>
          <w:szCs w:val="18"/>
          <w:lang w:val="en-ZA"/>
        </w:rPr>
        <w:t>efforts</w:t>
      </w:r>
      <w:r>
        <w:rPr>
          <w:rFonts w:ascii="Georgia" w:hAnsi="Georgia"/>
          <w:sz w:val="18"/>
          <w:szCs w:val="18"/>
          <w:lang w:val="en-ZA"/>
        </w:rPr>
        <w:t xml:space="preserve"> are accelerated</w:t>
      </w:r>
      <w:r w:rsidRPr="00C568EA">
        <w:rPr>
          <w:rFonts w:ascii="Georgia" w:hAnsi="Georgia"/>
          <w:sz w:val="18"/>
          <w:szCs w:val="18"/>
          <w:lang w:val="en-ZA"/>
        </w:rPr>
        <w:t xml:space="preserve"> now, they will likely see sign</w:t>
      </w:r>
      <w:r>
        <w:rPr>
          <w:rFonts w:ascii="Georgia" w:hAnsi="Georgia"/>
          <w:sz w:val="18"/>
          <w:szCs w:val="18"/>
          <w:lang w:val="en-ZA"/>
        </w:rPr>
        <w:t>ificant benefits in growth, flexibility</w:t>
      </w:r>
      <w:r w:rsidRPr="00C568EA">
        <w:rPr>
          <w:rFonts w:ascii="Georgia" w:hAnsi="Georgia"/>
          <w:sz w:val="18"/>
          <w:szCs w:val="18"/>
          <w:lang w:val="en-ZA"/>
        </w:rPr>
        <w:t xml:space="preserve">, </w:t>
      </w:r>
      <w:r>
        <w:rPr>
          <w:rFonts w:ascii="Georgia" w:hAnsi="Georgia"/>
          <w:sz w:val="18"/>
          <w:szCs w:val="18"/>
          <w:lang w:val="en-ZA"/>
        </w:rPr>
        <w:t xml:space="preserve">quality, </w:t>
      </w:r>
      <w:r w:rsidRPr="00C568EA">
        <w:rPr>
          <w:rFonts w:ascii="Georgia" w:hAnsi="Georgia"/>
          <w:sz w:val="18"/>
          <w:szCs w:val="18"/>
          <w:lang w:val="en-ZA"/>
        </w:rPr>
        <w:t>and customer connectivity.</w:t>
      </w:r>
    </w:p>
    <w:p w14:paraId="29ACC8FE" w14:textId="77777777" w:rsidR="0040530E" w:rsidRPr="008F2FFB" w:rsidRDefault="0040530E" w:rsidP="0040530E">
      <w:pPr>
        <w:spacing w:line="360" w:lineRule="auto"/>
        <w:rPr>
          <w:rFonts w:ascii="Georgia" w:hAnsi="Georgia"/>
          <w:b/>
          <w:sz w:val="18"/>
          <w:szCs w:val="18"/>
          <w:lang w:val="en-ZA"/>
        </w:rPr>
      </w:pPr>
      <w:r w:rsidRPr="008F2FFB">
        <w:rPr>
          <w:rFonts w:ascii="Georgia" w:hAnsi="Georgia"/>
          <w:b/>
          <w:sz w:val="18"/>
          <w:szCs w:val="18"/>
          <w:lang w:val="en-ZA"/>
        </w:rPr>
        <w:t xml:space="preserve">Demand, Value Chains, and Capital </w:t>
      </w:r>
      <w:r>
        <w:rPr>
          <w:rFonts w:ascii="Georgia" w:hAnsi="Georgia"/>
          <w:b/>
          <w:sz w:val="18"/>
          <w:szCs w:val="18"/>
          <w:lang w:val="en-ZA"/>
        </w:rPr>
        <w:t xml:space="preserve">Challenges </w:t>
      </w:r>
    </w:p>
    <w:p w14:paraId="64A7781C" w14:textId="77777777" w:rsidR="0040530E" w:rsidRPr="00C568EA" w:rsidRDefault="0040530E" w:rsidP="0040530E">
      <w:pPr>
        <w:spacing w:line="360" w:lineRule="auto"/>
        <w:rPr>
          <w:rFonts w:ascii="Georgia" w:hAnsi="Georgia"/>
          <w:sz w:val="18"/>
          <w:szCs w:val="18"/>
          <w:lang w:val="en-ZA"/>
        </w:rPr>
      </w:pPr>
      <w:r>
        <w:rPr>
          <w:rFonts w:ascii="Georgia" w:hAnsi="Georgia"/>
          <w:sz w:val="18"/>
          <w:szCs w:val="18"/>
          <w:lang w:val="en-ZA"/>
        </w:rPr>
        <w:t>Many</w:t>
      </w:r>
      <w:r w:rsidRPr="00723B3D">
        <w:rPr>
          <w:rFonts w:ascii="Georgia" w:hAnsi="Georgia"/>
          <w:sz w:val="18"/>
          <w:szCs w:val="18"/>
          <w:lang w:val="en-ZA"/>
        </w:rPr>
        <w:t xml:space="preserve"> </w:t>
      </w:r>
      <w:proofErr w:type="spellStart"/>
      <w:r>
        <w:rPr>
          <w:rFonts w:ascii="Georgia" w:hAnsi="Georgia"/>
          <w:sz w:val="18"/>
          <w:szCs w:val="18"/>
          <w:lang w:val="en-ZA"/>
        </w:rPr>
        <w:t>startups</w:t>
      </w:r>
      <w:proofErr w:type="spellEnd"/>
      <w:r>
        <w:rPr>
          <w:rFonts w:ascii="Georgia" w:hAnsi="Georgia"/>
          <w:sz w:val="18"/>
          <w:szCs w:val="18"/>
          <w:lang w:val="en-ZA"/>
        </w:rPr>
        <w:t xml:space="preserve"> face enormous challenges due to the Covid-19 crisis since they are more vulnerable as compared to </w:t>
      </w:r>
      <w:r w:rsidRPr="00723B3D">
        <w:rPr>
          <w:rFonts w:ascii="Georgia" w:hAnsi="Georgia"/>
          <w:sz w:val="18"/>
          <w:szCs w:val="18"/>
          <w:lang w:val="en-ZA"/>
        </w:rPr>
        <w:t>older incumbents to the shock</w:t>
      </w:r>
      <w:r>
        <w:rPr>
          <w:rFonts w:ascii="Georgia" w:hAnsi="Georgia"/>
          <w:sz w:val="18"/>
          <w:szCs w:val="18"/>
          <w:lang w:val="en-ZA"/>
        </w:rPr>
        <w:t>s brought by the scourge</w:t>
      </w:r>
      <w:r w:rsidRPr="00723B3D">
        <w:rPr>
          <w:rFonts w:ascii="Georgia" w:hAnsi="Georgia"/>
          <w:sz w:val="18"/>
          <w:szCs w:val="18"/>
          <w:lang w:val="en-ZA"/>
        </w:rPr>
        <w:t>. They tend to engage in risk</w:t>
      </w:r>
      <w:r>
        <w:rPr>
          <w:rFonts w:ascii="Georgia" w:hAnsi="Georgia"/>
          <w:sz w:val="18"/>
          <w:szCs w:val="18"/>
          <w:lang w:val="en-ZA"/>
        </w:rPr>
        <w:t>y</w:t>
      </w:r>
      <w:r w:rsidRPr="00723B3D">
        <w:rPr>
          <w:rFonts w:ascii="Georgia" w:hAnsi="Georgia"/>
          <w:sz w:val="18"/>
          <w:szCs w:val="18"/>
          <w:lang w:val="en-ZA"/>
        </w:rPr>
        <w:t xml:space="preserve"> activities compared with other </w:t>
      </w:r>
      <w:r>
        <w:rPr>
          <w:rFonts w:ascii="Georgia" w:hAnsi="Georgia"/>
          <w:sz w:val="18"/>
          <w:szCs w:val="18"/>
          <w:lang w:val="en-ZA"/>
        </w:rPr>
        <w:t xml:space="preserve">SMEs, face difficulties in accessing </w:t>
      </w:r>
      <w:r w:rsidRPr="00723B3D">
        <w:rPr>
          <w:rFonts w:ascii="Georgia" w:hAnsi="Georgia"/>
          <w:sz w:val="18"/>
          <w:szCs w:val="18"/>
          <w:lang w:val="en-ZA"/>
        </w:rPr>
        <w:t>traditional funding</w:t>
      </w:r>
      <w:r>
        <w:rPr>
          <w:rFonts w:ascii="Georgia" w:hAnsi="Georgia"/>
          <w:sz w:val="18"/>
          <w:szCs w:val="18"/>
          <w:lang w:val="en-ZA"/>
        </w:rPr>
        <w:t xml:space="preserve"> channels</w:t>
      </w:r>
      <w:r w:rsidRPr="00723B3D">
        <w:rPr>
          <w:rFonts w:ascii="Georgia" w:hAnsi="Georgia"/>
          <w:sz w:val="18"/>
          <w:szCs w:val="18"/>
          <w:lang w:val="en-ZA"/>
        </w:rPr>
        <w:t>, and have a formative relationship at best with customers</w:t>
      </w:r>
      <w:r>
        <w:rPr>
          <w:rFonts w:ascii="Georgia" w:hAnsi="Georgia"/>
          <w:sz w:val="18"/>
          <w:szCs w:val="18"/>
          <w:lang w:val="en-ZA"/>
        </w:rPr>
        <w:t xml:space="preserve"> and suppliers</w:t>
      </w:r>
      <w:r w:rsidRPr="00723B3D">
        <w:rPr>
          <w:rFonts w:ascii="Georgia" w:hAnsi="Georgia"/>
          <w:sz w:val="18"/>
          <w:szCs w:val="18"/>
          <w:lang w:val="en-ZA"/>
        </w:rPr>
        <w:t xml:space="preserve">. They also </w:t>
      </w:r>
      <w:r>
        <w:rPr>
          <w:rFonts w:ascii="Georgia" w:hAnsi="Georgia"/>
          <w:sz w:val="18"/>
          <w:szCs w:val="18"/>
          <w:lang w:val="en-ZA"/>
        </w:rPr>
        <w:t xml:space="preserve">sometimes </w:t>
      </w:r>
      <w:r w:rsidRPr="00723B3D">
        <w:rPr>
          <w:rFonts w:ascii="Georgia" w:hAnsi="Georgia"/>
          <w:sz w:val="18"/>
          <w:szCs w:val="18"/>
          <w:lang w:val="en-ZA"/>
        </w:rPr>
        <w:t>rely on small founding teams</w:t>
      </w:r>
      <w:r>
        <w:rPr>
          <w:rFonts w:ascii="Georgia" w:hAnsi="Georgia"/>
          <w:sz w:val="18"/>
          <w:szCs w:val="18"/>
          <w:lang w:val="en-ZA"/>
        </w:rPr>
        <w:t>, and this can further increase</w:t>
      </w:r>
      <w:r w:rsidRPr="00723B3D">
        <w:rPr>
          <w:rFonts w:ascii="Georgia" w:hAnsi="Georgia"/>
          <w:sz w:val="18"/>
          <w:szCs w:val="18"/>
          <w:lang w:val="en-ZA"/>
        </w:rPr>
        <w:t xml:space="preserve"> their vulnerability to </w:t>
      </w:r>
      <w:proofErr w:type="spellStart"/>
      <w:r w:rsidRPr="00723B3D">
        <w:rPr>
          <w:rFonts w:ascii="Georgia" w:hAnsi="Georgia"/>
          <w:sz w:val="18"/>
          <w:szCs w:val="18"/>
          <w:lang w:val="en-ZA"/>
        </w:rPr>
        <w:t>labor</w:t>
      </w:r>
      <w:proofErr w:type="spellEnd"/>
      <w:r w:rsidRPr="00723B3D">
        <w:rPr>
          <w:rFonts w:ascii="Georgia" w:hAnsi="Georgia"/>
          <w:sz w:val="18"/>
          <w:szCs w:val="18"/>
          <w:lang w:val="en-ZA"/>
        </w:rPr>
        <w:t xml:space="preserve"> supply shocks during </w:t>
      </w:r>
      <w:r>
        <w:rPr>
          <w:rFonts w:ascii="Georgia" w:hAnsi="Georgia"/>
          <w:sz w:val="18"/>
          <w:szCs w:val="18"/>
          <w:lang w:val="en-ZA"/>
        </w:rPr>
        <w:t xml:space="preserve">some </w:t>
      </w:r>
      <w:r w:rsidRPr="00723B3D">
        <w:rPr>
          <w:rFonts w:ascii="Georgia" w:hAnsi="Georgia"/>
          <w:sz w:val="18"/>
          <w:szCs w:val="18"/>
          <w:lang w:val="en-ZA"/>
        </w:rPr>
        <w:t>pandemics.</w:t>
      </w:r>
      <w:r>
        <w:rPr>
          <w:rFonts w:ascii="Georgia" w:hAnsi="Georgia"/>
          <w:sz w:val="18"/>
          <w:szCs w:val="18"/>
          <w:lang w:val="en-ZA"/>
        </w:rPr>
        <w:t xml:space="preserve"> At a time characterized by significant </w:t>
      </w:r>
      <w:r w:rsidRPr="00723B3D">
        <w:rPr>
          <w:rFonts w:ascii="Georgia" w:hAnsi="Georgia"/>
          <w:sz w:val="18"/>
          <w:szCs w:val="18"/>
          <w:lang w:val="en-ZA"/>
        </w:rPr>
        <w:t>economic uncertainty and with their revenues affected by containme</w:t>
      </w:r>
      <w:r>
        <w:rPr>
          <w:rFonts w:ascii="Georgia" w:hAnsi="Georgia"/>
          <w:sz w:val="18"/>
          <w:szCs w:val="18"/>
          <w:lang w:val="en-ZA"/>
        </w:rPr>
        <w:t xml:space="preserve">nt measures and a considerable decline </w:t>
      </w:r>
      <w:r w:rsidRPr="00723B3D">
        <w:rPr>
          <w:rFonts w:ascii="Georgia" w:hAnsi="Georgia"/>
          <w:sz w:val="18"/>
          <w:szCs w:val="18"/>
          <w:lang w:val="en-ZA"/>
        </w:rPr>
        <w:t>in</w:t>
      </w:r>
      <w:r>
        <w:rPr>
          <w:rFonts w:ascii="Georgia" w:hAnsi="Georgia"/>
          <w:sz w:val="18"/>
          <w:szCs w:val="18"/>
          <w:lang w:val="en-ZA"/>
        </w:rPr>
        <w:t xml:space="preserve"> demand, </w:t>
      </w:r>
      <w:proofErr w:type="spellStart"/>
      <w:r>
        <w:rPr>
          <w:rFonts w:ascii="Georgia" w:hAnsi="Georgia"/>
          <w:sz w:val="18"/>
          <w:szCs w:val="18"/>
          <w:lang w:val="en-ZA"/>
        </w:rPr>
        <w:t>start</w:t>
      </w:r>
      <w:r w:rsidRPr="00723B3D">
        <w:rPr>
          <w:rFonts w:ascii="Georgia" w:hAnsi="Georgia"/>
          <w:sz w:val="18"/>
          <w:szCs w:val="18"/>
          <w:lang w:val="en-ZA"/>
        </w:rPr>
        <w:t>ups</w:t>
      </w:r>
      <w:proofErr w:type="spellEnd"/>
      <w:r w:rsidRPr="00723B3D">
        <w:rPr>
          <w:rFonts w:ascii="Georgia" w:hAnsi="Georgia"/>
          <w:sz w:val="18"/>
          <w:szCs w:val="18"/>
          <w:lang w:val="en-ZA"/>
        </w:rPr>
        <w:t xml:space="preserve"> </w:t>
      </w:r>
      <w:r>
        <w:rPr>
          <w:rFonts w:ascii="Georgia" w:hAnsi="Georgia"/>
          <w:sz w:val="18"/>
          <w:szCs w:val="18"/>
          <w:lang w:val="en-ZA"/>
        </w:rPr>
        <w:t xml:space="preserve">in Zimbabwe </w:t>
      </w:r>
      <w:r w:rsidRPr="00723B3D">
        <w:rPr>
          <w:rFonts w:ascii="Georgia" w:hAnsi="Georgia"/>
          <w:sz w:val="18"/>
          <w:szCs w:val="18"/>
          <w:lang w:val="en-ZA"/>
        </w:rPr>
        <w:t>become even more financially fragile</w:t>
      </w:r>
      <w:r>
        <w:rPr>
          <w:rFonts w:ascii="Georgia" w:hAnsi="Georgia"/>
          <w:sz w:val="18"/>
          <w:szCs w:val="18"/>
          <w:lang w:val="en-ZA"/>
        </w:rPr>
        <w:t>. They</w:t>
      </w:r>
      <w:r w:rsidRPr="00723B3D">
        <w:rPr>
          <w:rFonts w:ascii="Georgia" w:hAnsi="Georgia"/>
          <w:sz w:val="18"/>
          <w:szCs w:val="18"/>
          <w:lang w:val="en-ZA"/>
        </w:rPr>
        <w:t xml:space="preserve"> need support for their short-term liquidity needs, critical for their survival.</w:t>
      </w:r>
      <w:r>
        <w:rPr>
          <w:rFonts w:ascii="Georgia" w:hAnsi="Georgia"/>
          <w:sz w:val="18"/>
          <w:szCs w:val="18"/>
          <w:lang w:val="en-ZA"/>
        </w:rPr>
        <w:t xml:space="preserve"> On the capital side of the </w:t>
      </w:r>
      <w:r w:rsidRPr="00BD277A">
        <w:rPr>
          <w:rFonts w:ascii="Georgia" w:hAnsi="Georgia"/>
          <w:sz w:val="18"/>
          <w:szCs w:val="18"/>
          <w:lang w:val="en-ZA"/>
        </w:rPr>
        <w:t>equation, there is a crunch</w:t>
      </w:r>
      <w:r>
        <w:rPr>
          <w:rFonts w:ascii="Georgia" w:hAnsi="Georgia"/>
          <w:sz w:val="18"/>
          <w:szCs w:val="18"/>
          <w:lang w:val="en-ZA"/>
        </w:rPr>
        <w:t xml:space="preserve"> </w:t>
      </w:r>
      <w:r w:rsidRPr="00BD277A">
        <w:rPr>
          <w:rFonts w:ascii="Georgia" w:hAnsi="Georgia"/>
          <w:sz w:val="18"/>
          <w:szCs w:val="18"/>
          <w:lang w:val="en-ZA"/>
        </w:rPr>
        <w:t>for capital across the</w:t>
      </w:r>
      <w:r>
        <w:rPr>
          <w:rFonts w:ascii="Georgia" w:hAnsi="Georgia"/>
          <w:sz w:val="18"/>
          <w:szCs w:val="18"/>
          <w:lang w:val="en-ZA"/>
        </w:rPr>
        <w:t xml:space="preserve"> </w:t>
      </w:r>
      <w:r w:rsidRPr="00BD277A">
        <w:rPr>
          <w:rFonts w:ascii="Georgia" w:hAnsi="Georgia"/>
          <w:sz w:val="18"/>
          <w:szCs w:val="18"/>
          <w:lang w:val="en-ZA"/>
        </w:rPr>
        <w:t xml:space="preserve">world. </w:t>
      </w:r>
      <w:r>
        <w:rPr>
          <w:rFonts w:ascii="Georgia" w:hAnsi="Georgia"/>
          <w:sz w:val="18"/>
          <w:szCs w:val="18"/>
          <w:lang w:val="en-ZA"/>
        </w:rPr>
        <w:t xml:space="preserve"> </w:t>
      </w:r>
      <w:r w:rsidRPr="002C107A">
        <w:rPr>
          <w:rFonts w:ascii="Georgia" w:hAnsi="Georgia"/>
          <w:sz w:val="18"/>
          <w:szCs w:val="18"/>
          <w:lang w:val="en-ZA"/>
        </w:rPr>
        <w:t>This means that t</w:t>
      </w:r>
      <w:r>
        <w:rPr>
          <w:rFonts w:ascii="Georgia" w:hAnsi="Georgia"/>
          <w:sz w:val="18"/>
          <w:szCs w:val="18"/>
          <w:lang w:val="en-ZA"/>
        </w:rPr>
        <w:t xml:space="preserve">hey will collapse if they do </w:t>
      </w:r>
      <w:r w:rsidRPr="002C107A">
        <w:rPr>
          <w:rFonts w:ascii="Georgia" w:hAnsi="Georgia"/>
          <w:sz w:val="18"/>
          <w:szCs w:val="18"/>
          <w:lang w:val="en-ZA"/>
        </w:rPr>
        <w:t>not raise additional capital</w:t>
      </w:r>
      <w:r>
        <w:rPr>
          <w:rFonts w:ascii="Georgia" w:hAnsi="Georgia"/>
          <w:sz w:val="18"/>
          <w:szCs w:val="18"/>
          <w:lang w:val="en-ZA"/>
        </w:rPr>
        <w:t>,</w:t>
      </w:r>
      <w:r w:rsidRPr="002C107A">
        <w:rPr>
          <w:rFonts w:ascii="Georgia" w:hAnsi="Georgia"/>
          <w:sz w:val="18"/>
          <w:szCs w:val="18"/>
          <w:lang w:val="en-ZA"/>
        </w:rPr>
        <w:t xml:space="preserve"> </w:t>
      </w:r>
      <w:r>
        <w:rPr>
          <w:rFonts w:ascii="Georgia" w:hAnsi="Georgia"/>
          <w:sz w:val="18"/>
          <w:szCs w:val="18"/>
          <w:lang w:val="en-ZA"/>
        </w:rPr>
        <w:t xml:space="preserve">and their revenues and expenses </w:t>
      </w:r>
      <w:r w:rsidRPr="002C107A">
        <w:rPr>
          <w:rFonts w:ascii="Georgia" w:hAnsi="Georgia"/>
          <w:sz w:val="18"/>
          <w:szCs w:val="18"/>
          <w:lang w:val="en-ZA"/>
        </w:rPr>
        <w:t>remain uncha</w:t>
      </w:r>
      <w:r>
        <w:rPr>
          <w:rFonts w:ascii="Georgia" w:hAnsi="Georgia"/>
          <w:sz w:val="18"/>
          <w:szCs w:val="18"/>
          <w:lang w:val="en-ZA"/>
        </w:rPr>
        <w:t xml:space="preserve">nged, risking a mass extinction event for </w:t>
      </w:r>
      <w:proofErr w:type="spellStart"/>
      <w:r>
        <w:rPr>
          <w:rFonts w:ascii="Georgia" w:hAnsi="Georgia"/>
          <w:sz w:val="18"/>
          <w:szCs w:val="18"/>
          <w:lang w:val="en-ZA"/>
        </w:rPr>
        <w:t>startups</w:t>
      </w:r>
      <w:proofErr w:type="spellEnd"/>
      <w:r>
        <w:rPr>
          <w:rFonts w:ascii="Georgia" w:hAnsi="Georgia"/>
          <w:sz w:val="18"/>
          <w:szCs w:val="18"/>
          <w:lang w:val="en-ZA"/>
        </w:rPr>
        <w:t xml:space="preserve"> at local, regional, and global levels.</w:t>
      </w:r>
    </w:p>
    <w:p w14:paraId="07B7C116" w14:textId="77777777" w:rsidR="0040530E" w:rsidRPr="00C568EA" w:rsidRDefault="0040530E" w:rsidP="0040530E">
      <w:pPr>
        <w:spacing w:line="360" w:lineRule="auto"/>
        <w:rPr>
          <w:rFonts w:ascii="Georgia" w:hAnsi="Georgia"/>
          <w:sz w:val="18"/>
          <w:szCs w:val="18"/>
          <w:lang w:val="en-ZA"/>
        </w:rPr>
      </w:pPr>
      <w:r w:rsidRPr="008F2FFB">
        <w:rPr>
          <w:rFonts w:ascii="Georgia" w:hAnsi="Georgia"/>
          <w:b/>
          <w:sz w:val="18"/>
          <w:szCs w:val="18"/>
          <w:lang w:val="en-ZA"/>
        </w:rPr>
        <w:lastRenderedPageBreak/>
        <w:t xml:space="preserve">Accelerating digital adoption to facilitate </w:t>
      </w:r>
      <w:r>
        <w:rPr>
          <w:rFonts w:ascii="Georgia" w:hAnsi="Georgia"/>
          <w:b/>
          <w:sz w:val="18"/>
          <w:szCs w:val="18"/>
          <w:lang w:val="en-ZA"/>
        </w:rPr>
        <w:t>business</w:t>
      </w:r>
      <w:r w:rsidRPr="008F2FFB">
        <w:rPr>
          <w:rFonts w:ascii="Georgia" w:hAnsi="Georgia"/>
          <w:b/>
          <w:sz w:val="18"/>
          <w:szCs w:val="18"/>
          <w:lang w:val="en-ZA"/>
        </w:rPr>
        <w:t xml:space="preserve"> continuity</w:t>
      </w:r>
    </w:p>
    <w:p w14:paraId="2F772696" w14:textId="77777777" w:rsidR="0040530E" w:rsidRPr="00B172D1" w:rsidRDefault="0040530E" w:rsidP="0040530E">
      <w:pPr>
        <w:spacing w:line="360" w:lineRule="auto"/>
        <w:rPr>
          <w:rFonts w:ascii="Georgia" w:hAnsi="Georgia"/>
          <w:sz w:val="18"/>
          <w:szCs w:val="18"/>
          <w:lang w:val="en-ZA"/>
        </w:rPr>
      </w:pPr>
      <w:r>
        <w:rPr>
          <w:rFonts w:ascii="Georgia" w:hAnsi="Georgia"/>
          <w:sz w:val="18"/>
          <w:szCs w:val="18"/>
          <w:lang w:val="en-ZA"/>
        </w:rPr>
        <w:t xml:space="preserve">In the context of these challenges, policymakers </w:t>
      </w:r>
      <w:r w:rsidRPr="00C568EA">
        <w:rPr>
          <w:rFonts w:ascii="Georgia" w:hAnsi="Georgia"/>
          <w:sz w:val="18"/>
          <w:szCs w:val="18"/>
          <w:lang w:val="en-ZA"/>
        </w:rPr>
        <w:t xml:space="preserve">need to set an ambitious digital </w:t>
      </w:r>
      <w:r>
        <w:rPr>
          <w:rFonts w:ascii="Georgia" w:hAnsi="Georgia"/>
          <w:sz w:val="18"/>
          <w:szCs w:val="18"/>
          <w:lang w:val="en-ZA"/>
        </w:rPr>
        <w:t xml:space="preserve">transformation </w:t>
      </w:r>
      <w:r w:rsidRPr="00C568EA">
        <w:rPr>
          <w:rFonts w:ascii="Georgia" w:hAnsi="Georgia"/>
          <w:sz w:val="18"/>
          <w:szCs w:val="18"/>
          <w:lang w:val="en-ZA"/>
        </w:rPr>
        <w:t xml:space="preserve">agenda—and deliver it quickly, </w:t>
      </w:r>
      <w:r>
        <w:rPr>
          <w:rFonts w:ascii="Georgia" w:hAnsi="Georgia"/>
          <w:sz w:val="18"/>
          <w:szCs w:val="18"/>
          <w:lang w:val="en-ZA"/>
        </w:rPr>
        <w:t>approximately three</w:t>
      </w:r>
      <w:r w:rsidRPr="00C568EA">
        <w:rPr>
          <w:rFonts w:ascii="Georgia" w:hAnsi="Georgia"/>
          <w:sz w:val="18"/>
          <w:szCs w:val="18"/>
          <w:lang w:val="en-ZA"/>
        </w:rPr>
        <w:t xml:space="preserve"> months, as opposed to</w:t>
      </w:r>
      <w:r>
        <w:rPr>
          <w:rFonts w:ascii="Georgia" w:hAnsi="Georgia"/>
          <w:sz w:val="18"/>
          <w:szCs w:val="18"/>
          <w:lang w:val="en-ZA"/>
        </w:rPr>
        <w:t xml:space="preserve"> an extended period</w:t>
      </w:r>
      <w:r w:rsidRPr="00C568EA">
        <w:rPr>
          <w:rFonts w:ascii="Georgia" w:hAnsi="Georgia"/>
          <w:sz w:val="18"/>
          <w:szCs w:val="18"/>
          <w:lang w:val="en-ZA"/>
        </w:rPr>
        <w:t>.</w:t>
      </w:r>
      <w:r w:rsidRPr="00C568EA">
        <w:rPr>
          <w:rFonts w:ascii="Georgia" w:hAnsi="Georgia"/>
          <w:i/>
          <w:iCs/>
          <w:sz w:val="18"/>
          <w:szCs w:val="18"/>
          <w:lang w:val="en-ZA"/>
        </w:rPr>
        <w:t> </w:t>
      </w:r>
      <w:r w:rsidRPr="00C568EA">
        <w:rPr>
          <w:rFonts w:ascii="Georgia" w:hAnsi="Georgia"/>
          <w:sz w:val="18"/>
          <w:szCs w:val="18"/>
          <w:lang w:val="en-ZA"/>
        </w:rPr>
        <w:t>To</w:t>
      </w:r>
      <w:r>
        <w:rPr>
          <w:rFonts w:ascii="Georgia" w:hAnsi="Georgia"/>
          <w:sz w:val="18"/>
          <w:szCs w:val="18"/>
          <w:lang w:val="en-ZA"/>
        </w:rPr>
        <w:t xml:space="preserve"> achieve </w:t>
      </w:r>
      <w:r w:rsidRPr="00C568EA">
        <w:rPr>
          <w:rFonts w:ascii="Georgia" w:hAnsi="Georgia"/>
          <w:sz w:val="18"/>
          <w:szCs w:val="18"/>
          <w:lang w:val="en-ZA"/>
        </w:rPr>
        <w:t xml:space="preserve">adaptability, </w:t>
      </w:r>
      <w:proofErr w:type="spellStart"/>
      <w:r>
        <w:rPr>
          <w:rFonts w:ascii="Georgia" w:hAnsi="Georgia"/>
          <w:sz w:val="18"/>
          <w:szCs w:val="18"/>
          <w:lang w:val="en-ZA"/>
        </w:rPr>
        <w:t>startups</w:t>
      </w:r>
      <w:proofErr w:type="spellEnd"/>
      <w:r>
        <w:rPr>
          <w:rFonts w:ascii="Georgia" w:hAnsi="Georgia"/>
          <w:sz w:val="18"/>
          <w:szCs w:val="18"/>
          <w:lang w:val="en-ZA"/>
        </w:rPr>
        <w:t xml:space="preserve"> need to immediately reorient customer journeys and facilitate the development of digital innovations. The thrust will be different sector </w:t>
      </w:r>
      <w:r w:rsidRPr="00C568EA">
        <w:rPr>
          <w:rFonts w:ascii="Georgia" w:hAnsi="Georgia"/>
          <w:sz w:val="18"/>
          <w:szCs w:val="18"/>
          <w:lang w:val="en-ZA"/>
        </w:rPr>
        <w:t>by</w:t>
      </w:r>
      <w:r>
        <w:rPr>
          <w:rFonts w:ascii="Georgia" w:hAnsi="Georgia"/>
          <w:sz w:val="18"/>
          <w:szCs w:val="18"/>
          <w:lang w:val="en-ZA"/>
        </w:rPr>
        <w:t xml:space="preserve"> </w:t>
      </w:r>
      <w:r w:rsidRPr="00C568EA">
        <w:rPr>
          <w:rFonts w:ascii="Georgia" w:hAnsi="Georgia"/>
          <w:sz w:val="18"/>
          <w:szCs w:val="18"/>
          <w:lang w:val="en-ZA"/>
        </w:rPr>
        <w:t xml:space="preserve">sector. </w:t>
      </w:r>
      <w:r>
        <w:rPr>
          <w:rFonts w:ascii="Georgia" w:hAnsi="Georgia"/>
          <w:iCs/>
          <w:sz w:val="18"/>
          <w:szCs w:val="18"/>
          <w:lang w:val="en-ZA"/>
        </w:rPr>
        <w:t>The u</w:t>
      </w:r>
      <w:r w:rsidRPr="00AB2425">
        <w:rPr>
          <w:rFonts w:ascii="Georgia" w:hAnsi="Georgia"/>
          <w:iCs/>
          <w:sz w:val="18"/>
          <w:szCs w:val="18"/>
          <w:lang w:val="en-ZA"/>
        </w:rPr>
        <w:t xml:space="preserve">se of big data analytics, blockchain technologies, </w:t>
      </w:r>
      <w:r>
        <w:rPr>
          <w:rFonts w:ascii="Georgia" w:hAnsi="Georgia"/>
          <w:iCs/>
          <w:sz w:val="18"/>
          <w:szCs w:val="18"/>
          <w:lang w:val="en-ZA"/>
        </w:rPr>
        <w:t xml:space="preserve">the </w:t>
      </w:r>
      <w:r w:rsidRPr="00AB2425">
        <w:rPr>
          <w:rFonts w:ascii="Georgia" w:hAnsi="Georgia"/>
          <w:iCs/>
          <w:sz w:val="18"/>
          <w:szCs w:val="18"/>
          <w:lang w:val="en-ZA"/>
        </w:rPr>
        <w:t>Internet of Things, and Artificial Intelligence is essential</w:t>
      </w:r>
      <w:r>
        <w:rPr>
          <w:rFonts w:ascii="Georgia" w:hAnsi="Georgia"/>
          <w:i/>
          <w:iCs/>
          <w:sz w:val="18"/>
          <w:szCs w:val="18"/>
          <w:lang w:val="en-ZA"/>
        </w:rPr>
        <w:t xml:space="preserve"> </w:t>
      </w:r>
      <w:r w:rsidRPr="001F41F0">
        <w:rPr>
          <w:rFonts w:ascii="Georgia" w:hAnsi="Georgia"/>
          <w:iCs/>
          <w:sz w:val="18"/>
          <w:szCs w:val="18"/>
          <w:lang w:val="en-ZA"/>
        </w:rPr>
        <w:t>to</w:t>
      </w:r>
      <w:r>
        <w:rPr>
          <w:rFonts w:ascii="Georgia" w:hAnsi="Georgia"/>
          <w:i/>
          <w:iCs/>
          <w:sz w:val="18"/>
          <w:szCs w:val="18"/>
          <w:lang w:val="en-ZA"/>
        </w:rPr>
        <w:t xml:space="preserve"> </w:t>
      </w:r>
      <w:r w:rsidRPr="00AB2425">
        <w:rPr>
          <w:rFonts w:ascii="Georgia" w:hAnsi="Georgia"/>
          <w:iCs/>
          <w:sz w:val="18"/>
          <w:szCs w:val="18"/>
          <w:lang w:val="en-ZA"/>
        </w:rPr>
        <w:t>enhance operations.</w:t>
      </w:r>
      <w:r w:rsidRPr="00C568EA">
        <w:rPr>
          <w:rFonts w:ascii="Georgia" w:hAnsi="Georgia"/>
          <w:i/>
          <w:iCs/>
          <w:sz w:val="18"/>
          <w:szCs w:val="18"/>
          <w:lang w:val="en-ZA"/>
        </w:rPr>
        <w:t> </w:t>
      </w:r>
      <w:r>
        <w:rPr>
          <w:rFonts w:ascii="Georgia" w:hAnsi="Georgia"/>
          <w:sz w:val="18"/>
          <w:szCs w:val="18"/>
          <w:lang w:val="en-ZA"/>
        </w:rPr>
        <w:t xml:space="preserve"> Businesses also </w:t>
      </w:r>
      <w:r w:rsidRPr="00C568EA">
        <w:rPr>
          <w:rFonts w:ascii="Georgia" w:hAnsi="Georgia"/>
          <w:sz w:val="18"/>
          <w:szCs w:val="18"/>
          <w:lang w:val="en-ZA"/>
        </w:rPr>
        <w:t xml:space="preserve">need to incorporate new data </w:t>
      </w:r>
      <w:r>
        <w:rPr>
          <w:rFonts w:ascii="Georgia" w:hAnsi="Georgia"/>
          <w:sz w:val="18"/>
          <w:szCs w:val="18"/>
          <w:lang w:val="en-ZA"/>
        </w:rPr>
        <w:t xml:space="preserve">solutions </w:t>
      </w:r>
      <w:r w:rsidRPr="00C568EA">
        <w:rPr>
          <w:rFonts w:ascii="Georgia" w:hAnsi="Georgia"/>
          <w:sz w:val="18"/>
          <w:szCs w:val="18"/>
          <w:lang w:val="en-ZA"/>
        </w:rPr>
        <w:t xml:space="preserve">and create models to </w:t>
      </w:r>
      <w:r>
        <w:rPr>
          <w:rFonts w:ascii="Georgia" w:hAnsi="Georgia"/>
          <w:sz w:val="18"/>
          <w:szCs w:val="18"/>
          <w:lang w:val="en-ZA"/>
        </w:rPr>
        <w:t xml:space="preserve">facilitate </w:t>
      </w:r>
      <w:r w:rsidRPr="00C568EA">
        <w:rPr>
          <w:rFonts w:ascii="Georgia" w:hAnsi="Georgia"/>
          <w:sz w:val="18"/>
          <w:szCs w:val="18"/>
          <w:lang w:val="en-ZA"/>
        </w:rPr>
        <w:t>real-time decision</w:t>
      </w:r>
      <w:r>
        <w:rPr>
          <w:rFonts w:ascii="Georgia" w:hAnsi="Georgia"/>
          <w:sz w:val="18"/>
          <w:szCs w:val="18"/>
          <w:lang w:val="en-ZA"/>
        </w:rPr>
        <w:t>-</w:t>
      </w:r>
      <w:r w:rsidRPr="00C568EA">
        <w:rPr>
          <w:rFonts w:ascii="Georgia" w:hAnsi="Georgia"/>
          <w:sz w:val="18"/>
          <w:szCs w:val="18"/>
          <w:lang w:val="en-ZA"/>
        </w:rPr>
        <w:t>making</w:t>
      </w:r>
      <w:r>
        <w:rPr>
          <w:rFonts w:ascii="Georgia" w:hAnsi="Georgia"/>
          <w:sz w:val="18"/>
          <w:szCs w:val="18"/>
          <w:lang w:val="en-ZA"/>
        </w:rPr>
        <w:t xml:space="preserve"> processes</w:t>
      </w:r>
      <w:r w:rsidRPr="00C568EA">
        <w:rPr>
          <w:rFonts w:ascii="Georgia" w:hAnsi="Georgia"/>
          <w:sz w:val="18"/>
          <w:szCs w:val="18"/>
          <w:lang w:val="en-ZA"/>
        </w:rPr>
        <w:t>.</w:t>
      </w:r>
      <w:r>
        <w:rPr>
          <w:rFonts w:ascii="Georgia" w:hAnsi="Georgia"/>
          <w:sz w:val="18"/>
          <w:szCs w:val="18"/>
          <w:lang w:val="en-ZA"/>
        </w:rPr>
        <w:t xml:space="preserve"> Getting this correctly </w:t>
      </w:r>
      <w:r w:rsidRPr="00C568EA">
        <w:rPr>
          <w:rFonts w:ascii="Georgia" w:hAnsi="Georgia"/>
          <w:sz w:val="18"/>
          <w:szCs w:val="18"/>
          <w:lang w:val="en-ZA"/>
        </w:rPr>
        <w:t xml:space="preserve">will enable companies to </w:t>
      </w:r>
      <w:r>
        <w:rPr>
          <w:rFonts w:ascii="Georgia" w:hAnsi="Georgia"/>
          <w:sz w:val="18"/>
          <w:szCs w:val="18"/>
          <w:lang w:val="en-ZA"/>
        </w:rPr>
        <w:t xml:space="preserve">navigate demand projections and asset management successfully. </w:t>
      </w:r>
      <w:r w:rsidRPr="00AB2425">
        <w:rPr>
          <w:rFonts w:ascii="Georgia" w:hAnsi="Georgia"/>
          <w:iCs/>
          <w:sz w:val="18"/>
          <w:szCs w:val="18"/>
          <w:lang w:val="en-ZA"/>
        </w:rPr>
        <w:t>Acceleration of tech modernization is of paramount importance.</w:t>
      </w:r>
      <w:r>
        <w:rPr>
          <w:rFonts w:ascii="Georgia" w:hAnsi="Georgia"/>
          <w:i/>
          <w:iCs/>
          <w:sz w:val="18"/>
          <w:szCs w:val="18"/>
          <w:lang w:val="en-ZA"/>
        </w:rPr>
        <w:t> </w:t>
      </w:r>
      <w:r>
        <w:rPr>
          <w:rFonts w:ascii="Georgia" w:hAnsi="Georgia"/>
          <w:sz w:val="18"/>
          <w:szCs w:val="18"/>
          <w:lang w:val="en-ZA"/>
        </w:rPr>
        <w:t xml:space="preserve">Businesses </w:t>
      </w:r>
      <w:r w:rsidRPr="00C568EA">
        <w:rPr>
          <w:rFonts w:ascii="Georgia" w:hAnsi="Georgia"/>
          <w:sz w:val="18"/>
          <w:szCs w:val="18"/>
          <w:lang w:val="en-ZA"/>
        </w:rPr>
        <w:t xml:space="preserve">will also need to </w:t>
      </w:r>
      <w:r>
        <w:rPr>
          <w:rFonts w:ascii="Georgia" w:hAnsi="Georgia"/>
          <w:sz w:val="18"/>
          <w:szCs w:val="18"/>
          <w:lang w:val="en-ZA"/>
        </w:rPr>
        <w:t xml:space="preserve">significantly improve their information technology </w:t>
      </w:r>
      <w:r w:rsidRPr="00C568EA">
        <w:rPr>
          <w:rFonts w:ascii="Georgia" w:hAnsi="Georgia"/>
          <w:sz w:val="18"/>
          <w:szCs w:val="18"/>
          <w:lang w:val="en-ZA"/>
        </w:rPr>
        <w:t>product</w:t>
      </w:r>
      <w:r>
        <w:rPr>
          <w:rFonts w:ascii="Georgia" w:hAnsi="Georgia"/>
          <w:sz w:val="18"/>
          <w:szCs w:val="18"/>
          <w:lang w:val="en-ZA"/>
        </w:rPr>
        <w:t>s</w:t>
      </w:r>
      <w:r w:rsidRPr="00C568EA">
        <w:rPr>
          <w:rFonts w:ascii="Georgia" w:hAnsi="Georgia"/>
          <w:sz w:val="18"/>
          <w:szCs w:val="18"/>
          <w:lang w:val="en-ZA"/>
        </w:rPr>
        <w:t xml:space="preserve"> to </w:t>
      </w:r>
      <w:r>
        <w:rPr>
          <w:rFonts w:ascii="Georgia" w:hAnsi="Georgia"/>
          <w:sz w:val="18"/>
          <w:szCs w:val="18"/>
          <w:lang w:val="en-ZA"/>
        </w:rPr>
        <w:t xml:space="preserve">reduce </w:t>
      </w:r>
      <w:r w:rsidRPr="00C568EA">
        <w:rPr>
          <w:rFonts w:ascii="Georgia" w:hAnsi="Georgia"/>
          <w:sz w:val="18"/>
          <w:szCs w:val="18"/>
          <w:lang w:val="en-ZA"/>
        </w:rPr>
        <w:t>their cost base</w:t>
      </w:r>
      <w:r>
        <w:rPr>
          <w:rFonts w:ascii="Georgia" w:hAnsi="Georgia"/>
          <w:sz w:val="18"/>
          <w:szCs w:val="18"/>
          <w:lang w:val="en-ZA"/>
        </w:rPr>
        <w:t xml:space="preserve"> to enable</w:t>
      </w:r>
      <w:r w:rsidRPr="00C568EA">
        <w:rPr>
          <w:rFonts w:ascii="Georgia" w:hAnsi="Georgia"/>
          <w:sz w:val="18"/>
          <w:szCs w:val="18"/>
          <w:lang w:val="en-ZA"/>
        </w:rPr>
        <w:t xml:space="preserve"> flexible digital</w:t>
      </w:r>
      <w:r>
        <w:rPr>
          <w:rFonts w:ascii="Georgia" w:hAnsi="Georgia"/>
          <w:sz w:val="18"/>
          <w:szCs w:val="18"/>
          <w:lang w:val="en-ZA"/>
        </w:rPr>
        <w:t xml:space="preserve"> transformation mechanisms</w:t>
      </w:r>
      <w:r w:rsidRPr="00C568EA">
        <w:rPr>
          <w:rFonts w:ascii="Georgia" w:hAnsi="Georgia"/>
          <w:sz w:val="18"/>
          <w:szCs w:val="18"/>
          <w:lang w:val="en-ZA"/>
        </w:rPr>
        <w:t xml:space="preserve">. </w:t>
      </w:r>
      <w:r>
        <w:rPr>
          <w:rFonts w:ascii="Georgia" w:hAnsi="Georgia"/>
          <w:sz w:val="18"/>
          <w:szCs w:val="18"/>
          <w:lang w:val="en-ZA"/>
        </w:rPr>
        <w:t>T</w:t>
      </w:r>
      <w:r w:rsidRPr="00C568EA">
        <w:rPr>
          <w:rFonts w:ascii="Georgia" w:hAnsi="Georgia"/>
          <w:sz w:val="18"/>
          <w:szCs w:val="18"/>
          <w:lang w:val="en-ZA"/>
        </w:rPr>
        <w:t xml:space="preserve">he adoption </w:t>
      </w:r>
      <w:r>
        <w:rPr>
          <w:rFonts w:ascii="Georgia" w:hAnsi="Georgia"/>
          <w:sz w:val="18"/>
          <w:szCs w:val="18"/>
          <w:lang w:val="en-ZA"/>
        </w:rPr>
        <w:t xml:space="preserve">of </w:t>
      </w:r>
      <w:r w:rsidRPr="00C568EA">
        <w:rPr>
          <w:rFonts w:ascii="Georgia" w:hAnsi="Georgia"/>
          <w:sz w:val="18"/>
          <w:szCs w:val="18"/>
          <w:lang w:val="en-ZA"/>
        </w:rPr>
        <w:t xml:space="preserve">automation technologies </w:t>
      </w:r>
      <w:r>
        <w:rPr>
          <w:rFonts w:ascii="Georgia" w:hAnsi="Georgia"/>
          <w:sz w:val="18"/>
          <w:szCs w:val="18"/>
          <w:lang w:val="en-ZA"/>
        </w:rPr>
        <w:t xml:space="preserve">and associated </w:t>
      </w:r>
      <w:r w:rsidRPr="00C568EA">
        <w:rPr>
          <w:rFonts w:ascii="Georgia" w:hAnsi="Georgia"/>
          <w:sz w:val="18"/>
          <w:szCs w:val="18"/>
          <w:lang w:val="en-ZA"/>
        </w:rPr>
        <w:t>infrastructure</w:t>
      </w:r>
      <w:r>
        <w:rPr>
          <w:rFonts w:ascii="Georgia" w:hAnsi="Georgia"/>
          <w:sz w:val="18"/>
          <w:szCs w:val="18"/>
          <w:lang w:val="en-ZA"/>
        </w:rPr>
        <w:t xml:space="preserve"> is necessary going forward</w:t>
      </w:r>
      <w:r w:rsidRPr="00C568EA">
        <w:rPr>
          <w:rFonts w:ascii="Georgia" w:hAnsi="Georgia"/>
          <w:sz w:val="18"/>
          <w:szCs w:val="18"/>
          <w:lang w:val="en-ZA"/>
        </w:rPr>
        <w:t>.</w:t>
      </w:r>
    </w:p>
    <w:p w14:paraId="091007CF" w14:textId="77777777" w:rsidR="0040530E" w:rsidRDefault="0040530E" w:rsidP="0040530E">
      <w:pPr>
        <w:spacing w:line="360" w:lineRule="auto"/>
        <w:rPr>
          <w:rFonts w:ascii="Georgia" w:hAnsi="Georgia"/>
          <w:b/>
          <w:sz w:val="18"/>
          <w:szCs w:val="18"/>
          <w:lang w:val="en-ZA"/>
        </w:rPr>
      </w:pPr>
      <w:r>
        <w:rPr>
          <w:rFonts w:ascii="Georgia" w:hAnsi="Georgia"/>
          <w:b/>
          <w:sz w:val="18"/>
          <w:szCs w:val="18"/>
          <w:lang w:val="en-ZA"/>
        </w:rPr>
        <w:t xml:space="preserve">Paradigm shift through harnessing sector-specific agile technological transformations </w:t>
      </w:r>
    </w:p>
    <w:p w14:paraId="47085655" w14:textId="77777777" w:rsidR="0040530E" w:rsidRPr="00744C77" w:rsidRDefault="0040530E" w:rsidP="0040530E">
      <w:pPr>
        <w:spacing w:line="360" w:lineRule="auto"/>
        <w:rPr>
          <w:rFonts w:ascii="Georgia" w:hAnsi="Georgia"/>
          <w:sz w:val="18"/>
          <w:szCs w:val="18"/>
          <w:lang w:val="en-ZA"/>
        </w:rPr>
      </w:pPr>
      <w:proofErr w:type="spellStart"/>
      <w:r w:rsidRPr="00835BFA">
        <w:rPr>
          <w:rFonts w:ascii="Georgia" w:hAnsi="Georgia"/>
          <w:bCs/>
          <w:sz w:val="18"/>
          <w:szCs w:val="18"/>
          <w:lang w:val="en-ZA"/>
        </w:rPr>
        <w:t>HealthTech</w:t>
      </w:r>
      <w:proofErr w:type="spellEnd"/>
      <w:r>
        <w:rPr>
          <w:rFonts w:ascii="Georgia" w:hAnsi="Georgia"/>
          <w:sz w:val="18"/>
          <w:szCs w:val="18"/>
          <w:lang w:val="en-ZA"/>
        </w:rPr>
        <w:t xml:space="preserve">, in the context of </w:t>
      </w:r>
      <w:proofErr w:type="spellStart"/>
      <w:r w:rsidRPr="00835BFA">
        <w:rPr>
          <w:rFonts w:ascii="Georgia" w:hAnsi="Georgia"/>
          <w:sz w:val="18"/>
          <w:szCs w:val="18"/>
          <w:lang w:val="en-ZA"/>
        </w:rPr>
        <w:t>BioTech</w:t>
      </w:r>
      <w:proofErr w:type="spellEnd"/>
      <w:r w:rsidRPr="00835BFA">
        <w:rPr>
          <w:rFonts w:ascii="Georgia" w:hAnsi="Georgia"/>
          <w:sz w:val="18"/>
          <w:szCs w:val="18"/>
          <w:lang w:val="en-ZA"/>
        </w:rPr>
        <w:t>, MedTech</w:t>
      </w:r>
      <w:r>
        <w:rPr>
          <w:rFonts w:ascii="Georgia" w:hAnsi="Georgia"/>
          <w:sz w:val="18"/>
          <w:szCs w:val="18"/>
          <w:lang w:val="en-ZA"/>
        </w:rPr>
        <w:t>, and life sciences, is categorically vital for sustainable business trajectories</w:t>
      </w:r>
      <w:r w:rsidRPr="00835BFA">
        <w:rPr>
          <w:rFonts w:ascii="Georgia" w:hAnsi="Georgia"/>
          <w:sz w:val="18"/>
          <w:szCs w:val="18"/>
          <w:lang w:val="en-ZA"/>
        </w:rPr>
        <w:t xml:space="preserve">. </w:t>
      </w:r>
      <w:r>
        <w:rPr>
          <w:rFonts w:ascii="Georgia" w:hAnsi="Georgia"/>
          <w:sz w:val="18"/>
          <w:szCs w:val="18"/>
          <w:lang w:val="en-ZA"/>
        </w:rPr>
        <w:t xml:space="preserve">Better technological processes are on demand </w:t>
      </w:r>
      <w:r w:rsidRPr="00835BFA">
        <w:rPr>
          <w:rFonts w:ascii="Georgia" w:hAnsi="Georgia"/>
          <w:sz w:val="18"/>
          <w:szCs w:val="18"/>
          <w:lang w:val="en-ZA"/>
        </w:rPr>
        <w:t xml:space="preserve">for clinician workflows </w:t>
      </w:r>
      <w:r>
        <w:rPr>
          <w:rFonts w:ascii="Georgia" w:hAnsi="Georgia"/>
          <w:sz w:val="18"/>
          <w:szCs w:val="18"/>
          <w:lang w:val="en-ZA"/>
        </w:rPr>
        <w:t xml:space="preserve">to </w:t>
      </w:r>
      <w:r w:rsidRPr="00835BFA">
        <w:rPr>
          <w:rFonts w:ascii="Georgia" w:hAnsi="Georgia"/>
          <w:sz w:val="18"/>
          <w:szCs w:val="18"/>
          <w:lang w:val="en-ZA"/>
        </w:rPr>
        <w:t xml:space="preserve">work through genomics </w:t>
      </w:r>
      <w:r>
        <w:rPr>
          <w:rFonts w:ascii="Georgia" w:hAnsi="Georgia"/>
          <w:sz w:val="18"/>
          <w:szCs w:val="18"/>
          <w:lang w:val="en-ZA"/>
        </w:rPr>
        <w:t>and drug discovery mechanisms</w:t>
      </w:r>
      <w:r w:rsidRPr="00835BFA">
        <w:rPr>
          <w:rFonts w:ascii="Georgia" w:hAnsi="Georgia"/>
          <w:sz w:val="18"/>
          <w:szCs w:val="18"/>
          <w:lang w:val="en-ZA"/>
        </w:rPr>
        <w:t>.</w:t>
      </w:r>
      <w:r>
        <w:rPr>
          <w:rFonts w:ascii="Georgia" w:hAnsi="Georgia"/>
          <w:sz w:val="18"/>
          <w:szCs w:val="18"/>
          <w:lang w:val="en-ZA"/>
        </w:rPr>
        <w:t xml:space="preserve"> Embracing </w:t>
      </w:r>
      <w:proofErr w:type="spellStart"/>
      <w:r>
        <w:rPr>
          <w:rFonts w:ascii="Georgia" w:hAnsi="Georgia"/>
          <w:sz w:val="18"/>
          <w:szCs w:val="18"/>
          <w:lang w:val="en-ZA"/>
        </w:rPr>
        <w:t>Agtech</w:t>
      </w:r>
      <w:proofErr w:type="spellEnd"/>
      <w:r>
        <w:rPr>
          <w:rFonts w:ascii="Georgia" w:hAnsi="Georgia"/>
          <w:sz w:val="18"/>
          <w:szCs w:val="18"/>
          <w:lang w:val="en-ZA"/>
        </w:rPr>
        <w:t xml:space="preserve"> is also a window of opportunity to mitigate the advent effects of climate change and Covid-19. </w:t>
      </w:r>
      <w:proofErr w:type="spellStart"/>
      <w:r w:rsidRPr="00835BFA">
        <w:rPr>
          <w:rFonts w:ascii="Georgia" w:hAnsi="Georgia"/>
          <w:bCs/>
          <w:sz w:val="18"/>
          <w:szCs w:val="18"/>
          <w:lang w:val="en-ZA"/>
        </w:rPr>
        <w:t>GovTech</w:t>
      </w:r>
      <w:proofErr w:type="spellEnd"/>
      <w:r>
        <w:rPr>
          <w:rFonts w:ascii="Georgia" w:hAnsi="Georgia"/>
          <w:sz w:val="18"/>
          <w:szCs w:val="18"/>
          <w:lang w:val="en-ZA"/>
        </w:rPr>
        <w:t xml:space="preserve"> has the power to digitally transform </w:t>
      </w:r>
      <w:r w:rsidRPr="00835BFA">
        <w:rPr>
          <w:rFonts w:ascii="Georgia" w:hAnsi="Georgia"/>
          <w:sz w:val="18"/>
          <w:szCs w:val="18"/>
          <w:lang w:val="en-ZA"/>
        </w:rPr>
        <w:t>public services, improve outcomes,</w:t>
      </w:r>
      <w:r>
        <w:rPr>
          <w:rFonts w:ascii="Georgia" w:hAnsi="Georgia"/>
          <w:sz w:val="18"/>
          <w:szCs w:val="18"/>
          <w:lang w:val="en-ZA"/>
        </w:rPr>
        <w:t xml:space="preserve"> and deliver</w:t>
      </w:r>
      <w:r w:rsidRPr="00835BFA">
        <w:rPr>
          <w:rFonts w:ascii="Georgia" w:hAnsi="Georgia"/>
          <w:sz w:val="18"/>
          <w:szCs w:val="18"/>
          <w:lang w:val="en-ZA"/>
        </w:rPr>
        <w:t xml:space="preserve"> new services </w:t>
      </w:r>
      <w:r>
        <w:rPr>
          <w:rFonts w:ascii="Georgia" w:hAnsi="Georgia"/>
          <w:sz w:val="18"/>
          <w:szCs w:val="18"/>
          <w:lang w:val="en-ZA"/>
        </w:rPr>
        <w:t xml:space="preserve">for sustainable citizen’s engagement. </w:t>
      </w:r>
      <w:proofErr w:type="spellStart"/>
      <w:r w:rsidRPr="009E0411">
        <w:rPr>
          <w:rFonts w:ascii="Georgia" w:hAnsi="Georgia"/>
          <w:bCs/>
          <w:sz w:val="18"/>
          <w:szCs w:val="18"/>
          <w:lang w:val="en-ZA"/>
        </w:rPr>
        <w:t>RetailTech</w:t>
      </w:r>
      <w:proofErr w:type="spellEnd"/>
      <w:r w:rsidRPr="009E0411">
        <w:rPr>
          <w:rFonts w:ascii="Georgia" w:hAnsi="Georgia"/>
          <w:sz w:val="18"/>
          <w:szCs w:val="18"/>
          <w:lang w:val="en-ZA"/>
        </w:rPr>
        <w:t> can help with cash flow, warehousing</w:t>
      </w:r>
      <w:r>
        <w:rPr>
          <w:rFonts w:ascii="Georgia" w:hAnsi="Georgia"/>
          <w:sz w:val="18"/>
          <w:szCs w:val="18"/>
          <w:lang w:val="en-ZA"/>
        </w:rPr>
        <w:t xml:space="preserve">, and stock </w:t>
      </w:r>
      <w:r w:rsidRPr="009E0411">
        <w:rPr>
          <w:rFonts w:ascii="Georgia" w:hAnsi="Georgia"/>
          <w:sz w:val="18"/>
          <w:szCs w:val="18"/>
          <w:lang w:val="en-ZA"/>
        </w:rPr>
        <w:t>for</w:t>
      </w:r>
      <w:r>
        <w:rPr>
          <w:rFonts w:ascii="Georgia" w:hAnsi="Georgia"/>
          <w:sz w:val="18"/>
          <w:szCs w:val="18"/>
          <w:lang w:val="en-ZA"/>
        </w:rPr>
        <w:t xml:space="preserve"> </w:t>
      </w:r>
      <w:r w:rsidRPr="009E0411">
        <w:rPr>
          <w:rFonts w:ascii="Georgia" w:hAnsi="Georgia"/>
          <w:sz w:val="18"/>
          <w:szCs w:val="18"/>
          <w:lang w:val="en-ZA"/>
        </w:rPr>
        <w:t>accurately forecast</w:t>
      </w:r>
      <w:r>
        <w:rPr>
          <w:rFonts w:ascii="Georgia" w:hAnsi="Georgia"/>
          <w:sz w:val="18"/>
          <w:szCs w:val="18"/>
          <w:lang w:val="en-ZA"/>
        </w:rPr>
        <w:t xml:space="preserve">ing </w:t>
      </w:r>
      <w:r w:rsidRPr="009E0411">
        <w:rPr>
          <w:rFonts w:ascii="Georgia" w:hAnsi="Georgia"/>
          <w:sz w:val="18"/>
          <w:szCs w:val="18"/>
          <w:lang w:val="en-ZA"/>
        </w:rPr>
        <w:t xml:space="preserve">across the </w:t>
      </w:r>
      <w:r>
        <w:rPr>
          <w:rFonts w:ascii="Georgia" w:hAnsi="Georgia"/>
          <w:sz w:val="18"/>
          <w:szCs w:val="18"/>
          <w:lang w:val="en-ZA"/>
        </w:rPr>
        <w:t xml:space="preserve">business entity </w:t>
      </w:r>
      <w:r w:rsidRPr="009E0411">
        <w:rPr>
          <w:rFonts w:ascii="Georgia" w:hAnsi="Georgia"/>
          <w:sz w:val="18"/>
          <w:szCs w:val="18"/>
          <w:lang w:val="en-ZA"/>
        </w:rPr>
        <w:t>through predictive sales and purchase</w:t>
      </w:r>
      <w:r>
        <w:rPr>
          <w:rFonts w:ascii="Georgia" w:hAnsi="Georgia"/>
          <w:sz w:val="18"/>
          <w:szCs w:val="18"/>
          <w:lang w:val="en-ZA"/>
        </w:rPr>
        <w:t>s</w:t>
      </w:r>
      <w:r w:rsidRPr="009E0411">
        <w:rPr>
          <w:rFonts w:ascii="Georgia" w:hAnsi="Georgia"/>
          <w:sz w:val="18"/>
          <w:szCs w:val="18"/>
          <w:lang w:val="en-ZA"/>
        </w:rPr>
        <w:t>.</w:t>
      </w:r>
      <w:r>
        <w:rPr>
          <w:rFonts w:ascii="Georgia" w:hAnsi="Georgia"/>
          <w:sz w:val="18"/>
          <w:szCs w:val="18"/>
          <w:lang w:val="en-ZA"/>
        </w:rPr>
        <w:t xml:space="preserve"> There is an upsurge of insurance companies, and </w:t>
      </w:r>
      <w:proofErr w:type="spellStart"/>
      <w:r w:rsidRPr="009E0411">
        <w:rPr>
          <w:rFonts w:ascii="Georgia" w:hAnsi="Georgia"/>
          <w:sz w:val="18"/>
          <w:szCs w:val="18"/>
          <w:lang w:val="en-ZA"/>
        </w:rPr>
        <w:t>InsurTech</w:t>
      </w:r>
      <w:proofErr w:type="spellEnd"/>
      <w:r w:rsidRPr="009E0411">
        <w:rPr>
          <w:rFonts w:ascii="Georgia" w:hAnsi="Georgia"/>
          <w:sz w:val="18"/>
          <w:szCs w:val="18"/>
          <w:lang w:val="en-ZA"/>
        </w:rPr>
        <w:t xml:space="preserve"> innovations </w:t>
      </w:r>
      <w:r>
        <w:rPr>
          <w:rFonts w:ascii="Georgia" w:hAnsi="Georgia"/>
          <w:sz w:val="18"/>
          <w:szCs w:val="18"/>
          <w:lang w:val="en-ZA"/>
        </w:rPr>
        <w:t>offer</w:t>
      </w:r>
      <w:r w:rsidRPr="009E0411">
        <w:rPr>
          <w:rFonts w:ascii="Georgia" w:hAnsi="Georgia"/>
          <w:sz w:val="18"/>
          <w:szCs w:val="18"/>
          <w:lang w:val="en-ZA"/>
        </w:rPr>
        <w:t xml:space="preserve"> highly customi</w:t>
      </w:r>
      <w:r>
        <w:rPr>
          <w:rFonts w:ascii="Georgia" w:hAnsi="Georgia"/>
          <w:sz w:val="18"/>
          <w:szCs w:val="18"/>
          <w:lang w:val="en-ZA"/>
        </w:rPr>
        <w:t>z</w:t>
      </w:r>
      <w:r w:rsidRPr="009E0411">
        <w:rPr>
          <w:rFonts w:ascii="Georgia" w:hAnsi="Georgia"/>
          <w:sz w:val="18"/>
          <w:szCs w:val="18"/>
          <w:lang w:val="en-ZA"/>
        </w:rPr>
        <w:t xml:space="preserve">ed policies </w:t>
      </w:r>
      <w:r>
        <w:rPr>
          <w:rFonts w:ascii="Georgia" w:hAnsi="Georgia"/>
          <w:sz w:val="18"/>
          <w:szCs w:val="18"/>
          <w:lang w:val="en-ZA"/>
        </w:rPr>
        <w:t xml:space="preserve">by applying new streams of information </w:t>
      </w:r>
      <w:r w:rsidRPr="009E0411">
        <w:rPr>
          <w:rFonts w:ascii="Georgia" w:hAnsi="Georgia"/>
          <w:sz w:val="18"/>
          <w:szCs w:val="18"/>
          <w:lang w:val="en-ZA"/>
        </w:rPr>
        <w:t>from internet-enabled device</w:t>
      </w:r>
      <w:r>
        <w:rPr>
          <w:rFonts w:ascii="Georgia" w:hAnsi="Georgia"/>
          <w:sz w:val="18"/>
          <w:szCs w:val="18"/>
          <w:lang w:val="en-ZA"/>
        </w:rPr>
        <w:t xml:space="preserve">s to dynamically price premiums. </w:t>
      </w:r>
      <w:r w:rsidRPr="009E0411">
        <w:rPr>
          <w:rFonts w:ascii="Georgia" w:hAnsi="Georgia"/>
          <w:sz w:val="18"/>
          <w:szCs w:val="18"/>
          <w:lang w:val="en-ZA"/>
        </w:rPr>
        <w:t>FinTech</w:t>
      </w:r>
      <w:r>
        <w:rPr>
          <w:rFonts w:ascii="Georgia" w:hAnsi="Georgia"/>
          <w:sz w:val="18"/>
          <w:szCs w:val="18"/>
          <w:lang w:val="en-ZA"/>
        </w:rPr>
        <w:t xml:space="preserve"> is trending due</w:t>
      </w:r>
      <w:r w:rsidRPr="009E0411">
        <w:rPr>
          <w:rFonts w:ascii="Georgia" w:hAnsi="Georgia"/>
          <w:sz w:val="18"/>
          <w:szCs w:val="18"/>
          <w:lang w:val="en-ZA"/>
        </w:rPr>
        <w:t xml:space="preserve"> to significant </w:t>
      </w:r>
      <w:r>
        <w:rPr>
          <w:rFonts w:ascii="Georgia" w:hAnsi="Georgia"/>
          <w:sz w:val="18"/>
          <w:szCs w:val="18"/>
          <w:lang w:val="en-ZA"/>
        </w:rPr>
        <w:t xml:space="preserve">change from start-up businesses. Entrepreneurs </w:t>
      </w:r>
      <w:r w:rsidRPr="009E0411">
        <w:rPr>
          <w:rFonts w:ascii="Georgia" w:hAnsi="Georgia"/>
          <w:sz w:val="18"/>
          <w:szCs w:val="18"/>
          <w:lang w:val="en-ZA"/>
        </w:rPr>
        <w:t>are therefore pushing their portfolio companies to refocus on their core product roadmap, customer service</w:t>
      </w:r>
      <w:r>
        <w:rPr>
          <w:rFonts w:ascii="Georgia" w:hAnsi="Georgia"/>
          <w:sz w:val="18"/>
          <w:szCs w:val="18"/>
          <w:lang w:val="en-ZA"/>
        </w:rPr>
        <w:t>,</w:t>
      </w:r>
      <w:r w:rsidRPr="009E0411">
        <w:rPr>
          <w:rFonts w:ascii="Georgia" w:hAnsi="Georgia"/>
          <w:sz w:val="18"/>
          <w:szCs w:val="18"/>
          <w:lang w:val="en-ZA"/>
        </w:rPr>
        <w:t xml:space="preserve"> and mission. Founders </w:t>
      </w:r>
      <w:r>
        <w:rPr>
          <w:rFonts w:ascii="Georgia" w:hAnsi="Georgia"/>
          <w:sz w:val="18"/>
          <w:szCs w:val="18"/>
          <w:lang w:val="en-ZA"/>
        </w:rPr>
        <w:t xml:space="preserve">are asking themselves, who they </w:t>
      </w:r>
      <w:r w:rsidRPr="009E0411">
        <w:rPr>
          <w:rFonts w:ascii="Georgia" w:hAnsi="Georgia"/>
          <w:sz w:val="18"/>
          <w:szCs w:val="18"/>
          <w:lang w:val="en-ZA"/>
        </w:rPr>
        <w:t>want to be in the post-COVID world and the critical path forwar</w:t>
      </w:r>
      <w:r>
        <w:rPr>
          <w:rFonts w:ascii="Georgia" w:hAnsi="Georgia"/>
          <w:sz w:val="18"/>
          <w:szCs w:val="18"/>
          <w:lang w:val="en-ZA"/>
        </w:rPr>
        <w:t xml:space="preserve">d from today to that new future.  </w:t>
      </w:r>
      <w:proofErr w:type="spellStart"/>
      <w:r w:rsidRPr="00835BFA">
        <w:rPr>
          <w:rFonts w:ascii="Georgia" w:hAnsi="Georgia"/>
          <w:bCs/>
          <w:sz w:val="18"/>
          <w:szCs w:val="18"/>
          <w:lang w:val="en-ZA"/>
        </w:rPr>
        <w:t>LegalTech</w:t>
      </w:r>
      <w:proofErr w:type="spellEnd"/>
      <w:r w:rsidRPr="00835BFA">
        <w:rPr>
          <w:rFonts w:ascii="Georgia" w:hAnsi="Georgia"/>
          <w:sz w:val="18"/>
          <w:szCs w:val="18"/>
          <w:lang w:val="en-ZA"/>
        </w:rPr>
        <w:t> </w:t>
      </w:r>
      <w:r>
        <w:rPr>
          <w:rFonts w:ascii="Georgia" w:hAnsi="Georgia"/>
          <w:sz w:val="18"/>
          <w:szCs w:val="18"/>
          <w:lang w:val="en-ZA"/>
        </w:rPr>
        <w:t>connects</w:t>
      </w:r>
      <w:r w:rsidRPr="00835BFA">
        <w:rPr>
          <w:rFonts w:ascii="Georgia" w:hAnsi="Georgia"/>
          <w:sz w:val="18"/>
          <w:szCs w:val="18"/>
          <w:lang w:val="en-ZA"/>
        </w:rPr>
        <w:t xml:space="preserve"> people with lawyers more efficiently through online marketplaces and lawyer-matching websites.</w:t>
      </w:r>
      <w:r>
        <w:rPr>
          <w:rFonts w:ascii="Georgia" w:hAnsi="Georgia"/>
          <w:sz w:val="18"/>
          <w:szCs w:val="18"/>
          <w:lang w:val="en-ZA"/>
        </w:rPr>
        <w:t xml:space="preserve"> </w:t>
      </w:r>
      <w:r>
        <w:rPr>
          <w:rFonts w:ascii="Georgia" w:hAnsi="Georgia"/>
          <w:sz w:val="18"/>
          <w:szCs w:val="18"/>
        </w:rPr>
        <w:t>F</w:t>
      </w:r>
      <w:r w:rsidRPr="00B317E6">
        <w:rPr>
          <w:rFonts w:ascii="Georgia" w:hAnsi="Georgia"/>
          <w:sz w:val="18"/>
          <w:szCs w:val="18"/>
        </w:rPr>
        <w:t>rom a purely market-share perspective</w:t>
      </w:r>
      <w:r>
        <w:rPr>
          <w:rFonts w:ascii="Georgia" w:hAnsi="Georgia"/>
          <w:sz w:val="18"/>
          <w:szCs w:val="18"/>
        </w:rPr>
        <w:t>,</w:t>
      </w:r>
      <w:r w:rsidRPr="00B317E6">
        <w:rPr>
          <w:rFonts w:ascii="Georgia" w:hAnsi="Georgia"/>
          <w:sz w:val="18"/>
          <w:szCs w:val="18"/>
        </w:rPr>
        <w:t xml:space="preserve"> education</w:t>
      </w:r>
      <w:r>
        <w:rPr>
          <w:rFonts w:ascii="Georgia" w:hAnsi="Georgia"/>
          <w:sz w:val="18"/>
          <w:szCs w:val="18"/>
        </w:rPr>
        <w:t>al</w:t>
      </w:r>
      <w:r w:rsidRPr="00B317E6">
        <w:rPr>
          <w:rFonts w:ascii="Georgia" w:hAnsi="Georgia"/>
          <w:sz w:val="18"/>
          <w:szCs w:val="18"/>
        </w:rPr>
        <w:t xml:space="preserve"> content that will be con</w:t>
      </w:r>
      <w:r>
        <w:rPr>
          <w:rFonts w:ascii="Georgia" w:hAnsi="Georgia"/>
          <w:sz w:val="18"/>
          <w:szCs w:val="18"/>
        </w:rPr>
        <w:t xml:space="preserve">sumed through the use of </w:t>
      </w:r>
      <w:proofErr w:type="spellStart"/>
      <w:r>
        <w:rPr>
          <w:rFonts w:ascii="Georgia" w:hAnsi="Georgia"/>
          <w:sz w:val="18"/>
          <w:szCs w:val="18"/>
        </w:rPr>
        <w:t>edtech</w:t>
      </w:r>
      <w:proofErr w:type="spellEnd"/>
      <w:r>
        <w:rPr>
          <w:rFonts w:ascii="Georgia" w:hAnsi="Georgia"/>
          <w:sz w:val="18"/>
          <w:szCs w:val="18"/>
        </w:rPr>
        <w:t xml:space="preserve"> is paramount. </w:t>
      </w:r>
      <w:r w:rsidRPr="00B317E6">
        <w:rPr>
          <w:rFonts w:ascii="Georgia" w:hAnsi="Georgia"/>
          <w:sz w:val="18"/>
          <w:szCs w:val="18"/>
        </w:rPr>
        <w:t>Offline universities</w:t>
      </w:r>
      <w:r>
        <w:rPr>
          <w:rFonts w:ascii="Georgia" w:hAnsi="Georgia"/>
          <w:sz w:val="18"/>
          <w:szCs w:val="18"/>
        </w:rPr>
        <w:t>,</w:t>
      </w:r>
      <w:r w:rsidRPr="00B317E6">
        <w:rPr>
          <w:rFonts w:ascii="Georgia" w:hAnsi="Georgia"/>
          <w:sz w:val="18"/>
          <w:szCs w:val="18"/>
        </w:rPr>
        <w:t xml:space="preserve"> </w:t>
      </w:r>
      <w:r>
        <w:rPr>
          <w:rFonts w:ascii="Georgia" w:hAnsi="Georgia"/>
          <w:sz w:val="18"/>
          <w:szCs w:val="18"/>
        </w:rPr>
        <w:t>as well as colleges, will also partner</w:t>
      </w:r>
      <w:r w:rsidRPr="00B317E6">
        <w:rPr>
          <w:rFonts w:ascii="Georgia" w:hAnsi="Georgia"/>
          <w:sz w:val="18"/>
          <w:szCs w:val="18"/>
        </w:rPr>
        <w:t xml:space="preserve"> with </w:t>
      </w:r>
      <w:proofErr w:type="spellStart"/>
      <w:r w:rsidRPr="00B317E6">
        <w:rPr>
          <w:rFonts w:ascii="Georgia" w:hAnsi="Georgia"/>
          <w:sz w:val="18"/>
          <w:szCs w:val="18"/>
        </w:rPr>
        <w:t>edtech</w:t>
      </w:r>
      <w:proofErr w:type="spellEnd"/>
      <w:r w:rsidRPr="00B317E6">
        <w:rPr>
          <w:rFonts w:ascii="Georgia" w:hAnsi="Georgia"/>
          <w:sz w:val="18"/>
          <w:szCs w:val="18"/>
        </w:rPr>
        <w:t xml:space="preserve"> companies who will help them power their learning delivery</w:t>
      </w:r>
      <w:r>
        <w:rPr>
          <w:rFonts w:ascii="Georgia" w:hAnsi="Georgia"/>
          <w:sz w:val="18"/>
          <w:szCs w:val="18"/>
        </w:rPr>
        <w:t xml:space="preserve">.  Digital economy </w:t>
      </w:r>
      <w:r w:rsidRPr="00870AE8">
        <w:rPr>
          <w:rFonts w:ascii="Georgia" w:hAnsi="Georgia"/>
          <w:sz w:val="18"/>
          <w:szCs w:val="18"/>
        </w:rPr>
        <w:t xml:space="preserve"> sustainable business models can be developed across the economy to resolve the binding constraints and to support growth in those sectors</w:t>
      </w:r>
      <w:r>
        <w:rPr>
          <w:rFonts w:ascii="Georgia" w:hAnsi="Georgia"/>
          <w:sz w:val="18"/>
          <w:szCs w:val="18"/>
        </w:rPr>
        <w:t xml:space="preserve">. Digital transformation plays a pivotal role to facility businesses adaptability, continuity, partnerships, societal integration, recovery, synergies, and strategic orientations. However, it is expensive to implement categorically due to the devastating effects of Covid-19. </w:t>
      </w:r>
    </w:p>
    <w:p w14:paraId="769F70EC" w14:textId="1C821F92" w:rsidR="001E23A7" w:rsidRPr="00B33186" w:rsidRDefault="001E23A7" w:rsidP="00AF694D">
      <w:pPr>
        <w:spacing w:line="360" w:lineRule="auto"/>
        <w:rPr>
          <w:rFonts w:ascii="Georgia" w:hAnsi="Georgia"/>
          <w:sz w:val="18"/>
          <w:szCs w:val="18"/>
        </w:rPr>
      </w:pPr>
    </w:p>
    <w:sectPr w:rsidR="001E23A7" w:rsidRPr="00B33186" w:rsidSect="006426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Montserra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17805"/>
    <w:multiLevelType w:val="hybridMultilevel"/>
    <w:tmpl w:val="C91A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D0712"/>
    <w:multiLevelType w:val="multilevel"/>
    <w:tmpl w:val="C592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DE7086"/>
    <w:multiLevelType w:val="hybridMultilevel"/>
    <w:tmpl w:val="C9EC091C"/>
    <w:lvl w:ilvl="0" w:tplc="5B508E9E">
      <w:start w:val="4"/>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98"/>
    <w:rsid w:val="001B57F3"/>
    <w:rsid w:val="001D0BB0"/>
    <w:rsid w:val="001E23A7"/>
    <w:rsid w:val="00244509"/>
    <w:rsid w:val="003A5013"/>
    <w:rsid w:val="003B2B9F"/>
    <w:rsid w:val="0040530E"/>
    <w:rsid w:val="005F7D48"/>
    <w:rsid w:val="00637213"/>
    <w:rsid w:val="00642600"/>
    <w:rsid w:val="006556CD"/>
    <w:rsid w:val="006F3483"/>
    <w:rsid w:val="007C7098"/>
    <w:rsid w:val="008148A5"/>
    <w:rsid w:val="0081495E"/>
    <w:rsid w:val="00AF694D"/>
    <w:rsid w:val="00B267EF"/>
    <w:rsid w:val="00B33186"/>
    <w:rsid w:val="00BC26FE"/>
    <w:rsid w:val="00C87EE3"/>
    <w:rsid w:val="00D0578D"/>
    <w:rsid w:val="00D27C67"/>
    <w:rsid w:val="00D92AC0"/>
    <w:rsid w:val="00EC7DC3"/>
    <w:rsid w:val="00F01BBA"/>
    <w:rsid w:val="00F1596A"/>
    <w:rsid w:val="00F758DB"/>
    <w:rsid w:val="00F91B06"/>
    <w:rsid w:val="00FC0CC3"/>
    <w:rsid w:val="00FF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63DC"/>
  <w15:chartTrackingRefBased/>
  <w15:docId w15:val="{8CC6809B-1C44-491D-8A20-7C27207D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91B06"/>
    <w:rPr>
      <w:color w:val="0563C1" w:themeColor="hyperlink"/>
      <w:u w:val="single"/>
    </w:rPr>
  </w:style>
  <w:style w:type="character" w:styleId="zmlenmeyenBahsetme">
    <w:name w:val="Unresolved Mention"/>
    <w:basedOn w:val="VarsaylanParagrafYazTipi"/>
    <w:uiPriority w:val="99"/>
    <w:semiHidden/>
    <w:unhideWhenUsed/>
    <w:rsid w:val="00F91B06"/>
    <w:rPr>
      <w:color w:val="605E5C"/>
      <w:shd w:val="clear" w:color="auto" w:fill="E1DFDD"/>
    </w:rPr>
  </w:style>
  <w:style w:type="paragraph" w:customStyle="1" w:styleId="BodyA">
    <w:name w:val="Body A"/>
    <w:rsid w:val="0064260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SG" w:bidi="pa-IN"/>
    </w:rPr>
  </w:style>
  <w:style w:type="paragraph" w:styleId="ListeParagraf">
    <w:name w:val="List Paragraph"/>
    <w:basedOn w:val="Normal"/>
    <w:uiPriority w:val="34"/>
    <w:qFormat/>
    <w:rsid w:val="003B2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4.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hyperlink" Target="mailto:alexandra@values-consulting.com" TargetMode="External"/><Relationship Id="rId34" Type="http://schemas.openxmlformats.org/officeDocument/2006/relationships/hyperlink" Target="https://uzp.org.ro/29921/13-masuri-salvatoare-pentru-imm-uri-propuse-de-ebw/" TargetMode="External"/><Relationship Id="rId42" Type="http://schemas.openxmlformats.org/officeDocument/2006/relationships/hyperlink" Target="https://www.iafrikan.com/tag/zimbabwe" TargetMode="External"/><Relationship Id="rId7" Type="http://schemas.openxmlformats.org/officeDocument/2006/relationships/image" Target="media/image2.png"/><Relationship Id="rId12" Type="http://schemas.openxmlformats.org/officeDocument/2006/relationships/hyperlink" Target="mailto:nassarts@gmail.com" TargetMode="External"/><Relationship Id="rId17" Type="http://schemas.openxmlformats.org/officeDocument/2006/relationships/hyperlink" Target="mailto:jalmeida1881@gmail.com" TargetMode="External"/><Relationship Id="rId25" Type="http://schemas.openxmlformats.org/officeDocument/2006/relationships/image" Target="media/image13.png"/><Relationship Id="rId33" Type="http://schemas.openxmlformats.org/officeDocument/2006/relationships/hyperlink" Target="https://www.imminvest.ro/" TargetMode="External"/><Relationship Id="rId38"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hyperlink" Target="mailto:hauwa.yabani@gmail.com" TargetMode="External"/><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hyperlink" Target="https://rio.jrc.ec.europa.eu/" TargetMode="External"/><Relationship Id="rId37" Type="http://schemas.openxmlformats.org/officeDocument/2006/relationships/image" Target="media/image19.png"/><Relationship Id="rId40" Type="http://schemas.openxmlformats.org/officeDocument/2006/relationships/hyperlink" Target="mailto:lucy@theelements-group.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alexandra@values-consulting.com" TargetMode="External"/><Relationship Id="rId28" Type="http://schemas.openxmlformats.org/officeDocument/2006/relationships/image" Target="media/image15.png"/><Relationship Id="rId36" Type="http://schemas.openxmlformats.org/officeDocument/2006/relationships/image" Target="media/image18.png"/><Relationship Id="rId10" Type="http://schemas.openxmlformats.org/officeDocument/2006/relationships/image" Target="media/image4.png"/><Relationship Id="rId19" Type="http://schemas.openxmlformats.org/officeDocument/2006/relationships/hyperlink" Target="mailto:romana@poduzetnickicentar-kzz.hr" TargetMode="External"/><Relationship Id="rId31" Type="http://schemas.openxmlformats.org/officeDocument/2006/relationships/hyperlink" Target="mailto:bianca.tudor@ebw.busines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in@jci.cc" TargetMode="External"/><Relationship Id="rId14" Type="http://schemas.openxmlformats.org/officeDocument/2006/relationships/hyperlink" Target="mailto:yulia@EuropeanWomenAssociation.com" TargetMode="External"/><Relationship Id="rId22" Type="http://schemas.openxmlformats.org/officeDocument/2006/relationships/image" Target="media/image11.png"/><Relationship Id="rId27" Type="http://schemas.openxmlformats.org/officeDocument/2006/relationships/hyperlink" Target="mailto:Fadi@naffah.pro" TargetMode="External"/><Relationship Id="rId30" Type="http://schemas.openxmlformats.org/officeDocument/2006/relationships/image" Target="media/image16.png"/><Relationship Id="rId35" Type="http://schemas.openxmlformats.org/officeDocument/2006/relationships/image" Target="media/image17.png"/><Relationship Id="rId43" Type="http://schemas.openxmlformats.org/officeDocument/2006/relationships/hyperlink" Target="https://www.iafrikan.com/2020/04/10/grounded-by-covid-19-internet-education-not-affordable-for-all-of-zimbabwes-varsity-student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79FF6-1D1D-4498-BFC9-AB1E1D1D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35</Pages>
  <Words>10640</Words>
  <Characters>60653</Characters>
  <Application>Microsoft Office Word</Application>
  <DocSecurity>0</DocSecurity>
  <Lines>505</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Baybars Altuntas</dc:creator>
  <cp:keywords/>
  <dc:description/>
  <cp:lastModifiedBy>Baybars Altuntas</cp:lastModifiedBy>
  <cp:revision>26</cp:revision>
  <dcterms:created xsi:type="dcterms:W3CDTF">2020-06-24T18:18:00Z</dcterms:created>
  <dcterms:modified xsi:type="dcterms:W3CDTF">2020-07-01T12:43:00Z</dcterms:modified>
</cp:coreProperties>
</file>